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DA972" w14:textId="1700D94E" w:rsidR="001B1EDB" w:rsidRPr="001B1EDB" w:rsidRDefault="00963CB7" w:rsidP="002D2704">
      <w:pPr>
        <w:tabs>
          <w:tab w:val="left" w:pos="720"/>
          <w:tab w:val="left" w:pos="1440"/>
          <w:tab w:val="left" w:pos="2160"/>
          <w:tab w:val="left" w:pos="2880"/>
          <w:tab w:val="left" w:pos="3600"/>
          <w:tab w:val="left" w:pos="4320"/>
          <w:tab w:val="left" w:pos="5040"/>
          <w:tab w:val="left" w:pos="5760"/>
          <w:tab w:val="left" w:pos="6480"/>
        </w:tabs>
        <w:ind w:right="474"/>
        <w:jc w:val="center"/>
        <w:rPr>
          <w:rFonts w:ascii="Arial" w:hAnsi="Arial" w:cs="Arial"/>
          <w:b/>
        </w:rPr>
      </w:pPr>
      <w:r>
        <w:rPr>
          <w:rFonts w:ascii="Arial" w:hAnsi="Arial" w:cs="Arial"/>
          <w:b/>
        </w:rPr>
        <w:t>EL DIRECTOR</w:t>
      </w:r>
      <w:r w:rsidRPr="00C45C63">
        <w:rPr>
          <w:rFonts w:ascii="Arial" w:hAnsi="Arial" w:cs="Arial"/>
          <w:b/>
        </w:rPr>
        <w:t xml:space="preserve"> GENERAL DE LA UNIDAD ADMINISTRATIVA ESPECIAL DE REHA</w:t>
      </w:r>
      <w:r>
        <w:rPr>
          <w:rFonts w:ascii="Arial" w:hAnsi="Arial" w:cs="Arial"/>
          <w:b/>
        </w:rPr>
        <w:t>BILITACIÓN Y MANTENIMIENTO VIAL</w:t>
      </w:r>
    </w:p>
    <w:p w14:paraId="4AE4898A" w14:textId="07967D71" w:rsidR="006C6CFF" w:rsidRDefault="00963CB7" w:rsidP="00374DF8">
      <w:pPr>
        <w:tabs>
          <w:tab w:val="left" w:pos="720"/>
          <w:tab w:val="left" w:pos="1440"/>
          <w:tab w:val="left" w:pos="2160"/>
          <w:tab w:val="left" w:pos="2880"/>
          <w:tab w:val="left" w:pos="3600"/>
          <w:tab w:val="left" w:pos="4320"/>
          <w:tab w:val="left" w:pos="5040"/>
          <w:tab w:val="left" w:pos="5760"/>
          <w:tab w:val="left" w:pos="6480"/>
        </w:tabs>
        <w:ind w:left="284" w:right="474"/>
        <w:jc w:val="center"/>
        <w:rPr>
          <w:rFonts w:ascii="Arial" w:hAnsi="Arial" w:cs="Arial"/>
        </w:rPr>
      </w:pPr>
      <w:r w:rsidRPr="00C45C63">
        <w:rPr>
          <w:rFonts w:ascii="Arial" w:hAnsi="Arial" w:cs="Arial"/>
        </w:rPr>
        <w:t>En ejercicio de sus facultades legales y en especial las que le confiere</w:t>
      </w:r>
      <w:r w:rsidR="00B236EF">
        <w:rPr>
          <w:rFonts w:ascii="Arial" w:hAnsi="Arial" w:cs="Arial"/>
        </w:rPr>
        <w:t xml:space="preserve"> el numeral 10 del artículo 19 del Acuerdo 10 de 2010 y el numeral 10</w:t>
      </w:r>
      <w:r>
        <w:rPr>
          <w:rFonts w:ascii="Arial" w:hAnsi="Arial" w:cs="Arial"/>
        </w:rPr>
        <w:t xml:space="preserve"> </w:t>
      </w:r>
      <w:r w:rsidR="009F03EA">
        <w:rPr>
          <w:rFonts w:ascii="Arial" w:hAnsi="Arial" w:cs="Arial"/>
        </w:rPr>
        <w:t>del artículo</w:t>
      </w:r>
      <w:r>
        <w:rPr>
          <w:rFonts w:ascii="Arial" w:hAnsi="Arial" w:cs="Arial"/>
        </w:rPr>
        <w:t xml:space="preserve"> 2 del Acuerdo 11 de 2010</w:t>
      </w:r>
      <w:r w:rsidR="00B236EF">
        <w:rPr>
          <w:rFonts w:ascii="Arial" w:hAnsi="Arial" w:cs="Arial"/>
        </w:rPr>
        <w:t>,</w:t>
      </w:r>
      <w:r w:rsidRPr="00C45C63">
        <w:rPr>
          <w:rFonts w:ascii="Arial" w:hAnsi="Arial" w:cs="Arial"/>
        </w:rPr>
        <w:t xml:space="preserve"> </w:t>
      </w:r>
      <w:r>
        <w:rPr>
          <w:rFonts w:ascii="Arial" w:hAnsi="Arial" w:cs="Arial"/>
        </w:rPr>
        <w:t xml:space="preserve">del </w:t>
      </w:r>
      <w:r w:rsidR="00B236EF">
        <w:rPr>
          <w:rFonts w:ascii="Arial" w:hAnsi="Arial" w:cs="Arial"/>
        </w:rPr>
        <w:t>Consejo Directivo de la UAERMV</w:t>
      </w:r>
      <w:r w:rsidRPr="00C45C63">
        <w:rPr>
          <w:rFonts w:ascii="Arial" w:hAnsi="Arial" w:cs="Arial"/>
        </w:rPr>
        <w:t>, y</w:t>
      </w:r>
    </w:p>
    <w:p w14:paraId="3B34A4B5" w14:textId="6D9F7C22" w:rsidR="00B406EE" w:rsidRDefault="00F3316F" w:rsidP="00B406EE">
      <w:pPr>
        <w:tabs>
          <w:tab w:val="left" w:pos="720"/>
          <w:tab w:val="left" w:pos="1440"/>
          <w:tab w:val="left" w:pos="2160"/>
          <w:tab w:val="left" w:pos="2880"/>
          <w:tab w:val="left" w:pos="3600"/>
          <w:tab w:val="left" w:pos="4320"/>
          <w:tab w:val="left" w:pos="5040"/>
          <w:tab w:val="left" w:pos="5760"/>
          <w:tab w:val="left" w:pos="6480"/>
        </w:tabs>
        <w:ind w:left="284" w:right="474"/>
        <w:jc w:val="center"/>
        <w:rPr>
          <w:rFonts w:ascii="Arial" w:hAnsi="Arial" w:cs="Arial"/>
          <w:b/>
        </w:rPr>
      </w:pPr>
      <w:r w:rsidRPr="00376177">
        <w:rPr>
          <w:rFonts w:ascii="Arial" w:hAnsi="Arial" w:cs="Arial"/>
          <w:b/>
        </w:rPr>
        <w:t>CONSIDERANDO:</w:t>
      </w:r>
    </w:p>
    <w:p w14:paraId="18D3A8E5" w14:textId="43E10B4A" w:rsidR="00AF4F11" w:rsidRDefault="00AF4F11" w:rsidP="00A97024">
      <w:pPr>
        <w:tabs>
          <w:tab w:val="left" w:pos="720"/>
          <w:tab w:val="left" w:pos="1440"/>
          <w:tab w:val="left" w:pos="2160"/>
          <w:tab w:val="left" w:pos="2880"/>
          <w:tab w:val="left" w:pos="3600"/>
          <w:tab w:val="left" w:pos="4320"/>
          <w:tab w:val="left" w:pos="5040"/>
          <w:tab w:val="left" w:pos="5760"/>
          <w:tab w:val="left" w:pos="6480"/>
        </w:tabs>
        <w:ind w:right="474"/>
        <w:jc w:val="both"/>
        <w:rPr>
          <w:rFonts w:ascii="Arial" w:hAnsi="Arial" w:cs="Arial"/>
        </w:rPr>
      </w:pPr>
      <w:r>
        <w:rPr>
          <w:rFonts w:ascii="Arial" w:hAnsi="Arial" w:cs="Arial"/>
        </w:rPr>
        <w:t>Que mediante el artículo 11 de la Resolución No. 1016 del 31 de marzo de 1989</w:t>
      </w:r>
      <w:r w:rsidR="00000CCD">
        <w:rPr>
          <w:rFonts w:ascii="Arial" w:hAnsi="Arial" w:cs="Arial"/>
        </w:rPr>
        <w:t xml:space="preserve"> del Ministerio del Trabajo</w:t>
      </w:r>
      <w:r>
        <w:rPr>
          <w:rFonts w:ascii="Arial" w:hAnsi="Arial" w:cs="Arial"/>
        </w:rPr>
        <w:t xml:space="preserve"> </w:t>
      </w:r>
      <w:r w:rsidRPr="00AF4F11">
        <w:rPr>
          <w:rFonts w:ascii="Arial" w:hAnsi="Arial" w:cs="Arial"/>
          <w:i/>
        </w:rPr>
        <w:t>“Por la cual se reglamenta la organización, funcionamiento y forma de los Programas de Salud Ocupacional que deben desarrollar los pa</w:t>
      </w:r>
      <w:r>
        <w:rPr>
          <w:rFonts w:ascii="Arial" w:hAnsi="Arial" w:cs="Arial"/>
          <w:i/>
        </w:rPr>
        <w:t xml:space="preserve">tronos o empleadores en el país”, </w:t>
      </w:r>
      <w:r>
        <w:rPr>
          <w:rFonts w:ascii="Arial" w:hAnsi="Arial" w:cs="Arial"/>
        </w:rPr>
        <w:t>se establecieron l</w:t>
      </w:r>
      <w:r w:rsidRPr="00AF4F11">
        <w:rPr>
          <w:rFonts w:ascii="Arial" w:hAnsi="Arial" w:cs="Arial"/>
        </w:rPr>
        <w:t>as principales actividades del subprograma de</w:t>
      </w:r>
      <w:r>
        <w:rPr>
          <w:rFonts w:ascii="Arial" w:hAnsi="Arial" w:cs="Arial"/>
        </w:rPr>
        <w:t xml:space="preserve"> higiene y seguridad Industrial, de las cuales, en el numeral 18 se consigna la obligación de conformar y o</w:t>
      </w:r>
      <w:r w:rsidR="00FB3B1D">
        <w:rPr>
          <w:rFonts w:ascii="Arial" w:hAnsi="Arial" w:cs="Arial"/>
        </w:rPr>
        <w:t>rganizar brigadas de emergencia.</w:t>
      </w:r>
    </w:p>
    <w:p w14:paraId="404BBE0E" w14:textId="34C6EA3D" w:rsidR="00510C66" w:rsidRPr="00AF4F11" w:rsidRDefault="00FB3B1D" w:rsidP="00A97024">
      <w:pPr>
        <w:tabs>
          <w:tab w:val="left" w:pos="720"/>
          <w:tab w:val="left" w:pos="1440"/>
          <w:tab w:val="left" w:pos="2160"/>
          <w:tab w:val="left" w:pos="2880"/>
          <w:tab w:val="left" w:pos="3600"/>
          <w:tab w:val="left" w:pos="4320"/>
          <w:tab w:val="left" w:pos="5040"/>
          <w:tab w:val="left" w:pos="5760"/>
          <w:tab w:val="left" w:pos="6480"/>
        </w:tabs>
        <w:ind w:right="474"/>
        <w:jc w:val="both"/>
        <w:rPr>
          <w:rFonts w:ascii="Arial" w:hAnsi="Arial" w:cs="Arial"/>
        </w:rPr>
      </w:pPr>
      <w:r>
        <w:rPr>
          <w:rFonts w:ascii="Arial" w:hAnsi="Arial" w:cs="Arial"/>
        </w:rPr>
        <w:t>Que la Unidad Administrativa Especial de Rehabilitación y Mantenimiento Vial, mediante la Resolución 357 del 1 de agosto de 2014 adopta el reglamento para la brigada de emergencias de la Entidad.</w:t>
      </w:r>
    </w:p>
    <w:p w14:paraId="6524D5D8" w14:textId="3EBAECD8" w:rsidR="00FB3B1D" w:rsidRPr="00FB3B1D" w:rsidRDefault="00356C43" w:rsidP="00A97024">
      <w:pPr>
        <w:tabs>
          <w:tab w:val="left" w:pos="720"/>
          <w:tab w:val="left" w:pos="1440"/>
          <w:tab w:val="left" w:pos="2160"/>
          <w:tab w:val="left" w:pos="2880"/>
          <w:tab w:val="left" w:pos="3600"/>
          <w:tab w:val="left" w:pos="4320"/>
          <w:tab w:val="left" w:pos="5040"/>
          <w:tab w:val="left" w:pos="5760"/>
          <w:tab w:val="left" w:pos="6480"/>
        </w:tabs>
        <w:ind w:right="474"/>
        <w:jc w:val="both"/>
        <w:rPr>
          <w:rFonts w:ascii="Arial" w:hAnsi="Arial" w:cs="Arial"/>
          <w:i/>
        </w:rPr>
      </w:pPr>
      <w:r w:rsidRPr="00142424">
        <w:rPr>
          <w:rFonts w:ascii="Arial" w:hAnsi="Arial" w:cs="Arial"/>
        </w:rPr>
        <w:t xml:space="preserve">Que el </w:t>
      </w:r>
      <w:r w:rsidR="00510C66">
        <w:rPr>
          <w:rFonts w:ascii="Arial" w:hAnsi="Arial" w:cs="Arial"/>
        </w:rPr>
        <w:t xml:space="preserve">artículo 25 del </w:t>
      </w:r>
      <w:r w:rsidR="00510C66" w:rsidRPr="00510C66">
        <w:rPr>
          <w:rFonts w:ascii="Arial" w:hAnsi="Arial" w:cs="Arial"/>
          <w:iCs/>
        </w:rPr>
        <w:t>Decreto 1443 de 2014</w:t>
      </w:r>
      <w:r w:rsidR="00510C66">
        <w:rPr>
          <w:rFonts w:ascii="Arial" w:hAnsi="Arial" w:cs="Arial"/>
          <w:iCs/>
        </w:rPr>
        <w:t xml:space="preserve">, incorporado </w:t>
      </w:r>
      <w:r w:rsidRPr="00142424">
        <w:rPr>
          <w:rFonts w:ascii="Arial" w:hAnsi="Arial" w:cs="Arial"/>
        </w:rPr>
        <w:t>el</w:t>
      </w:r>
      <w:r w:rsidR="00FB3B1D">
        <w:rPr>
          <w:rFonts w:ascii="Arial" w:hAnsi="Arial" w:cs="Arial"/>
        </w:rPr>
        <w:t xml:space="preserve"> Decreto Reglamentario del Sector Trabajo</w:t>
      </w:r>
      <w:r w:rsidRPr="00142424">
        <w:rPr>
          <w:rFonts w:ascii="Arial" w:hAnsi="Arial" w:cs="Arial"/>
        </w:rPr>
        <w:t xml:space="preserve"> Numero 1072 de 2015</w:t>
      </w:r>
      <w:r w:rsidR="008E603E" w:rsidRPr="00142424">
        <w:rPr>
          <w:rFonts w:ascii="Arial" w:hAnsi="Arial" w:cs="Arial"/>
        </w:rPr>
        <w:t xml:space="preserve"> “</w:t>
      </w:r>
      <w:r w:rsidR="008E603E" w:rsidRPr="00142424">
        <w:rPr>
          <w:rFonts w:ascii="Arial" w:hAnsi="Arial" w:cs="Arial"/>
          <w:i/>
        </w:rPr>
        <w:t>P</w:t>
      </w:r>
      <w:r w:rsidRPr="00142424">
        <w:rPr>
          <w:rFonts w:ascii="Arial" w:hAnsi="Arial" w:cs="Arial"/>
          <w:i/>
        </w:rPr>
        <w:t xml:space="preserve">or medio del </w:t>
      </w:r>
      <w:r w:rsidR="00142424" w:rsidRPr="00142424">
        <w:rPr>
          <w:rFonts w:ascii="Arial" w:hAnsi="Arial" w:cs="Arial"/>
          <w:i/>
        </w:rPr>
        <w:t>cual se</w:t>
      </w:r>
      <w:r w:rsidR="00C81DA0" w:rsidRPr="00142424">
        <w:rPr>
          <w:rFonts w:ascii="Arial" w:hAnsi="Arial" w:cs="Arial"/>
          <w:i/>
        </w:rPr>
        <w:t xml:space="preserve"> expide el Decreto Único</w:t>
      </w:r>
      <w:r w:rsidR="008E603E" w:rsidRPr="00142424">
        <w:rPr>
          <w:rFonts w:ascii="Arial" w:hAnsi="Arial" w:cs="Arial"/>
          <w:i/>
        </w:rPr>
        <w:t xml:space="preserve"> Reglamentario del Sector </w:t>
      </w:r>
      <w:r w:rsidR="00FB3B1D">
        <w:rPr>
          <w:rFonts w:ascii="Arial" w:hAnsi="Arial" w:cs="Arial"/>
          <w:i/>
        </w:rPr>
        <w:t xml:space="preserve">Trabajo”, </w:t>
      </w:r>
      <w:r w:rsidR="00FB3B1D">
        <w:rPr>
          <w:rFonts w:ascii="Arial" w:hAnsi="Arial" w:cs="Arial"/>
        </w:rPr>
        <w:t xml:space="preserve">a través </w:t>
      </w:r>
      <w:r w:rsidR="00510C66">
        <w:rPr>
          <w:rFonts w:ascii="Arial" w:hAnsi="Arial" w:cs="Arial"/>
        </w:rPr>
        <w:t xml:space="preserve">del </w:t>
      </w:r>
      <w:r w:rsidR="00FB3B1D">
        <w:rPr>
          <w:rFonts w:ascii="Arial" w:hAnsi="Arial" w:cs="Arial"/>
        </w:rPr>
        <w:t xml:space="preserve">artículo </w:t>
      </w:r>
      <w:r w:rsidR="00FB3B1D" w:rsidRPr="00FB3B1D">
        <w:rPr>
          <w:rFonts w:ascii="Arial" w:hAnsi="Arial" w:cs="Arial"/>
          <w:bCs/>
        </w:rPr>
        <w:t>2</w:t>
      </w:r>
      <w:r w:rsidR="00FB3B1D" w:rsidRPr="00FB3B1D">
        <w:rPr>
          <w:rFonts w:ascii="Arial" w:hAnsi="Arial" w:cs="Arial"/>
        </w:rPr>
        <w:t>.2.4.6.25.</w:t>
      </w:r>
      <w:r w:rsidR="00510C66">
        <w:rPr>
          <w:rFonts w:ascii="Arial" w:hAnsi="Arial" w:cs="Arial"/>
        </w:rPr>
        <w:t xml:space="preserve">, </w:t>
      </w:r>
      <w:r w:rsidR="00FB3B1D" w:rsidRPr="00FB3B1D">
        <w:rPr>
          <w:rFonts w:ascii="Arial" w:hAnsi="Arial" w:cs="Arial"/>
          <w:b/>
        </w:rPr>
        <w:t xml:space="preserve"> </w:t>
      </w:r>
      <w:r w:rsidR="00FB3B1D" w:rsidRPr="00510C66">
        <w:rPr>
          <w:rFonts w:ascii="Arial" w:hAnsi="Arial" w:cs="Arial"/>
        </w:rPr>
        <w:t xml:space="preserve">estableció </w:t>
      </w:r>
      <w:r w:rsidR="00FB3B1D">
        <w:rPr>
          <w:rFonts w:ascii="Arial" w:hAnsi="Arial" w:cs="Arial"/>
        </w:rPr>
        <w:t>que “</w:t>
      </w:r>
      <w:r w:rsidR="00142424" w:rsidRPr="00FB3B1D">
        <w:rPr>
          <w:rFonts w:ascii="Arial" w:hAnsi="Arial" w:cs="Arial"/>
          <w:i/>
        </w:rPr>
        <w:t>El empleador o contratante debe implementar y mantener las disposiciones necesarias en materia de prevención, preparación y respuesta ante emergencias, con cobertura a todos los centros y turnos de trabajo y todos los trabajadores, independiente de su forma de contratación o vinculación, incluidos contratistas y subcontratistas, así como proveedores y visitantes.</w:t>
      </w:r>
      <w:r w:rsidR="00FB3B1D" w:rsidRPr="00FB3B1D">
        <w:rPr>
          <w:rFonts w:ascii="Arial" w:hAnsi="Arial" w:cs="Arial"/>
          <w:i/>
        </w:rPr>
        <w:t>”</w:t>
      </w:r>
    </w:p>
    <w:p w14:paraId="10485633" w14:textId="6F772619" w:rsidR="00142424" w:rsidRPr="00FB3B1D" w:rsidRDefault="00FB3B1D" w:rsidP="00A97024">
      <w:pPr>
        <w:tabs>
          <w:tab w:val="left" w:pos="720"/>
          <w:tab w:val="left" w:pos="1440"/>
          <w:tab w:val="left" w:pos="2160"/>
          <w:tab w:val="left" w:pos="2880"/>
          <w:tab w:val="left" w:pos="3600"/>
          <w:tab w:val="left" w:pos="4320"/>
          <w:tab w:val="left" w:pos="5040"/>
          <w:tab w:val="left" w:pos="5760"/>
          <w:tab w:val="left" w:pos="6480"/>
        </w:tabs>
        <w:ind w:right="474"/>
        <w:jc w:val="both"/>
        <w:rPr>
          <w:rFonts w:ascii="Arial" w:hAnsi="Arial" w:cs="Arial"/>
          <w:i/>
        </w:rPr>
      </w:pPr>
      <w:r>
        <w:rPr>
          <w:rFonts w:ascii="Arial" w:hAnsi="Arial" w:cs="Arial"/>
        </w:rPr>
        <w:t xml:space="preserve">Que en el numeral 11 del citado artículo se consignó la obligación de </w:t>
      </w:r>
      <w:r w:rsidRPr="00FB3B1D">
        <w:rPr>
          <w:rFonts w:ascii="Arial" w:hAnsi="Arial" w:cs="Arial"/>
          <w:i/>
        </w:rPr>
        <w:t>“c</w:t>
      </w:r>
      <w:r w:rsidR="00142424" w:rsidRPr="00FB3B1D">
        <w:rPr>
          <w:rFonts w:ascii="Arial" w:hAnsi="Arial" w:cs="Arial"/>
          <w:i/>
        </w:rPr>
        <w:t>onformar, capacitar, entrenar y dotar la brigada de emergencias, acorde con su nivel de riesgo y los recursos disponibles, que incluya l</w:t>
      </w:r>
      <w:r w:rsidRPr="00FB3B1D">
        <w:rPr>
          <w:rFonts w:ascii="Arial" w:hAnsi="Arial" w:cs="Arial"/>
          <w:i/>
        </w:rPr>
        <w:t>a atención de primeros auxilios”</w:t>
      </w:r>
      <w:r>
        <w:rPr>
          <w:rFonts w:ascii="Arial" w:hAnsi="Arial" w:cs="Arial"/>
          <w:i/>
        </w:rPr>
        <w:t>.</w:t>
      </w:r>
    </w:p>
    <w:p w14:paraId="554D735B" w14:textId="7E61C2FF" w:rsidR="00A50D24" w:rsidRDefault="00FB3B1D" w:rsidP="00A97024">
      <w:pPr>
        <w:tabs>
          <w:tab w:val="left" w:pos="720"/>
          <w:tab w:val="left" w:pos="1440"/>
          <w:tab w:val="left" w:pos="2160"/>
          <w:tab w:val="left" w:pos="2880"/>
          <w:tab w:val="left" w:pos="3600"/>
          <w:tab w:val="left" w:pos="4320"/>
          <w:tab w:val="left" w:pos="5040"/>
          <w:tab w:val="left" w:pos="5760"/>
          <w:tab w:val="left" w:pos="6480"/>
        </w:tabs>
        <w:ind w:right="474"/>
        <w:jc w:val="both"/>
        <w:rPr>
          <w:rFonts w:ascii="Arial" w:hAnsi="Arial" w:cs="Arial"/>
        </w:rPr>
      </w:pPr>
      <w:r>
        <w:rPr>
          <w:rFonts w:ascii="Arial" w:hAnsi="Arial" w:cs="Arial"/>
        </w:rPr>
        <w:t xml:space="preserve">Que teniendo en cuenta lo anterior, y considerando que en la Unidad Administrativa Especial de Rehabilitación y Mantenimiento Vial se encuentra personal vinculado mediante contrato de prestación de servicios, se hace necesario </w:t>
      </w:r>
      <w:r w:rsidR="00C80266">
        <w:rPr>
          <w:rFonts w:ascii="Arial" w:hAnsi="Arial" w:cs="Arial"/>
        </w:rPr>
        <w:t xml:space="preserve">modificar la Resolución 357 del 01 agosto de 2014 de la UAERMV, para </w:t>
      </w:r>
      <w:r>
        <w:rPr>
          <w:rFonts w:ascii="Arial" w:hAnsi="Arial" w:cs="Arial"/>
        </w:rPr>
        <w:t xml:space="preserve">extender </w:t>
      </w:r>
      <w:r w:rsidR="00C80266">
        <w:rPr>
          <w:rFonts w:ascii="Arial" w:hAnsi="Arial" w:cs="Arial"/>
        </w:rPr>
        <w:t>el alcance de la conformación de la brigada de emergencias para el personal</w:t>
      </w:r>
      <w:r w:rsidR="00EE1893">
        <w:rPr>
          <w:rFonts w:ascii="Arial" w:hAnsi="Arial" w:cs="Arial"/>
        </w:rPr>
        <w:t xml:space="preserve"> vinculado mediante contrato de prestación de servicios</w:t>
      </w:r>
      <w:r w:rsidR="00C80266">
        <w:rPr>
          <w:rFonts w:ascii="Arial" w:hAnsi="Arial" w:cs="Arial"/>
        </w:rPr>
        <w:t>.</w:t>
      </w:r>
    </w:p>
    <w:p w14:paraId="0782B3C4" w14:textId="156D6F95" w:rsidR="00F538D9" w:rsidRDefault="00F538D9" w:rsidP="00A97024">
      <w:pPr>
        <w:tabs>
          <w:tab w:val="left" w:pos="720"/>
          <w:tab w:val="left" w:pos="1440"/>
          <w:tab w:val="left" w:pos="2160"/>
          <w:tab w:val="left" w:pos="2880"/>
          <w:tab w:val="left" w:pos="3600"/>
          <w:tab w:val="left" w:pos="4320"/>
          <w:tab w:val="left" w:pos="5040"/>
          <w:tab w:val="left" w:pos="5760"/>
          <w:tab w:val="left" w:pos="6480"/>
        </w:tabs>
        <w:ind w:right="474"/>
        <w:jc w:val="both"/>
        <w:rPr>
          <w:rFonts w:ascii="Arial" w:hAnsi="Arial" w:cs="Arial"/>
        </w:rPr>
      </w:pPr>
      <w:r>
        <w:rPr>
          <w:rFonts w:ascii="Arial" w:hAnsi="Arial" w:cs="Arial"/>
        </w:rPr>
        <w:lastRenderedPageBreak/>
        <w:t>Que adicional a lo anterior, la Resolución 357 del 1 de agosto de 2014 mediante la cual se adopta el reglamento para la brigada de emergencias de la Entidad, requiere ser actualizada con la normatividad</w:t>
      </w:r>
      <w:r w:rsidR="00DB3BF1">
        <w:rPr>
          <w:rFonts w:ascii="Arial" w:hAnsi="Arial" w:cs="Arial"/>
        </w:rPr>
        <w:t xml:space="preserve"> actual</w:t>
      </w:r>
      <w:r>
        <w:rPr>
          <w:rFonts w:ascii="Arial" w:hAnsi="Arial" w:cs="Arial"/>
        </w:rPr>
        <w:t xml:space="preserve"> en Seguridad y Salud en el Trabajo, en términos como los establecidos en </w:t>
      </w:r>
      <w:r w:rsidRPr="00A50D24">
        <w:rPr>
          <w:rFonts w:ascii="Arial" w:hAnsi="Arial" w:cs="Arial"/>
        </w:rPr>
        <w:t xml:space="preserve">el artículo </w:t>
      </w:r>
      <w:r w:rsidRPr="00A50D24">
        <w:rPr>
          <w:rFonts w:ascii="Arial" w:hAnsi="Arial" w:cs="Arial"/>
          <w:bCs/>
        </w:rPr>
        <w:t>2.2.4.6.2 del Decreto 1072 de 201</w:t>
      </w:r>
      <w:r>
        <w:rPr>
          <w:rFonts w:ascii="Arial" w:hAnsi="Arial" w:cs="Arial"/>
          <w:bCs/>
        </w:rPr>
        <w:t>5</w:t>
      </w:r>
      <w:r w:rsidR="00DB3BF1">
        <w:rPr>
          <w:rFonts w:ascii="Arial" w:hAnsi="Arial" w:cs="Arial"/>
          <w:bCs/>
        </w:rPr>
        <w:t>, entre otros aspectos,</w:t>
      </w:r>
      <w:r>
        <w:rPr>
          <w:rFonts w:ascii="Arial" w:hAnsi="Arial" w:cs="Arial"/>
          <w:bCs/>
        </w:rPr>
        <w:t xml:space="preserve"> </w:t>
      </w:r>
      <w:r w:rsidR="00DB3BF1">
        <w:rPr>
          <w:rFonts w:ascii="Arial" w:hAnsi="Arial" w:cs="Arial"/>
          <w:bCs/>
        </w:rPr>
        <w:t>considerando</w:t>
      </w:r>
      <w:r>
        <w:rPr>
          <w:rFonts w:ascii="Arial" w:hAnsi="Arial" w:cs="Arial"/>
          <w:bCs/>
        </w:rPr>
        <w:t xml:space="preserve"> las </w:t>
      </w:r>
      <w:r w:rsidR="00DB3BF1">
        <w:rPr>
          <w:rFonts w:ascii="Arial" w:hAnsi="Arial" w:cs="Arial"/>
          <w:bCs/>
        </w:rPr>
        <w:t xml:space="preserve">condiciones física </w:t>
      </w:r>
      <w:proofErr w:type="gramStart"/>
      <w:r w:rsidR="00DB3BF1">
        <w:rPr>
          <w:rFonts w:ascii="Arial" w:hAnsi="Arial" w:cs="Arial"/>
          <w:bCs/>
        </w:rPr>
        <w:t>y  de</w:t>
      </w:r>
      <w:proofErr w:type="gramEnd"/>
      <w:r w:rsidR="00DB3BF1">
        <w:rPr>
          <w:rFonts w:ascii="Arial" w:hAnsi="Arial" w:cs="Arial"/>
          <w:bCs/>
        </w:rPr>
        <w:t xml:space="preserve"> colaboración personal con las que a la fecha cuenta</w:t>
      </w:r>
      <w:r>
        <w:rPr>
          <w:rFonts w:ascii="Arial" w:hAnsi="Arial" w:cs="Arial"/>
          <w:bCs/>
        </w:rPr>
        <w:t xml:space="preserve"> la Entidad.</w:t>
      </w:r>
    </w:p>
    <w:p w14:paraId="2F167E4E" w14:textId="27508A7F" w:rsidR="00410A69" w:rsidRPr="00F538D9" w:rsidRDefault="00DD0497" w:rsidP="00A97024">
      <w:pPr>
        <w:tabs>
          <w:tab w:val="left" w:pos="720"/>
          <w:tab w:val="left" w:pos="1440"/>
          <w:tab w:val="left" w:pos="2160"/>
          <w:tab w:val="left" w:pos="2880"/>
          <w:tab w:val="left" w:pos="3600"/>
          <w:tab w:val="left" w:pos="4320"/>
          <w:tab w:val="left" w:pos="5040"/>
          <w:tab w:val="left" w:pos="5760"/>
          <w:tab w:val="left" w:pos="6480"/>
        </w:tabs>
        <w:ind w:right="474"/>
        <w:jc w:val="both"/>
        <w:rPr>
          <w:rFonts w:ascii="Arial" w:hAnsi="Arial" w:cs="Arial"/>
          <w:szCs w:val="24"/>
        </w:rPr>
      </w:pPr>
      <w:proofErr w:type="gramStart"/>
      <w:r>
        <w:rPr>
          <w:rFonts w:ascii="Arial" w:hAnsi="Arial" w:cs="Arial"/>
          <w:szCs w:val="24"/>
        </w:rPr>
        <w:t>Que</w:t>
      </w:r>
      <w:proofErr w:type="gramEnd"/>
      <w:r>
        <w:rPr>
          <w:rFonts w:ascii="Arial" w:hAnsi="Arial" w:cs="Arial"/>
          <w:szCs w:val="24"/>
        </w:rPr>
        <w:t xml:space="preserve"> de acuerdo con </w:t>
      </w:r>
      <w:r w:rsidR="00F538D9">
        <w:rPr>
          <w:rFonts w:ascii="Arial" w:hAnsi="Arial" w:cs="Arial"/>
          <w:szCs w:val="24"/>
        </w:rPr>
        <w:t>lo</w:t>
      </w:r>
      <w:r>
        <w:rPr>
          <w:rFonts w:ascii="Arial" w:hAnsi="Arial" w:cs="Arial"/>
          <w:szCs w:val="24"/>
        </w:rPr>
        <w:t xml:space="preserve"> señalado</w:t>
      </w:r>
      <w:r w:rsidR="00F538D9">
        <w:rPr>
          <w:rFonts w:ascii="Arial" w:hAnsi="Arial" w:cs="Arial"/>
          <w:szCs w:val="24"/>
        </w:rPr>
        <w:t>,</w:t>
      </w:r>
      <w:r w:rsidR="00C07824">
        <w:rPr>
          <w:rFonts w:ascii="Arial" w:hAnsi="Arial" w:cs="Arial"/>
          <w:szCs w:val="24"/>
        </w:rPr>
        <w:t xml:space="preserve"> </w:t>
      </w:r>
      <w:r w:rsidR="00410A69">
        <w:rPr>
          <w:rFonts w:ascii="Arial" w:hAnsi="Arial" w:cs="Arial"/>
          <w:szCs w:val="24"/>
        </w:rPr>
        <w:t>se</w:t>
      </w:r>
      <w:r w:rsidR="00C07824">
        <w:rPr>
          <w:rFonts w:ascii="Arial" w:hAnsi="Arial" w:cs="Arial"/>
          <w:szCs w:val="24"/>
        </w:rPr>
        <w:t xml:space="preserve"> hace necesario </w:t>
      </w:r>
      <w:r w:rsidR="00F538D9">
        <w:rPr>
          <w:rFonts w:ascii="Arial" w:hAnsi="Arial" w:cs="Arial"/>
          <w:szCs w:val="24"/>
        </w:rPr>
        <w:t>derogar la Resolución</w:t>
      </w:r>
      <w:r w:rsidR="00F538D9">
        <w:rPr>
          <w:rFonts w:ascii="Arial" w:hAnsi="Arial" w:cs="Arial"/>
        </w:rPr>
        <w:t>357 del 1 de agosto de 2014 y</w:t>
      </w:r>
      <w:r w:rsidR="00F538D9">
        <w:rPr>
          <w:rFonts w:ascii="Arial" w:hAnsi="Arial" w:cs="Arial"/>
          <w:szCs w:val="24"/>
        </w:rPr>
        <w:t xml:space="preserve"> </w:t>
      </w:r>
      <w:r w:rsidR="00C07824">
        <w:rPr>
          <w:rFonts w:ascii="Arial" w:hAnsi="Arial" w:cs="Arial"/>
          <w:szCs w:val="24"/>
        </w:rPr>
        <w:t>expedir un nuevo reglamento que regule la brigada de emergencias de la Unidad Administrativa Especial de Rehabilitación Mantenimiento Vial</w:t>
      </w:r>
      <w:r w:rsidR="00F538D9">
        <w:rPr>
          <w:rFonts w:ascii="Arial" w:hAnsi="Arial" w:cs="Arial"/>
        </w:rPr>
        <w:t>.</w:t>
      </w:r>
    </w:p>
    <w:p w14:paraId="38AB4C88" w14:textId="6598B9A3" w:rsidR="00410A69" w:rsidRPr="00376177" w:rsidRDefault="00EE300A" w:rsidP="00A97024">
      <w:pPr>
        <w:tabs>
          <w:tab w:val="left" w:pos="720"/>
          <w:tab w:val="left" w:pos="1440"/>
          <w:tab w:val="left" w:pos="2880"/>
          <w:tab w:val="right" w:pos="9405"/>
        </w:tabs>
        <w:ind w:right="474"/>
        <w:jc w:val="both"/>
        <w:rPr>
          <w:rFonts w:ascii="Arial" w:hAnsi="Arial" w:cs="Arial"/>
          <w:szCs w:val="24"/>
        </w:rPr>
      </w:pPr>
      <w:proofErr w:type="gramStart"/>
      <w:r w:rsidRPr="00142424">
        <w:rPr>
          <w:rFonts w:ascii="Arial" w:hAnsi="Arial" w:cs="Arial"/>
          <w:szCs w:val="24"/>
        </w:rPr>
        <w:t>Que</w:t>
      </w:r>
      <w:proofErr w:type="gramEnd"/>
      <w:r w:rsidRPr="00142424">
        <w:rPr>
          <w:rFonts w:ascii="Arial" w:hAnsi="Arial" w:cs="Arial"/>
          <w:szCs w:val="24"/>
        </w:rPr>
        <w:t xml:space="preserve"> en mérito de lo expuesto,</w:t>
      </w:r>
    </w:p>
    <w:p w14:paraId="182DB634" w14:textId="64FFF4A4" w:rsidR="00D421FF" w:rsidRPr="00376177" w:rsidRDefault="00F3316F" w:rsidP="00A97024">
      <w:pPr>
        <w:tabs>
          <w:tab w:val="left" w:pos="720"/>
          <w:tab w:val="left" w:pos="1440"/>
          <w:tab w:val="left" w:pos="2160"/>
          <w:tab w:val="left" w:pos="2880"/>
          <w:tab w:val="left" w:pos="3600"/>
          <w:tab w:val="left" w:pos="4320"/>
          <w:tab w:val="left" w:pos="5040"/>
          <w:tab w:val="left" w:pos="5760"/>
          <w:tab w:val="left" w:pos="6480"/>
        </w:tabs>
        <w:ind w:right="474"/>
        <w:jc w:val="center"/>
        <w:rPr>
          <w:rFonts w:ascii="Arial" w:hAnsi="Arial" w:cs="Arial"/>
          <w:b/>
          <w:szCs w:val="24"/>
        </w:rPr>
      </w:pPr>
      <w:r w:rsidRPr="00376177">
        <w:rPr>
          <w:rFonts w:ascii="Arial" w:hAnsi="Arial" w:cs="Arial"/>
          <w:b/>
          <w:szCs w:val="24"/>
        </w:rPr>
        <w:t>RESUELVE:</w:t>
      </w:r>
    </w:p>
    <w:p w14:paraId="249EB957" w14:textId="5FC649D5" w:rsidR="00EE300A" w:rsidRDefault="00F3316F" w:rsidP="00A97024">
      <w:pPr>
        <w:tabs>
          <w:tab w:val="left" w:pos="720"/>
          <w:tab w:val="left" w:pos="1440"/>
          <w:tab w:val="left" w:pos="2160"/>
          <w:tab w:val="left" w:pos="2880"/>
          <w:tab w:val="left" w:pos="3600"/>
          <w:tab w:val="left" w:pos="4320"/>
          <w:tab w:val="left" w:pos="5040"/>
          <w:tab w:val="left" w:pos="5760"/>
          <w:tab w:val="left" w:pos="6480"/>
        </w:tabs>
        <w:ind w:right="474"/>
        <w:jc w:val="both"/>
        <w:rPr>
          <w:rFonts w:ascii="Arial" w:hAnsi="Arial" w:cs="Arial"/>
          <w:szCs w:val="24"/>
        </w:rPr>
      </w:pPr>
      <w:r w:rsidRPr="00376177">
        <w:rPr>
          <w:rFonts w:ascii="Arial" w:hAnsi="Arial" w:cs="Arial"/>
          <w:b/>
          <w:szCs w:val="24"/>
        </w:rPr>
        <w:t xml:space="preserve">ARTÍCULO </w:t>
      </w:r>
      <w:r w:rsidR="00A97024">
        <w:rPr>
          <w:rFonts w:ascii="Arial" w:hAnsi="Arial" w:cs="Arial"/>
          <w:b/>
          <w:szCs w:val="24"/>
        </w:rPr>
        <w:t>1</w:t>
      </w:r>
      <w:r w:rsidRPr="00376177">
        <w:rPr>
          <w:rFonts w:ascii="Arial" w:hAnsi="Arial" w:cs="Arial"/>
          <w:b/>
          <w:szCs w:val="24"/>
        </w:rPr>
        <w:t>.</w:t>
      </w:r>
      <w:r w:rsidRPr="00376177">
        <w:rPr>
          <w:rFonts w:ascii="Arial" w:hAnsi="Arial" w:cs="Arial"/>
          <w:szCs w:val="24"/>
        </w:rPr>
        <w:t xml:space="preserve"> </w:t>
      </w:r>
      <w:r w:rsidR="001057C7">
        <w:rPr>
          <w:rFonts w:ascii="Arial" w:hAnsi="Arial" w:cs="Arial"/>
          <w:szCs w:val="24"/>
        </w:rPr>
        <w:t xml:space="preserve">Adoptar como reglamento de la Brigada de Emergencias de la Unidad Administrativa Especial de Rehabilitación y Mantenimiento Vial las siguientes disposiciones. </w:t>
      </w:r>
    </w:p>
    <w:p w14:paraId="0B778CF9" w14:textId="77777777" w:rsidR="00374DF8" w:rsidRPr="001057C7" w:rsidRDefault="00374DF8" w:rsidP="00A97024">
      <w:pPr>
        <w:pStyle w:val="Textoindependiente"/>
        <w:ind w:right="299"/>
        <w:jc w:val="both"/>
        <w:rPr>
          <w:rFonts w:ascii="Arial" w:hAnsi="Arial" w:cs="Arial"/>
          <w:sz w:val="22"/>
          <w:szCs w:val="22"/>
        </w:rPr>
      </w:pPr>
    </w:p>
    <w:p w14:paraId="29E263B7" w14:textId="6CE81293" w:rsidR="001057C7" w:rsidRPr="001057C7" w:rsidRDefault="001057C7" w:rsidP="00A97024">
      <w:pPr>
        <w:pStyle w:val="Ttulo1"/>
        <w:ind w:left="0" w:right="49"/>
        <w:jc w:val="center"/>
        <w:rPr>
          <w:sz w:val="22"/>
          <w:szCs w:val="22"/>
        </w:rPr>
      </w:pPr>
      <w:r w:rsidRPr="001057C7">
        <w:rPr>
          <w:sz w:val="22"/>
          <w:szCs w:val="22"/>
        </w:rPr>
        <w:t>CAPITULO I</w:t>
      </w:r>
    </w:p>
    <w:p w14:paraId="38CB4BE2" w14:textId="18335945" w:rsidR="006557F2" w:rsidRDefault="006557F2" w:rsidP="00A97024">
      <w:pPr>
        <w:pStyle w:val="Ttulo1"/>
        <w:ind w:left="0" w:right="49"/>
        <w:jc w:val="center"/>
        <w:rPr>
          <w:sz w:val="22"/>
          <w:szCs w:val="22"/>
        </w:rPr>
      </w:pPr>
      <w:r>
        <w:rPr>
          <w:sz w:val="22"/>
          <w:szCs w:val="22"/>
        </w:rPr>
        <w:t>ASPECTOS GENERALES</w:t>
      </w:r>
    </w:p>
    <w:p w14:paraId="220C28CB" w14:textId="77777777" w:rsidR="006557F2" w:rsidRDefault="006557F2" w:rsidP="006557F2">
      <w:pPr>
        <w:pStyle w:val="Textoindependiente"/>
        <w:ind w:right="299"/>
        <w:jc w:val="both"/>
        <w:rPr>
          <w:rFonts w:ascii="Arial" w:hAnsi="Arial" w:cs="Arial"/>
          <w:b/>
          <w:sz w:val="22"/>
          <w:szCs w:val="22"/>
        </w:rPr>
      </w:pPr>
    </w:p>
    <w:p w14:paraId="6A2AE555" w14:textId="355BF16F" w:rsidR="006557F2" w:rsidRDefault="006557F2" w:rsidP="006557F2">
      <w:pPr>
        <w:pStyle w:val="Textoindependiente"/>
        <w:ind w:right="299"/>
        <w:jc w:val="both"/>
        <w:rPr>
          <w:rFonts w:ascii="Arial" w:hAnsi="Arial" w:cs="Arial"/>
          <w:sz w:val="22"/>
          <w:szCs w:val="22"/>
        </w:rPr>
      </w:pPr>
      <w:r w:rsidRPr="001057C7">
        <w:rPr>
          <w:rFonts w:ascii="Arial" w:hAnsi="Arial" w:cs="Arial"/>
          <w:b/>
          <w:sz w:val="22"/>
          <w:szCs w:val="22"/>
        </w:rPr>
        <w:t xml:space="preserve">ARTÍCULO </w:t>
      </w:r>
      <w:r>
        <w:rPr>
          <w:rFonts w:ascii="Arial" w:hAnsi="Arial" w:cs="Arial"/>
          <w:b/>
          <w:sz w:val="22"/>
          <w:szCs w:val="22"/>
        </w:rPr>
        <w:t>2</w:t>
      </w:r>
      <w:r w:rsidRPr="001057C7">
        <w:rPr>
          <w:rFonts w:ascii="Arial" w:hAnsi="Arial" w:cs="Arial"/>
          <w:b/>
          <w:sz w:val="22"/>
          <w:szCs w:val="22"/>
        </w:rPr>
        <w:t>.</w:t>
      </w:r>
      <w:r w:rsidRPr="001057C7">
        <w:rPr>
          <w:rFonts w:ascii="Arial" w:hAnsi="Arial" w:cs="Arial"/>
          <w:sz w:val="22"/>
          <w:szCs w:val="22"/>
        </w:rPr>
        <w:t xml:space="preserve"> </w:t>
      </w:r>
      <w:r>
        <w:rPr>
          <w:rFonts w:ascii="Arial" w:hAnsi="Arial" w:cs="Arial"/>
          <w:b/>
          <w:sz w:val="22"/>
          <w:szCs w:val="22"/>
        </w:rPr>
        <w:t xml:space="preserve">Objeto. </w:t>
      </w:r>
      <w:r w:rsidRPr="001057C7">
        <w:rPr>
          <w:rFonts w:ascii="Arial" w:hAnsi="Arial" w:cs="Arial"/>
          <w:sz w:val="22"/>
          <w:szCs w:val="22"/>
        </w:rPr>
        <w:t xml:space="preserve">El presente reglamento establece las bases para la organización, operación, capacitación, normas administrativas y equipos necesarios para el funcionamiento de la brigada de emergencias de la Unidad Administrativa Especial de Rehabilitación y Mantenimiento Vial. </w:t>
      </w:r>
    </w:p>
    <w:p w14:paraId="55727BBC" w14:textId="2401B7FC" w:rsidR="006557F2" w:rsidRDefault="006557F2" w:rsidP="006557F2">
      <w:pPr>
        <w:pStyle w:val="Textoindependiente"/>
        <w:ind w:right="299"/>
        <w:jc w:val="both"/>
        <w:rPr>
          <w:rFonts w:ascii="Arial" w:hAnsi="Arial" w:cs="Arial"/>
          <w:sz w:val="22"/>
          <w:szCs w:val="22"/>
        </w:rPr>
      </w:pPr>
    </w:p>
    <w:p w14:paraId="10775434" w14:textId="6F815FF9" w:rsidR="006557F2" w:rsidRPr="006557F2" w:rsidRDefault="006557F2" w:rsidP="006557F2">
      <w:pPr>
        <w:pStyle w:val="Textoindependiente"/>
        <w:ind w:right="49"/>
        <w:jc w:val="both"/>
        <w:rPr>
          <w:rFonts w:ascii="Arial" w:hAnsi="Arial" w:cs="Arial"/>
          <w:sz w:val="22"/>
          <w:szCs w:val="22"/>
        </w:rPr>
      </w:pPr>
      <w:r w:rsidRPr="001057C7">
        <w:rPr>
          <w:rFonts w:ascii="Arial" w:hAnsi="Arial" w:cs="Arial"/>
          <w:b/>
          <w:sz w:val="22"/>
          <w:szCs w:val="22"/>
        </w:rPr>
        <w:t xml:space="preserve">ARTICULO </w:t>
      </w:r>
      <w:r>
        <w:rPr>
          <w:rFonts w:ascii="Arial" w:hAnsi="Arial" w:cs="Arial"/>
          <w:b/>
          <w:sz w:val="22"/>
          <w:szCs w:val="22"/>
        </w:rPr>
        <w:t>3</w:t>
      </w:r>
      <w:r w:rsidRPr="001057C7">
        <w:rPr>
          <w:rFonts w:ascii="Arial" w:hAnsi="Arial" w:cs="Arial"/>
          <w:b/>
          <w:sz w:val="22"/>
          <w:szCs w:val="22"/>
        </w:rPr>
        <w:t xml:space="preserve">. </w:t>
      </w:r>
      <w:r>
        <w:rPr>
          <w:rFonts w:ascii="Arial" w:hAnsi="Arial" w:cs="Arial"/>
          <w:b/>
          <w:sz w:val="22"/>
          <w:szCs w:val="22"/>
        </w:rPr>
        <w:t xml:space="preserve">Finalidad de la Brigada. </w:t>
      </w:r>
      <w:r>
        <w:rPr>
          <w:rFonts w:ascii="Arial" w:hAnsi="Arial" w:cs="Arial"/>
          <w:sz w:val="22"/>
          <w:szCs w:val="22"/>
        </w:rPr>
        <w:t xml:space="preserve">Finalidad de la Brigada </w:t>
      </w:r>
      <w:r w:rsidRPr="001057C7">
        <w:rPr>
          <w:rFonts w:ascii="Arial" w:hAnsi="Arial" w:cs="Arial"/>
          <w:sz w:val="22"/>
          <w:szCs w:val="22"/>
        </w:rPr>
        <w:t>La brigada de emergencias de la Unidad Administrativa Especial de Rehabilitación y Mantenimiento Vial tiene como propósito prevenir y controlar situaciones de emergencia que puedan ocasionar lesiones sobre las personas, daño a los bienes de la organización. y/o al medio</w:t>
      </w:r>
      <w:r w:rsidRPr="001057C7">
        <w:rPr>
          <w:rFonts w:ascii="Arial" w:hAnsi="Arial" w:cs="Arial"/>
          <w:spacing w:val="-3"/>
          <w:sz w:val="22"/>
          <w:szCs w:val="22"/>
        </w:rPr>
        <w:t xml:space="preserve"> </w:t>
      </w:r>
      <w:r w:rsidRPr="001057C7">
        <w:rPr>
          <w:rFonts w:ascii="Arial" w:hAnsi="Arial" w:cs="Arial"/>
          <w:sz w:val="22"/>
          <w:szCs w:val="22"/>
        </w:rPr>
        <w:t>ambiente.</w:t>
      </w:r>
    </w:p>
    <w:p w14:paraId="70FC0C78" w14:textId="77777777" w:rsidR="006557F2" w:rsidRDefault="006557F2" w:rsidP="006557F2">
      <w:pPr>
        <w:pStyle w:val="Textoindependiente"/>
        <w:ind w:right="299"/>
        <w:jc w:val="both"/>
        <w:rPr>
          <w:rFonts w:ascii="Arial" w:hAnsi="Arial" w:cs="Arial"/>
          <w:sz w:val="22"/>
          <w:szCs w:val="22"/>
        </w:rPr>
      </w:pPr>
    </w:p>
    <w:p w14:paraId="1F7E451C" w14:textId="4DD1918F" w:rsidR="00374DF8" w:rsidRPr="001057C7" w:rsidRDefault="001057C7" w:rsidP="006557F2">
      <w:pPr>
        <w:pStyle w:val="Ttulo1"/>
        <w:ind w:left="0" w:right="49"/>
        <w:jc w:val="center"/>
        <w:rPr>
          <w:sz w:val="22"/>
          <w:szCs w:val="22"/>
        </w:rPr>
      </w:pPr>
      <w:r w:rsidRPr="001057C7">
        <w:rPr>
          <w:sz w:val="22"/>
          <w:szCs w:val="22"/>
        </w:rPr>
        <w:t xml:space="preserve"> </w:t>
      </w:r>
    </w:p>
    <w:p w14:paraId="3641F486" w14:textId="620B772E" w:rsidR="001057C7" w:rsidRPr="001057C7" w:rsidRDefault="001057C7" w:rsidP="00A97024">
      <w:pPr>
        <w:pStyle w:val="Textoindependiente"/>
        <w:jc w:val="center"/>
        <w:rPr>
          <w:rFonts w:ascii="Arial" w:hAnsi="Arial" w:cs="Arial"/>
          <w:b/>
          <w:sz w:val="22"/>
          <w:szCs w:val="22"/>
        </w:rPr>
      </w:pPr>
      <w:r w:rsidRPr="001057C7">
        <w:rPr>
          <w:rFonts w:ascii="Arial" w:hAnsi="Arial" w:cs="Arial"/>
          <w:b/>
          <w:sz w:val="22"/>
          <w:szCs w:val="22"/>
        </w:rPr>
        <w:t>CAPITULO II</w:t>
      </w:r>
    </w:p>
    <w:p w14:paraId="1B4E857C" w14:textId="7BC9F11D" w:rsidR="001057C7" w:rsidRDefault="001057C7" w:rsidP="00A97024">
      <w:pPr>
        <w:pStyle w:val="Textoindependiente"/>
        <w:jc w:val="center"/>
        <w:rPr>
          <w:rFonts w:ascii="Arial" w:hAnsi="Arial" w:cs="Arial"/>
          <w:b/>
          <w:sz w:val="22"/>
          <w:szCs w:val="22"/>
        </w:rPr>
      </w:pPr>
      <w:r w:rsidRPr="001057C7">
        <w:rPr>
          <w:rFonts w:ascii="Arial" w:hAnsi="Arial" w:cs="Arial"/>
          <w:b/>
          <w:sz w:val="22"/>
          <w:szCs w:val="22"/>
        </w:rPr>
        <w:t>DIRECCIÓN</w:t>
      </w:r>
    </w:p>
    <w:p w14:paraId="2E63A07E" w14:textId="77777777" w:rsidR="001057C7" w:rsidRPr="001057C7" w:rsidRDefault="001057C7" w:rsidP="006557F2">
      <w:pPr>
        <w:pStyle w:val="Textoindependiente"/>
        <w:rPr>
          <w:rFonts w:ascii="Arial" w:hAnsi="Arial" w:cs="Arial"/>
          <w:b/>
          <w:sz w:val="22"/>
          <w:szCs w:val="22"/>
        </w:rPr>
      </w:pPr>
    </w:p>
    <w:p w14:paraId="684E0913" w14:textId="0442F70D" w:rsidR="00A97024" w:rsidRDefault="001057C7" w:rsidP="00A97024">
      <w:pPr>
        <w:spacing w:after="0" w:line="240" w:lineRule="auto"/>
        <w:ind w:right="49"/>
        <w:jc w:val="both"/>
        <w:rPr>
          <w:rFonts w:ascii="Arial" w:hAnsi="Arial" w:cs="Arial"/>
          <w:i/>
          <w:noProof/>
          <w:lang w:eastAsia="es-CO"/>
        </w:rPr>
      </w:pPr>
      <w:r w:rsidRPr="001057C7">
        <w:rPr>
          <w:rFonts w:ascii="Arial" w:hAnsi="Arial" w:cs="Arial"/>
          <w:b/>
        </w:rPr>
        <w:t xml:space="preserve">ARTICULO </w:t>
      </w:r>
      <w:r w:rsidR="00A97024">
        <w:rPr>
          <w:rFonts w:ascii="Arial" w:hAnsi="Arial" w:cs="Arial"/>
          <w:b/>
        </w:rPr>
        <w:t>4</w:t>
      </w:r>
      <w:r w:rsidRPr="001057C7">
        <w:rPr>
          <w:rFonts w:ascii="Arial" w:hAnsi="Arial" w:cs="Arial"/>
          <w:b/>
        </w:rPr>
        <w:t>. Organización y Funcionamiento:</w:t>
      </w:r>
      <w:r w:rsidRPr="001057C7">
        <w:rPr>
          <w:rFonts w:ascii="Arial" w:hAnsi="Arial" w:cs="Arial"/>
        </w:rPr>
        <w:t xml:space="preserve"> En los aspectos normativos, lineamientos y de organización, la Brigada de Emergencias de la UAERMV dependerá del área de Talento Humano-Seguridad y Salud en el trabajo SST de la </w:t>
      </w:r>
      <w:r w:rsidR="00D10E1C">
        <w:rPr>
          <w:rFonts w:ascii="Arial" w:hAnsi="Arial" w:cs="Arial"/>
        </w:rPr>
        <w:t>Secretaría General</w:t>
      </w:r>
      <w:r w:rsidRPr="001057C7">
        <w:rPr>
          <w:rFonts w:ascii="Arial" w:hAnsi="Arial" w:cs="Arial"/>
        </w:rPr>
        <w:t>.</w:t>
      </w:r>
    </w:p>
    <w:p w14:paraId="123B0E14" w14:textId="7E3F9542" w:rsidR="001057C7" w:rsidRPr="00A97024" w:rsidRDefault="001057C7" w:rsidP="00A97024">
      <w:pPr>
        <w:spacing w:after="0" w:line="240" w:lineRule="auto"/>
        <w:ind w:right="49"/>
        <w:jc w:val="both"/>
        <w:rPr>
          <w:rFonts w:ascii="Arial" w:hAnsi="Arial" w:cs="Arial"/>
          <w:i/>
          <w:noProof/>
          <w:lang w:eastAsia="es-CO"/>
        </w:rPr>
      </w:pPr>
      <w:r w:rsidRPr="001057C7">
        <w:rPr>
          <w:rFonts w:ascii="Arial" w:hAnsi="Arial" w:cs="Arial"/>
          <w:b/>
        </w:rPr>
        <w:lastRenderedPageBreak/>
        <w:t>ARTICULO</w:t>
      </w:r>
      <w:r>
        <w:rPr>
          <w:rFonts w:ascii="Arial" w:hAnsi="Arial" w:cs="Arial"/>
          <w:b/>
        </w:rPr>
        <w:t xml:space="preserve"> </w:t>
      </w:r>
      <w:r w:rsidR="00A97024">
        <w:rPr>
          <w:rFonts w:ascii="Arial" w:hAnsi="Arial" w:cs="Arial"/>
          <w:b/>
        </w:rPr>
        <w:t>5</w:t>
      </w:r>
      <w:r w:rsidRPr="001057C7">
        <w:rPr>
          <w:rFonts w:ascii="Arial" w:hAnsi="Arial" w:cs="Arial"/>
          <w:b/>
        </w:rPr>
        <w:t xml:space="preserve">. Administración y operación: </w:t>
      </w:r>
      <w:r w:rsidRPr="001057C7">
        <w:rPr>
          <w:rFonts w:ascii="Arial" w:hAnsi="Arial" w:cs="Arial"/>
        </w:rPr>
        <w:t>Comité de Emergencias. Para el adecuado manejo de sus recursos y el buen desarrollo de sus actividades, se establece un Comité de Emergencias cuya dirección general estará a cargo del área de Talento Humano- Seguridad y Salud en el trabajo SST, quien determinará,</w:t>
      </w:r>
      <w:r w:rsidR="00B37F9C">
        <w:rPr>
          <w:rFonts w:ascii="Arial" w:hAnsi="Arial" w:cs="Arial"/>
        </w:rPr>
        <w:t xml:space="preserve"> </w:t>
      </w:r>
      <w:r w:rsidRPr="00414DD3">
        <w:rPr>
          <w:rFonts w:ascii="Arial" w:hAnsi="Arial" w:cs="Arial"/>
        </w:rPr>
        <w:t xml:space="preserve">su conformación, </w:t>
      </w:r>
      <w:proofErr w:type="gramStart"/>
      <w:r w:rsidRPr="00414DD3">
        <w:rPr>
          <w:rFonts w:ascii="Arial" w:hAnsi="Arial" w:cs="Arial"/>
        </w:rPr>
        <w:t>designando</w:t>
      </w:r>
      <w:r w:rsidR="00414DD3" w:rsidRPr="00414DD3">
        <w:rPr>
          <w:rFonts w:ascii="Arial" w:hAnsi="Arial" w:cs="Arial"/>
        </w:rPr>
        <w:t xml:space="preserve"> </w:t>
      </w:r>
      <w:r w:rsidRPr="00414DD3">
        <w:rPr>
          <w:rFonts w:ascii="Arial" w:hAnsi="Arial" w:cs="Arial"/>
        </w:rPr>
        <w:t xml:space="preserve"> Jefatura</w:t>
      </w:r>
      <w:proofErr w:type="gramEnd"/>
      <w:r w:rsidRPr="00414DD3">
        <w:rPr>
          <w:rFonts w:ascii="Arial" w:hAnsi="Arial" w:cs="Arial"/>
        </w:rPr>
        <w:t>, Coordinadores, así como la brigada de emergencia, teniendo en cuenta el personal actual y ubicación de las áreas, así mismo dispondrá de la periodicidad de las reuniones y lineamiento de las mismas.</w:t>
      </w:r>
      <w:r w:rsidR="0033521A" w:rsidRPr="00414DD3">
        <w:rPr>
          <w:rFonts w:ascii="Arial" w:hAnsi="Arial" w:cs="Arial"/>
        </w:rPr>
        <w:t xml:space="preserve">  </w:t>
      </w:r>
    </w:p>
    <w:p w14:paraId="7E97CC69" w14:textId="77777777" w:rsidR="001057C7" w:rsidRPr="001057C7" w:rsidRDefault="001057C7" w:rsidP="00A97024">
      <w:pPr>
        <w:spacing w:after="0" w:line="240" w:lineRule="auto"/>
        <w:jc w:val="both"/>
        <w:rPr>
          <w:rFonts w:ascii="Arial" w:hAnsi="Arial" w:cs="Arial"/>
        </w:rPr>
      </w:pPr>
    </w:p>
    <w:p w14:paraId="2089E35D" w14:textId="77777777" w:rsidR="001057C7" w:rsidRPr="001057C7" w:rsidRDefault="001057C7" w:rsidP="00A97024">
      <w:pPr>
        <w:spacing w:after="0" w:line="240" w:lineRule="auto"/>
        <w:jc w:val="both"/>
        <w:rPr>
          <w:rFonts w:ascii="Arial" w:hAnsi="Arial" w:cs="Arial"/>
        </w:rPr>
      </w:pPr>
      <w:r w:rsidRPr="001057C7">
        <w:rPr>
          <w:rFonts w:ascii="Arial" w:hAnsi="Arial" w:cs="Arial"/>
        </w:rPr>
        <w:t>Este comité se reunirá cuando las circunstancias lo ameriten o por solicitud del área de Seguridad y salud en el trabajo y/o dos o más de sus miembros.</w:t>
      </w:r>
    </w:p>
    <w:p w14:paraId="64E42D24" w14:textId="77777777" w:rsidR="001057C7" w:rsidRPr="001057C7" w:rsidRDefault="001057C7" w:rsidP="00A97024">
      <w:pPr>
        <w:spacing w:after="0" w:line="240" w:lineRule="auto"/>
        <w:jc w:val="both"/>
        <w:rPr>
          <w:rFonts w:ascii="Arial" w:hAnsi="Arial" w:cs="Arial"/>
          <w:b/>
        </w:rPr>
      </w:pPr>
    </w:p>
    <w:p w14:paraId="689DDEED" w14:textId="178B9CCF" w:rsidR="001057C7" w:rsidRPr="001057C7" w:rsidRDefault="001057C7" w:rsidP="00A97024">
      <w:pPr>
        <w:spacing w:after="0" w:line="240" w:lineRule="auto"/>
        <w:jc w:val="center"/>
        <w:rPr>
          <w:rFonts w:ascii="Arial" w:hAnsi="Arial" w:cs="Arial"/>
          <w:b/>
        </w:rPr>
      </w:pPr>
      <w:r w:rsidRPr="001057C7">
        <w:rPr>
          <w:rFonts w:ascii="Arial" w:hAnsi="Arial" w:cs="Arial"/>
          <w:b/>
        </w:rPr>
        <w:t>CAPITULO III</w:t>
      </w:r>
    </w:p>
    <w:p w14:paraId="0B7E0A02" w14:textId="77777777" w:rsidR="001057C7" w:rsidRPr="001057C7" w:rsidRDefault="001057C7" w:rsidP="00A97024">
      <w:pPr>
        <w:jc w:val="center"/>
        <w:rPr>
          <w:rFonts w:ascii="Arial" w:hAnsi="Arial" w:cs="Arial"/>
          <w:b/>
        </w:rPr>
      </w:pPr>
      <w:r w:rsidRPr="001057C7">
        <w:rPr>
          <w:rFonts w:ascii="Arial" w:hAnsi="Arial" w:cs="Arial"/>
          <w:b/>
        </w:rPr>
        <w:t>LINAEMIENTOS DE SEGURIDAD Y SALUD EN EL TRABAJO</w:t>
      </w:r>
    </w:p>
    <w:p w14:paraId="7D52B561" w14:textId="1FF42D4D" w:rsidR="001057C7" w:rsidRPr="001057C7" w:rsidRDefault="001057C7" w:rsidP="00A97024">
      <w:pPr>
        <w:jc w:val="both"/>
        <w:rPr>
          <w:rFonts w:ascii="Arial" w:hAnsi="Arial" w:cs="Arial"/>
          <w:b/>
        </w:rPr>
      </w:pPr>
      <w:r w:rsidRPr="001057C7">
        <w:rPr>
          <w:rFonts w:ascii="Arial" w:hAnsi="Arial" w:cs="Arial"/>
          <w:b/>
        </w:rPr>
        <w:t xml:space="preserve">ARTICULO </w:t>
      </w:r>
      <w:r w:rsidR="00A97024">
        <w:rPr>
          <w:rFonts w:ascii="Arial" w:hAnsi="Arial" w:cs="Arial"/>
          <w:b/>
        </w:rPr>
        <w:t>6</w:t>
      </w:r>
      <w:r w:rsidRPr="001057C7">
        <w:rPr>
          <w:rFonts w:ascii="Arial" w:hAnsi="Arial" w:cs="Arial"/>
          <w:b/>
        </w:rPr>
        <w:t xml:space="preserve">.   </w:t>
      </w:r>
      <w:r w:rsidRPr="001057C7">
        <w:rPr>
          <w:rFonts w:ascii="Arial" w:hAnsi="Arial" w:cs="Arial"/>
        </w:rPr>
        <w:t>La Brigada de emergencias de la UAERMV deberá garantizar la aplicación de las medidas de Seguridad y Salud en el Trabajo establecidas por la Entidad en virtud de lo señalado en el Decreto 1443 de 2014, “Por medio de la cual se dictan las disposiciones para la implementación del Sistema de Gestión de la Seguridad y Salud en el trabajo (SG-SST)”</w:t>
      </w:r>
    </w:p>
    <w:p w14:paraId="0CAC2FDD" w14:textId="7D18325B" w:rsidR="001057C7" w:rsidRPr="001057C7" w:rsidRDefault="001057C7" w:rsidP="00A97024">
      <w:pPr>
        <w:jc w:val="both"/>
        <w:rPr>
          <w:rFonts w:ascii="Arial" w:hAnsi="Arial" w:cs="Arial"/>
          <w:b/>
        </w:rPr>
      </w:pPr>
      <w:r w:rsidRPr="001057C7">
        <w:rPr>
          <w:rFonts w:ascii="Arial" w:hAnsi="Arial" w:cs="Arial"/>
          <w:b/>
        </w:rPr>
        <w:t xml:space="preserve">ARTICULO </w:t>
      </w:r>
      <w:r w:rsidR="00A97024">
        <w:rPr>
          <w:rFonts w:ascii="Arial" w:hAnsi="Arial" w:cs="Arial"/>
          <w:b/>
        </w:rPr>
        <w:t>7</w:t>
      </w:r>
      <w:r w:rsidRPr="001057C7">
        <w:rPr>
          <w:rFonts w:ascii="Arial" w:hAnsi="Arial" w:cs="Arial"/>
          <w:b/>
        </w:rPr>
        <w:t xml:space="preserve">. </w:t>
      </w:r>
      <w:r w:rsidRPr="001057C7">
        <w:rPr>
          <w:rFonts w:ascii="Arial" w:hAnsi="Arial" w:cs="Arial"/>
        </w:rPr>
        <w:t>La Brigada de emergencias apoyar</w:t>
      </w:r>
      <w:r w:rsidR="0033521A">
        <w:rPr>
          <w:rFonts w:ascii="Arial" w:hAnsi="Arial" w:cs="Arial"/>
        </w:rPr>
        <w:t>á</w:t>
      </w:r>
      <w:r w:rsidRPr="001057C7">
        <w:rPr>
          <w:rFonts w:ascii="Arial" w:hAnsi="Arial" w:cs="Arial"/>
        </w:rPr>
        <w:t xml:space="preserve"> la aplicación de medidas de Seguridad y Salud en el Trabajo </w:t>
      </w:r>
      <w:r w:rsidR="0033521A">
        <w:rPr>
          <w:rFonts w:ascii="Arial" w:hAnsi="Arial" w:cs="Arial"/>
        </w:rPr>
        <w:t>para orientar el comportamiento de sus colaboradores respecto a los riesgos</w:t>
      </w:r>
      <w:r w:rsidRPr="001057C7">
        <w:rPr>
          <w:rFonts w:ascii="Arial" w:hAnsi="Arial" w:cs="Arial"/>
        </w:rPr>
        <w:t xml:space="preserve"> (Servidores públicos, OPS, etc.</w:t>
      </w:r>
      <w:r w:rsidR="0033521A">
        <w:rPr>
          <w:rFonts w:ascii="Arial" w:hAnsi="Arial" w:cs="Arial"/>
        </w:rPr>
        <w:t>)</w:t>
      </w:r>
      <w:r w:rsidRPr="001057C7">
        <w:rPr>
          <w:rFonts w:ascii="Arial" w:hAnsi="Arial" w:cs="Arial"/>
        </w:rPr>
        <w:t>,</w:t>
      </w:r>
      <w:r w:rsidR="0033521A">
        <w:rPr>
          <w:rFonts w:ascii="Arial" w:hAnsi="Arial" w:cs="Arial"/>
        </w:rPr>
        <w:t xml:space="preserve"> mejorar</w:t>
      </w:r>
      <w:r w:rsidRPr="001057C7">
        <w:rPr>
          <w:rFonts w:ascii="Arial" w:hAnsi="Arial" w:cs="Arial"/>
        </w:rPr>
        <w:t xml:space="preserve"> las condiciones del ambiente laboral</w:t>
      </w:r>
      <w:r w:rsidR="0033521A">
        <w:rPr>
          <w:rFonts w:ascii="Arial" w:hAnsi="Arial" w:cs="Arial"/>
        </w:rPr>
        <w:t xml:space="preserve"> y</w:t>
      </w:r>
      <w:r w:rsidRPr="001057C7">
        <w:rPr>
          <w:rFonts w:ascii="Arial" w:hAnsi="Arial" w:cs="Arial"/>
        </w:rPr>
        <w:t xml:space="preserve"> </w:t>
      </w:r>
      <w:r w:rsidR="0033521A">
        <w:rPr>
          <w:rFonts w:ascii="Arial" w:hAnsi="Arial" w:cs="Arial"/>
        </w:rPr>
        <w:t xml:space="preserve">controlar eficazmente </w:t>
      </w:r>
      <w:r w:rsidRPr="001057C7">
        <w:rPr>
          <w:rFonts w:ascii="Arial" w:hAnsi="Arial" w:cs="Arial"/>
        </w:rPr>
        <w:t>los peligros y riesgos en el lugar de trabajo, entre otros.</w:t>
      </w:r>
      <w:r w:rsidRPr="001057C7">
        <w:rPr>
          <w:rFonts w:ascii="Arial" w:hAnsi="Arial" w:cs="Arial"/>
          <w:b/>
        </w:rPr>
        <w:t xml:space="preserve"> </w:t>
      </w:r>
    </w:p>
    <w:p w14:paraId="6DF1D965" w14:textId="4BB9CB42" w:rsidR="001057C7" w:rsidRPr="001057C7" w:rsidRDefault="001057C7" w:rsidP="00A97024">
      <w:pPr>
        <w:jc w:val="both"/>
        <w:rPr>
          <w:rFonts w:ascii="Arial" w:hAnsi="Arial" w:cs="Arial"/>
          <w:b/>
        </w:rPr>
      </w:pPr>
      <w:r w:rsidRPr="001057C7">
        <w:rPr>
          <w:rFonts w:ascii="Arial" w:hAnsi="Arial" w:cs="Arial"/>
          <w:b/>
        </w:rPr>
        <w:t xml:space="preserve">ARTICULO </w:t>
      </w:r>
      <w:r w:rsidR="00A97024">
        <w:rPr>
          <w:rFonts w:ascii="Arial" w:hAnsi="Arial" w:cs="Arial"/>
          <w:b/>
        </w:rPr>
        <w:t>8</w:t>
      </w:r>
      <w:r w:rsidRPr="001057C7">
        <w:rPr>
          <w:rFonts w:ascii="Arial" w:hAnsi="Arial" w:cs="Arial"/>
          <w:b/>
        </w:rPr>
        <w:t xml:space="preserve">. </w:t>
      </w:r>
      <w:r w:rsidRPr="001057C7">
        <w:rPr>
          <w:rFonts w:ascii="Arial" w:hAnsi="Arial" w:cs="Arial"/>
        </w:rPr>
        <w:t>La Brigada de emergencias llevar</w:t>
      </w:r>
      <w:r w:rsidR="0033521A">
        <w:rPr>
          <w:rFonts w:ascii="Arial" w:hAnsi="Arial" w:cs="Arial"/>
        </w:rPr>
        <w:t>á</w:t>
      </w:r>
      <w:r w:rsidRPr="001057C7">
        <w:rPr>
          <w:rFonts w:ascii="Arial" w:hAnsi="Arial" w:cs="Arial"/>
        </w:rPr>
        <w:t xml:space="preserve"> a cabo sus acciones con un enfoque de mejoramiento continuo y desempeño eficiente de las buenas prácticas de Seguridad y Salud en el trabajo, con el propósito de generar una cultura de prevención y autocuidado en cada uno de los colaboradores de la entidad.</w:t>
      </w:r>
      <w:r w:rsidRPr="001057C7">
        <w:rPr>
          <w:rFonts w:ascii="Arial" w:hAnsi="Arial" w:cs="Arial"/>
          <w:b/>
        </w:rPr>
        <w:t xml:space="preserve"> </w:t>
      </w:r>
    </w:p>
    <w:p w14:paraId="63B4F59A" w14:textId="2E896CBC" w:rsidR="001057C7" w:rsidRPr="001057C7" w:rsidRDefault="001057C7" w:rsidP="00A97024">
      <w:pPr>
        <w:jc w:val="both"/>
        <w:rPr>
          <w:rFonts w:ascii="Arial" w:hAnsi="Arial" w:cs="Arial"/>
        </w:rPr>
      </w:pPr>
      <w:r w:rsidRPr="001057C7">
        <w:rPr>
          <w:rFonts w:ascii="Arial" w:hAnsi="Arial" w:cs="Arial"/>
          <w:b/>
        </w:rPr>
        <w:t xml:space="preserve">ARTICULO </w:t>
      </w:r>
      <w:r w:rsidR="00A97024">
        <w:rPr>
          <w:rFonts w:ascii="Arial" w:hAnsi="Arial" w:cs="Arial"/>
          <w:b/>
        </w:rPr>
        <w:t>9</w:t>
      </w:r>
      <w:r w:rsidRPr="001057C7">
        <w:rPr>
          <w:rFonts w:ascii="Arial" w:hAnsi="Arial" w:cs="Arial"/>
          <w:b/>
        </w:rPr>
        <w:t xml:space="preserve">. </w:t>
      </w:r>
      <w:r w:rsidRPr="001057C7">
        <w:rPr>
          <w:rFonts w:ascii="Arial" w:hAnsi="Arial" w:cs="Arial"/>
        </w:rPr>
        <w:t>La Brigada asegurar</w:t>
      </w:r>
      <w:r w:rsidR="00D10E1C">
        <w:rPr>
          <w:rFonts w:ascii="Arial" w:hAnsi="Arial" w:cs="Arial"/>
        </w:rPr>
        <w:t>á</w:t>
      </w:r>
      <w:r w:rsidRPr="001057C7">
        <w:rPr>
          <w:rFonts w:ascii="Arial" w:hAnsi="Arial" w:cs="Arial"/>
        </w:rPr>
        <w:t xml:space="preserve"> el cumplimiento del Plan de Emergencias establecido por la Entidad en cada Sede, garantizando la actuación antes, durante y después de una emergencia, la eficiencia y mejoramiento de los controles y protecciones existentes, reduciendo la vulnerabilidad estructural, técnica y social de la población expuesta.</w:t>
      </w:r>
    </w:p>
    <w:p w14:paraId="303EF9E0" w14:textId="77777777" w:rsidR="001057C7" w:rsidRPr="001057C7" w:rsidRDefault="001057C7" w:rsidP="00A97024">
      <w:pPr>
        <w:jc w:val="center"/>
        <w:rPr>
          <w:rFonts w:ascii="Arial" w:hAnsi="Arial" w:cs="Arial"/>
          <w:b/>
        </w:rPr>
      </w:pPr>
      <w:r w:rsidRPr="001057C7">
        <w:rPr>
          <w:rFonts w:ascii="Arial" w:hAnsi="Arial" w:cs="Arial"/>
          <w:b/>
        </w:rPr>
        <w:t>CAPITULO IV</w:t>
      </w:r>
    </w:p>
    <w:p w14:paraId="7B04D38C" w14:textId="77777777" w:rsidR="001057C7" w:rsidRPr="001057C7" w:rsidRDefault="001057C7" w:rsidP="00A97024">
      <w:pPr>
        <w:spacing w:after="0" w:line="240" w:lineRule="auto"/>
        <w:jc w:val="center"/>
        <w:rPr>
          <w:rFonts w:ascii="Arial" w:hAnsi="Arial" w:cs="Arial"/>
          <w:b/>
        </w:rPr>
      </w:pPr>
      <w:r w:rsidRPr="001057C7">
        <w:rPr>
          <w:rFonts w:ascii="Arial" w:hAnsi="Arial" w:cs="Arial"/>
          <w:b/>
        </w:rPr>
        <w:t>ORGANIZACIÓN</w:t>
      </w:r>
    </w:p>
    <w:p w14:paraId="0334A583" w14:textId="77777777" w:rsidR="001057C7" w:rsidRPr="001057C7" w:rsidRDefault="001057C7" w:rsidP="00A97024">
      <w:pPr>
        <w:spacing w:after="0" w:line="240" w:lineRule="auto"/>
        <w:jc w:val="center"/>
        <w:rPr>
          <w:rFonts w:ascii="Arial" w:hAnsi="Arial" w:cs="Arial"/>
          <w:b/>
        </w:rPr>
      </w:pPr>
      <w:r w:rsidRPr="001057C7">
        <w:rPr>
          <w:rFonts w:ascii="Arial" w:hAnsi="Arial" w:cs="Arial"/>
          <w:b/>
        </w:rPr>
        <w:t>Constitución</w:t>
      </w:r>
    </w:p>
    <w:p w14:paraId="15BE4B9D" w14:textId="77777777" w:rsidR="001057C7" w:rsidRPr="001057C7" w:rsidRDefault="001057C7" w:rsidP="00A97024">
      <w:pPr>
        <w:spacing w:after="0" w:line="240" w:lineRule="auto"/>
        <w:jc w:val="center"/>
        <w:rPr>
          <w:rFonts w:ascii="Arial" w:hAnsi="Arial" w:cs="Arial"/>
          <w:b/>
        </w:rPr>
      </w:pPr>
    </w:p>
    <w:p w14:paraId="40678248" w14:textId="38DBD26F" w:rsidR="001057C7" w:rsidRPr="001057C7" w:rsidRDefault="001057C7" w:rsidP="00A97024">
      <w:pPr>
        <w:pStyle w:val="Textoindependiente"/>
        <w:ind w:right="49"/>
        <w:jc w:val="both"/>
        <w:rPr>
          <w:rFonts w:ascii="Arial" w:hAnsi="Arial" w:cs="Arial"/>
          <w:sz w:val="22"/>
          <w:szCs w:val="22"/>
        </w:rPr>
      </w:pPr>
      <w:r w:rsidRPr="001057C7">
        <w:rPr>
          <w:rFonts w:ascii="Arial" w:hAnsi="Arial" w:cs="Arial"/>
          <w:b/>
          <w:sz w:val="22"/>
          <w:szCs w:val="22"/>
        </w:rPr>
        <w:t xml:space="preserve">ARTICULO </w:t>
      </w:r>
      <w:r>
        <w:rPr>
          <w:rFonts w:ascii="Arial" w:hAnsi="Arial" w:cs="Arial"/>
          <w:b/>
          <w:sz w:val="22"/>
          <w:szCs w:val="22"/>
        </w:rPr>
        <w:t>1</w:t>
      </w:r>
      <w:r w:rsidR="00A97024">
        <w:rPr>
          <w:rFonts w:ascii="Arial" w:hAnsi="Arial" w:cs="Arial"/>
          <w:b/>
          <w:sz w:val="22"/>
          <w:szCs w:val="22"/>
        </w:rPr>
        <w:t>0</w:t>
      </w:r>
      <w:r w:rsidRPr="001057C7">
        <w:rPr>
          <w:rFonts w:ascii="Arial" w:hAnsi="Arial" w:cs="Arial"/>
          <w:b/>
          <w:sz w:val="22"/>
          <w:szCs w:val="22"/>
        </w:rPr>
        <w:t xml:space="preserve">. </w:t>
      </w:r>
      <w:r w:rsidRPr="001057C7">
        <w:rPr>
          <w:rFonts w:ascii="Arial" w:hAnsi="Arial" w:cs="Arial"/>
          <w:sz w:val="22"/>
          <w:szCs w:val="22"/>
        </w:rPr>
        <w:t>La Brigada de emergencias de la Unidad Administrativa Especial de Rehabilitación y mantenimiento Vial estará conformada de la siguiente</w:t>
      </w:r>
      <w:r w:rsidRPr="001057C7">
        <w:rPr>
          <w:rFonts w:ascii="Arial" w:hAnsi="Arial" w:cs="Arial"/>
          <w:spacing w:val="-2"/>
          <w:sz w:val="22"/>
          <w:szCs w:val="22"/>
        </w:rPr>
        <w:t xml:space="preserve"> </w:t>
      </w:r>
      <w:r w:rsidRPr="001057C7">
        <w:rPr>
          <w:rFonts w:ascii="Arial" w:hAnsi="Arial" w:cs="Arial"/>
          <w:sz w:val="22"/>
          <w:szCs w:val="22"/>
        </w:rPr>
        <w:t>manera:</w:t>
      </w:r>
    </w:p>
    <w:p w14:paraId="5DFDD022" w14:textId="77777777" w:rsidR="001057C7" w:rsidRPr="001057C7" w:rsidRDefault="001057C7" w:rsidP="00A97024">
      <w:pPr>
        <w:pStyle w:val="Textoindependiente"/>
        <w:ind w:right="484"/>
        <w:rPr>
          <w:rFonts w:ascii="Arial" w:hAnsi="Arial" w:cs="Arial"/>
          <w:b/>
          <w:sz w:val="22"/>
          <w:szCs w:val="22"/>
        </w:rPr>
      </w:pPr>
    </w:p>
    <w:p w14:paraId="6D26893B" w14:textId="77777777" w:rsidR="001057C7" w:rsidRPr="001057C7" w:rsidRDefault="001057C7" w:rsidP="00A97024">
      <w:pPr>
        <w:pStyle w:val="Textoindependiente"/>
        <w:widowControl w:val="0"/>
        <w:numPr>
          <w:ilvl w:val="0"/>
          <w:numId w:val="3"/>
        </w:numPr>
        <w:autoSpaceDE w:val="0"/>
        <w:autoSpaceDN w:val="0"/>
        <w:ind w:left="0" w:right="484" w:firstLine="0"/>
        <w:rPr>
          <w:rFonts w:ascii="Arial" w:hAnsi="Arial" w:cs="Arial"/>
          <w:sz w:val="22"/>
          <w:szCs w:val="22"/>
        </w:rPr>
      </w:pPr>
      <w:r w:rsidRPr="001057C7">
        <w:rPr>
          <w:rFonts w:ascii="Arial" w:hAnsi="Arial" w:cs="Arial"/>
          <w:sz w:val="22"/>
          <w:szCs w:val="22"/>
        </w:rPr>
        <w:t xml:space="preserve">Jefe de primeros auxilios </w:t>
      </w:r>
    </w:p>
    <w:p w14:paraId="7A6B9750" w14:textId="77777777" w:rsidR="001057C7" w:rsidRPr="001057C7" w:rsidRDefault="001057C7" w:rsidP="00A97024">
      <w:pPr>
        <w:pStyle w:val="Textoindependiente"/>
        <w:widowControl w:val="0"/>
        <w:numPr>
          <w:ilvl w:val="0"/>
          <w:numId w:val="3"/>
        </w:numPr>
        <w:autoSpaceDE w:val="0"/>
        <w:autoSpaceDN w:val="0"/>
        <w:ind w:left="0" w:right="484" w:firstLine="0"/>
        <w:rPr>
          <w:rFonts w:ascii="Arial" w:hAnsi="Arial" w:cs="Arial"/>
          <w:sz w:val="22"/>
          <w:szCs w:val="22"/>
        </w:rPr>
      </w:pPr>
      <w:r w:rsidRPr="001057C7">
        <w:rPr>
          <w:rFonts w:ascii="Arial" w:hAnsi="Arial" w:cs="Arial"/>
          <w:sz w:val="22"/>
          <w:szCs w:val="22"/>
        </w:rPr>
        <w:t>Jefe de evacuación</w:t>
      </w:r>
    </w:p>
    <w:p w14:paraId="0C98D413" w14:textId="77777777" w:rsidR="001057C7" w:rsidRPr="001057C7" w:rsidRDefault="001057C7" w:rsidP="00A97024">
      <w:pPr>
        <w:pStyle w:val="Textoindependiente"/>
        <w:widowControl w:val="0"/>
        <w:numPr>
          <w:ilvl w:val="0"/>
          <w:numId w:val="3"/>
        </w:numPr>
        <w:autoSpaceDE w:val="0"/>
        <w:autoSpaceDN w:val="0"/>
        <w:ind w:left="0" w:right="484" w:firstLine="0"/>
        <w:rPr>
          <w:rFonts w:ascii="Arial" w:hAnsi="Arial" w:cs="Arial"/>
          <w:sz w:val="22"/>
          <w:szCs w:val="22"/>
        </w:rPr>
      </w:pPr>
      <w:r w:rsidRPr="001057C7">
        <w:rPr>
          <w:rFonts w:ascii="Arial" w:hAnsi="Arial" w:cs="Arial"/>
          <w:sz w:val="22"/>
          <w:szCs w:val="22"/>
        </w:rPr>
        <w:t xml:space="preserve">Jefe de control de incendios </w:t>
      </w:r>
    </w:p>
    <w:p w14:paraId="20D84443" w14:textId="26B9DD6D" w:rsidR="001057C7" w:rsidRPr="001057C7" w:rsidRDefault="001057C7" w:rsidP="00A97024">
      <w:pPr>
        <w:pStyle w:val="Textoindependiente"/>
        <w:ind w:right="484"/>
        <w:rPr>
          <w:rFonts w:ascii="Arial" w:hAnsi="Arial" w:cs="Arial"/>
          <w:sz w:val="22"/>
          <w:szCs w:val="22"/>
        </w:rPr>
      </w:pPr>
      <w:r w:rsidRPr="001057C7">
        <w:rPr>
          <w:rFonts w:ascii="Arial" w:hAnsi="Arial" w:cs="Arial"/>
          <w:sz w:val="22"/>
          <w:szCs w:val="22"/>
        </w:rPr>
        <w:t xml:space="preserve">En cada una de las sedes de la Entidad </w:t>
      </w:r>
    </w:p>
    <w:p w14:paraId="23BF7377" w14:textId="77777777" w:rsidR="001057C7" w:rsidRPr="001057C7" w:rsidRDefault="001057C7" w:rsidP="00A97024">
      <w:pPr>
        <w:pStyle w:val="Textoindependiente"/>
        <w:spacing w:before="11"/>
        <w:rPr>
          <w:rFonts w:ascii="Arial" w:hAnsi="Arial" w:cs="Arial"/>
          <w:sz w:val="22"/>
          <w:szCs w:val="22"/>
        </w:rPr>
      </w:pPr>
    </w:p>
    <w:p w14:paraId="02BD6DC2" w14:textId="77777777" w:rsidR="001057C7" w:rsidRPr="001057C7" w:rsidRDefault="001057C7" w:rsidP="00A97024">
      <w:pPr>
        <w:jc w:val="both"/>
        <w:rPr>
          <w:rFonts w:ascii="Arial" w:eastAsia="Arial" w:hAnsi="Arial" w:cs="Arial"/>
          <w:lang w:eastAsia="es-CO" w:bidi="es-CO"/>
        </w:rPr>
      </w:pPr>
      <w:r w:rsidRPr="001057C7">
        <w:rPr>
          <w:rFonts w:ascii="Arial" w:eastAsia="Arial" w:hAnsi="Arial" w:cs="Arial"/>
          <w:lang w:eastAsia="es-CO" w:bidi="es-CO"/>
        </w:rPr>
        <w:t xml:space="preserve">Los grados que se establecen en este reglamento tendrán validez únicamente dentro de la brigada de emergencias y no constituyen ningún tipo de cargo o escalafón dentro de la estructura organizacional de la Entidad. </w:t>
      </w:r>
    </w:p>
    <w:p w14:paraId="38285091" w14:textId="71FB491E" w:rsidR="001057C7" w:rsidRPr="001057C7" w:rsidRDefault="001057C7" w:rsidP="00A97024">
      <w:pPr>
        <w:pStyle w:val="Textoindependiente"/>
        <w:tabs>
          <w:tab w:val="left" w:pos="3795"/>
        </w:tabs>
        <w:ind w:right="49"/>
        <w:jc w:val="both"/>
        <w:rPr>
          <w:rFonts w:ascii="Arial" w:hAnsi="Arial" w:cs="Arial"/>
          <w:sz w:val="22"/>
          <w:szCs w:val="22"/>
        </w:rPr>
      </w:pPr>
      <w:r w:rsidRPr="001057C7">
        <w:rPr>
          <w:rFonts w:ascii="Arial" w:hAnsi="Arial" w:cs="Arial"/>
          <w:b/>
          <w:sz w:val="22"/>
          <w:szCs w:val="22"/>
        </w:rPr>
        <w:t xml:space="preserve">ARTICULO  </w:t>
      </w:r>
      <w:r>
        <w:rPr>
          <w:rFonts w:ascii="Arial" w:hAnsi="Arial" w:cs="Arial"/>
          <w:b/>
          <w:sz w:val="22"/>
          <w:szCs w:val="22"/>
        </w:rPr>
        <w:t>1</w:t>
      </w:r>
      <w:r w:rsidR="00A97024">
        <w:rPr>
          <w:rFonts w:ascii="Arial" w:hAnsi="Arial" w:cs="Arial"/>
          <w:b/>
          <w:sz w:val="22"/>
          <w:szCs w:val="22"/>
        </w:rPr>
        <w:t>1</w:t>
      </w:r>
      <w:r w:rsidRPr="001057C7">
        <w:rPr>
          <w:rFonts w:ascii="Arial" w:hAnsi="Arial" w:cs="Arial"/>
          <w:b/>
          <w:sz w:val="22"/>
          <w:szCs w:val="22"/>
        </w:rPr>
        <w:t xml:space="preserve">.  </w:t>
      </w:r>
      <w:r w:rsidRPr="001057C7">
        <w:rPr>
          <w:rFonts w:ascii="Arial" w:hAnsi="Arial" w:cs="Arial"/>
          <w:sz w:val="22"/>
          <w:szCs w:val="22"/>
        </w:rPr>
        <w:t>La</w:t>
      </w:r>
      <w:r w:rsidRPr="001057C7">
        <w:rPr>
          <w:rFonts w:ascii="Arial" w:hAnsi="Arial" w:cs="Arial"/>
          <w:spacing w:val="7"/>
          <w:sz w:val="22"/>
          <w:szCs w:val="22"/>
        </w:rPr>
        <w:t xml:space="preserve"> </w:t>
      </w:r>
      <w:r w:rsidRPr="001057C7">
        <w:rPr>
          <w:rFonts w:ascii="Arial" w:hAnsi="Arial" w:cs="Arial"/>
          <w:sz w:val="22"/>
          <w:szCs w:val="22"/>
        </w:rPr>
        <w:t>Brigada</w:t>
      </w:r>
      <w:r w:rsidRPr="001057C7">
        <w:rPr>
          <w:rFonts w:ascii="Arial" w:hAnsi="Arial" w:cs="Arial"/>
          <w:spacing w:val="47"/>
          <w:sz w:val="22"/>
          <w:szCs w:val="22"/>
        </w:rPr>
        <w:t xml:space="preserve"> </w:t>
      </w:r>
      <w:r w:rsidRPr="001057C7">
        <w:rPr>
          <w:rFonts w:ascii="Arial" w:hAnsi="Arial" w:cs="Arial"/>
          <w:sz w:val="22"/>
          <w:szCs w:val="22"/>
        </w:rPr>
        <w:t>de</w:t>
      </w:r>
      <w:r w:rsidR="00521A88">
        <w:rPr>
          <w:rFonts w:ascii="Arial" w:hAnsi="Arial" w:cs="Arial"/>
          <w:sz w:val="22"/>
          <w:szCs w:val="22"/>
        </w:rPr>
        <w:t xml:space="preserve"> </w:t>
      </w:r>
      <w:r w:rsidRPr="001057C7">
        <w:rPr>
          <w:rFonts w:ascii="Arial" w:hAnsi="Arial" w:cs="Arial"/>
          <w:sz w:val="22"/>
          <w:szCs w:val="22"/>
        </w:rPr>
        <w:t>Emergencias de la Unidad Administrativa Especial de Rehabilitación y mantenimiento Vial contará con tres (3) grupos</w:t>
      </w:r>
      <w:r w:rsidRPr="001057C7">
        <w:rPr>
          <w:rFonts w:ascii="Arial" w:hAnsi="Arial" w:cs="Arial"/>
          <w:spacing w:val="-5"/>
          <w:sz w:val="22"/>
          <w:szCs w:val="22"/>
        </w:rPr>
        <w:t xml:space="preserve"> </w:t>
      </w:r>
      <w:r w:rsidRPr="001057C7">
        <w:rPr>
          <w:rFonts w:ascii="Arial" w:hAnsi="Arial" w:cs="Arial"/>
          <w:sz w:val="22"/>
          <w:szCs w:val="22"/>
        </w:rPr>
        <w:t>especializados:</w:t>
      </w:r>
    </w:p>
    <w:p w14:paraId="7DA7A124" w14:textId="77777777" w:rsidR="001057C7" w:rsidRPr="001057C7" w:rsidRDefault="001057C7" w:rsidP="00A97024">
      <w:pPr>
        <w:pStyle w:val="Prrafodelista"/>
        <w:widowControl w:val="0"/>
        <w:numPr>
          <w:ilvl w:val="0"/>
          <w:numId w:val="4"/>
        </w:numPr>
        <w:tabs>
          <w:tab w:val="left" w:pos="729"/>
          <w:tab w:val="left" w:pos="730"/>
        </w:tabs>
        <w:autoSpaceDE w:val="0"/>
        <w:autoSpaceDN w:val="0"/>
        <w:spacing w:line="277" w:lineRule="exact"/>
        <w:ind w:left="0" w:firstLine="0"/>
        <w:contextualSpacing w:val="0"/>
        <w:rPr>
          <w:rFonts w:ascii="Arial" w:hAnsi="Arial" w:cs="Arial"/>
          <w:sz w:val="22"/>
          <w:szCs w:val="22"/>
        </w:rPr>
      </w:pPr>
      <w:r w:rsidRPr="001057C7">
        <w:rPr>
          <w:rFonts w:ascii="Arial" w:hAnsi="Arial" w:cs="Arial"/>
          <w:sz w:val="22"/>
          <w:szCs w:val="22"/>
        </w:rPr>
        <w:t>Primeros</w:t>
      </w:r>
      <w:r w:rsidRPr="001057C7">
        <w:rPr>
          <w:rFonts w:ascii="Arial" w:hAnsi="Arial" w:cs="Arial"/>
          <w:spacing w:val="-3"/>
          <w:sz w:val="22"/>
          <w:szCs w:val="22"/>
        </w:rPr>
        <w:t xml:space="preserve"> </w:t>
      </w:r>
      <w:r w:rsidRPr="001057C7">
        <w:rPr>
          <w:rFonts w:ascii="Arial" w:hAnsi="Arial" w:cs="Arial"/>
          <w:sz w:val="22"/>
          <w:szCs w:val="22"/>
        </w:rPr>
        <w:t>auxilios</w:t>
      </w:r>
    </w:p>
    <w:p w14:paraId="22DDEA73" w14:textId="77777777" w:rsidR="001057C7" w:rsidRPr="001057C7" w:rsidRDefault="001057C7" w:rsidP="00A97024">
      <w:pPr>
        <w:pStyle w:val="Prrafodelista"/>
        <w:widowControl w:val="0"/>
        <w:numPr>
          <w:ilvl w:val="0"/>
          <w:numId w:val="4"/>
        </w:numPr>
        <w:tabs>
          <w:tab w:val="left" w:pos="0"/>
        </w:tabs>
        <w:autoSpaceDE w:val="0"/>
        <w:autoSpaceDN w:val="0"/>
        <w:spacing w:line="276" w:lineRule="exact"/>
        <w:ind w:left="0" w:firstLine="0"/>
        <w:contextualSpacing w:val="0"/>
        <w:rPr>
          <w:rFonts w:ascii="Arial" w:hAnsi="Arial" w:cs="Arial"/>
          <w:sz w:val="22"/>
          <w:szCs w:val="22"/>
        </w:rPr>
      </w:pPr>
      <w:r w:rsidRPr="001057C7">
        <w:rPr>
          <w:rFonts w:ascii="Arial" w:hAnsi="Arial" w:cs="Arial"/>
          <w:sz w:val="22"/>
          <w:szCs w:val="22"/>
        </w:rPr>
        <w:t>Evacuaciones</w:t>
      </w:r>
    </w:p>
    <w:p w14:paraId="367807BC" w14:textId="77777777" w:rsidR="001057C7" w:rsidRPr="001057C7" w:rsidRDefault="001057C7" w:rsidP="00A97024">
      <w:pPr>
        <w:pStyle w:val="Prrafodelista"/>
        <w:widowControl w:val="0"/>
        <w:numPr>
          <w:ilvl w:val="0"/>
          <w:numId w:val="4"/>
        </w:numPr>
        <w:tabs>
          <w:tab w:val="left" w:pos="0"/>
        </w:tabs>
        <w:autoSpaceDE w:val="0"/>
        <w:autoSpaceDN w:val="0"/>
        <w:spacing w:line="277" w:lineRule="exact"/>
        <w:ind w:left="0" w:firstLine="0"/>
        <w:contextualSpacing w:val="0"/>
        <w:rPr>
          <w:rFonts w:ascii="Arial" w:hAnsi="Arial" w:cs="Arial"/>
          <w:sz w:val="22"/>
          <w:szCs w:val="22"/>
        </w:rPr>
      </w:pPr>
      <w:r w:rsidRPr="001057C7">
        <w:rPr>
          <w:rFonts w:ascii="Arial" w:hAnsi="Arial" w:cs="Arial"/>
          <w:sz w:val="22"/>
          <w:szCs w:val="22"/>
        </w:rPr>
        <w:t>Control de incendios y</w:t>
      </w:r>
      <w:r w:rsidRPr="001057C7">
        <w:rPr>
          <w:rFonts w:ascii="Arial" w:hAnsi="Arial" w:cs="Arial"/>
          <w:spacing w:val="-6"/>
          <w:sz w:val="22"/>
          <w:szCs w:val="22"/>
        </w:rPr>
        <w:t xml:space="preserve"> </w:t>
      </w:r>
      <w:r w:rsidRPr="001057C7">
        <w:rPr>
          <w:rFonts w:ascii="Arial" w:hAnsi="Arial" w:cs="Arial"/>
          <w:sz w:val="22"/>
          <w:szCs w:val="22"/>
        </w:rPr>
        <w:t>Derrames</w:t>
      </w:r>
    </w:p>
    <w:p w14:paraId="35CD757D" w14:textId="77777777" w:rsidR="001057C7" w:rsidRPr="001057C7" w:rsidRDefault="001057C7" w:rsidP="00A97024">
      <w:pPr>
        <w:pStyle w:val="Textoindependiente"/>
        <w:tabs>
          <w:tab w:val="left" w:pos="0"/>
        </w:tabs>
        <w:spacing w:before="11"/>
        <w:rPr>
          <w:rFonts w:ascii="Arial" w:hAnsi="Arial" w:cs="Arial"/>
          <w:sz w:val="22"/>
          <w:szCs w:val="22"/>
        </w:rPr>
      </w:pPr>
    </w:p>
    <w:p w14:paraId="26210D1C" w14:textId="77777777" w:rsidR="001057C7" w:rsidRPr="001057C7" w:rsidRDefault="001057C7" w:rsidP="00A97024">
      <w:pPr>
        <w:pStyle w:val="Textoindependiente"/>
        <w:tabs>
          <w:tab w:val="left" w:pos="0"/>
        </w:tabs>
        <w:ind w:right="305"/>
        <w:jc w:val="both"/>
        <w:rPr>
          <w:rFonts w:ascii="Arial" w:hAnsi="Arial" w:cs="Arial"/>
          <w:sz w:val="22"/>
          <w:szCs w:val="22"/>
        </w:rPr>
      </w:pPr>
      <w:r w:rsidRPr="001057C7">
        <w:rPr>
          <w:rFonts w:ascii="Arial" w:hAnsi="Arial" w:cs="Arial"/>
          <w:sz w:val="22"/>
          <w:szCs w:val="22"/>
        </w:rPr>
        <w:t>Todos los miembros de la brigada tendrán una formación básica en las técnicas de los tres grupos, pero tendrán una capacitación de especialización en el área de trabajo del grupo al que pertenecen.</w:t>
      </w:r>
    </w:p>
    <w:p w14:paraId="5D00B6B3" w14:textId="77777777" w:rsidR="001057C7" w:rsidRPr="001057C7" w:rsidRDefault="001057C7" w:rsidP="00A97024">
      <w:pPr>
        <w:pStyle w:val="Textoindependiente"/>
        <w:tabs>
          <w:tab w:val="left" w:pos="0"/>
        </w:tabs>
        <w:ind w:right="305"/>
        <w:jc w:val="both"/>
        <w:rPr>
          <w:rFonts w:ascii="Arial" w:hAnsi="Arial" w:cs="Arial"/>
          <w:sz w:val="22"/>
          <w:szCs w:val="22"/>
        </w:rPr>
      </w:pPr>
    </w:p>
    <w:p w14:paraId="7F6DCE76" w14:textId="77777777" w:rsidR="001057C7" w:rsidRPr="001057C7" w:rsidRDefault="001057C7" w:rsidP="00A97024">
      <w:pPr>
        <w:spacing w:after="0" w:line="240" w:lineRule="auto"/>
        <w:jc w:val="center"/>
        <w:rPr>
          <w:rFonts w:ascii="Arial" w:hAnsi="Arial" w:cs="Arial"/>
          <w:b/>
        </w:rPr>
      </w:pPr>
      <w:r w:rsidRPr="001057C7">
        <w:rPr>
          <w:rFonts w:ascii="Arial" w:hAnsi="Arial" w:cs="Arial"/>
          <w:b/>
        </w:rPr>
        <w:t>Ingreso</w:t>
      </w:r>
    </w:p>
    <w:p w14:paraId="3296721D" w14:textId="77777777" w:rsidR="001057C7" w:rsidRPr="001057C7" w:rsidRDefault="001057C7" w:rsidP="00A97024">
      <w:pPr>
        <w:spacing w:after="0" w:line="240" w:lineRule="auto"/>
        <w:jc w:val="center"/>
        <w:rPr>
          <w:rFonts w:ascii="Arial" w:hAnsi="Arial" w:cs="Arial"/>
          <w:b/>
        </w:rPr>
      </w:pPr>
    </w:p>
    <w:p w14:paraId="50A49614" w14:textId="00804D57" w:rsidR="001057C7" w:rsidRPr="00916F9B" w:rsidRDefault="001057C7" w:rsidP="00A97024">
      <w:pPr>
        <w:pStyle w:val="Textoindependiente"/>
        <w:spacing w:before="1"/>
        <w:ind w:right="306"/>
        <w:jc w:val="both"/>
        <w:rPr>
          <w:rFonts w:ascii="Arial" w:hAnsi="Arial" w:cs="Arial"/>
          <w:sz w:val="22"/>
          <w:szCs w:val="22"/>
        </w:rPr>
      </w:pPr>
      <w:r w:rsidRPr="00916F9B">
        <w:rPr>
          <w:rFonts w:ascii="Arial" w:hAnsi="Arial" w:cs="Arial"/>
          <w:b/>
          <w:sz w:val="22"/>
          <w:szCs w:val="22"/>
        </w:rPr>
        <w:t>ARTICULO 1</w:t>
      </w:r>
      <w:r w:rsidR="00A97024">
        <w:rPr>
          <w:rFonts w:ascii="Arial" w:hAnsi="Arial" w:cs="Arial"/>
          <w:b/>
          <w:sz w:val="22"/>
          <w:szCs w:val="22"/>
        </w:rPr>
        <w:t>2</w:t>
      </w:r>
      <w:r w:rsidRPr="00916F9B">
        <w:rPr>
          <w:rFonts w:ascii="Arial" w:hAnsi="Arial" w:cs="Arial"/>
          <w:b/>
          <w:sz w:val="22"/>
          <w:szCs w:val="22"/>
        </w:rPr>
        <w:t xml:space="preserve">. </w:t>
      </w:r>
      <w:r w:rsidRPr="00916F9B">
        <w:rPr>
          <w:rFonts w:ascii="Arial" w:hAnsi="Arial" w:cs="Arial"/>
          <w:sz w:val="22"/>
          <w:szCs w:val="22"/>
        </w:rPr>
        <w:t xml:space="preserve">Es requisito para ingresar a la Brigada de Emergencias de la Unidad Administrativa Especial de Rehabilitación y Mantenimiento </w:t>
      </w:r>
      <w:proofErr w:type="gramStart"/>
      <w:r w:rsidRPr="00916F9B">
        <w:rPr>
          <w:rFonts w:ascii="Arial" w:hAnsi="Arial" w:cs="Arial"/>
          <w:sz w:val="22"/>
          <w:szCs w:val="22"/>
        </w:rPr>
        <w:t>Vial :</w:t>
      </w:r>
      <w:proofErr w:type="gramEnd"/>
    </w:p>
    <w:p w14:paraId="73B029BB" w14:textId="77777777" w:rsidR="00414DD3" w:rsidRPr="00916F9B" w:rsidRDefault="00414DD3" w:rsidP="00A97024">
      <w:pPr>
        <w:spacing w:after="160" w:line="259" w:lineRule="auto"/>
        <w:jc w:val="both"/>
        <w:rPr>
          <w:rFonts w:ascii="Arial" w:eastAsia="Arial" w:hAnsi="Arial" w:cs="Arial"/>
          <w:highlight w:val="yellow"/>
          <w:lang w:eastAsia="es-CO" w:bidi="es-CO"/>
        </w:rPr>
      </w:pPr>
    </w:p>
    <w:p w14:paraId="7F39FFE4" w14:textId="6A42349D" w:rsidR="00414DD3" w:rsidRPr="00414DD3" w:rsidRDefault="00414DD3" w:rsidP="00A97024">
      <w:pPr>
        <w:pStyle w:val="Prrafodelista"/>
        <w:numPr>
          <w:ilvl w:val="0"/>
          <w:numId w:val="4"/>
        </w:numPr>
        <w:spacing w:after="160" w:line="259" w:lineRule="auto"/>
        <w:ind w:left="0" w:firstLine="0"/>
        <w:jc w:val="both"/>
        <w:rPr>
          <w:rFonts w:ascii="Arial" w:eastAsia="Arial" w:hAnsi="Arial" w:cs="Arial"/>
          <w:sz w:val="22"/>
          <w:szCs w:val="22"/>
          <w:lang w:eastAsia="es-CO" w:bidi="es-CO"/>
        </w:rPr>
      </w:pPr>
      <w:r w:rsidRPr="00414DD3">
        <w:rPr>
          <w:rFonts w:ascii="Arial" w:eastAsia="Arial" w:hAnsi="Arial" w:cs="Arial"/>
          <w:sz w:val="22"/>
          <w:szCs w:val="22"/>
          <w:lang w:eastAsia="es-CO" w:bidi="es-CO"/>
        </w:rPr>
        <w:t>Ser servidor público o contratista de la Entidad.</w:t>
      </w:r>
    </w:p>
    <w:p w14:paraId="08E9592F" w14:textId="3B54F88E" w:rsidR="00414DD3" w:rsidRPr="00414DD3" w:rsidRDefault="00414DD3" w:rsidP="00A97024">
      <w:pPr>
        <w:pStyle w:val="Prrafodelista"/>
        <w:numPr>
          <w:ilvl w:val="0"/>
          <w:numId w:val="4"/>
        </w:numPr>
        <w:spacing w:after="160" w:line="259" w:lineRule="auto"/>
        <w:ind w:left="0" w:firstLine="0"/>
        <w:jc w:val="both"/>
        <w:rPr>
          <w:rFonts w:ascii="Arial" w:eastAsia="Arial" w:hAnsi="Arial" w:cs="Arial"/>
          <w:sz w:val="22"/>
          <w:szCs w:val="22"/>
          <w:lang w:eastAsia="es-CO" w:bidi="es-CO"/>
        </w:rPr>
      </w:pPr>
      <w:r w:rsidRPr="00414DD3">
        <w:rPr>
          <w:rFonts w:ascii="Arial" w:eastAsia="Arial" w:hAnsi="Arial" w:cs="Arial"/>
          <w:sz w:val="22"/>
          <w:szCs w:val="22"/>
          <w:lang w:eastAsia="es-CO" w:bidi="es-CO"/>
        </w:rPr>
        <w:t>Contar con un buen estado físico y mental necesario para atender las situaciones de emergencia y participar en las capacitaciones teórico-prácticas.</w:t>
      </w:r>
    </w:p>
    <w:p w14:paraId="0B0B7570" w14:textId="24021706" w:rsidR="001057C7" w:rsidRPr="00414DD3" w:rsidRDefault="001057C7" w:rsidP="00A97024">
      <w:pPr>
        <w:pStyle w:val="Prrafodelista"/>
        <w:numPr>
          <w:ilvl w:val="0"/>
          <w:numId w:val="4"/>
        </w:numPr>
        <w:spacing w:after="160" w:line="259" w:lineRule="auto"/>
        <w:ind w:left="0" w:firstLine="0"/>
        <w:jc w:val="both"/>
        <w:rPr>
          <w:rFonts w:ascii="Arial" w:eastAsia="Arial" w:hAnsi="Arial" w:cs="Arial"/>
          <w:sz w:val="22"/>
          <w:szCs w:val="22"/>
          <w:lang w:eastAsia="es-CO" w:bidi="es-CO"/>
        </w:rPr>
      </w:pPr>
      <w:r w:rsidRPr="00414DD3">
        <w:rPr>
          <w:rFonts w:ascii="Arial" w:hAnsi="Arial" w:cs="Arial"/>
          <w:sz w:val="22"/>
          <w:szCs w:val="22"/>
        </w:rPr>
        <w:t>Aceptar y cumplir las normas de la Brigada de Emergencias consignadas en la presente</w:t>
      </w:r>
      <w:r w:rsidRPr="00414DD3">
        <w:rPr>
          <w:rFonts w:ascii="Arial" w:hAnsi="Arial" w:cs="Arial"/>
          <w:spacing w:val="-1"/>
          <w:sz w:val="22"/>
          <w:szCs w:val="22"/>
        </w:rPr>
        <w:t xml:space="preserve"> </w:t>
      </w:r>
      <w:r w:rsidRPr="00414DD3">
        <w:rPr>
          <w:rFonts w:ascii="Arial" w:hAnsi="Arial" w:cs="Arial"/>
          <w:sz w:val="22"/>
          <w:szCs w:val="22"/>
        </w:rPr>
        <w:t>resolución</w:t>
      </w:r>
    </w:p>
    <w:p w14:paraId="51A4F871" w14:textId="53585478" w:rsidR="001057C7" w:rsidRPr="00414DD3" w:rsidRDefault="001057C7" w:rsidP="00A97024">
      <w:pPr>
        <w:pStyle w:val="Textoindependiente"/>
        <w:spacing w:before="231"/>
        <w:jc w:val="both"/>
        <w:rPr>
          <w:rFonts w:ascii="Arial" w:hAnsi="Arial" w:cs="Arial"/>
          <w:sz w:val="22"/>
          <w:szCs w:val="22"/>
        </w:rPr>
      </w:pPr>
      <w:r w:rsidRPr="00414DD3">
        <w:rPr>
          <w:rFonts w:ascii="Arial" w:hAnsi="Arial" w:cs="Arial"/>
          <w:b/>
          <w:sz w:val="22"/>
          <w:szCs w:val="22"/>
        </w:rPr>
        <w:t>ARTICULO 1</w:t>
      </w:r>
      <w:r w:rsidR="00A97024">
        <w:rPr>
          <w:rFonts w:ascii="Arial" w:hAnsi="Arial" w:cs="Arial"/>
          <w:b/>
          <w:sz w:val="22"/>
          <w:szCs w:val="22"/>
        </w:rPr>
        <w:t>3</w:t>
      </w:r>
      <w:r w:rsidRPr="00414DD3">
        <w:rPr>
          <w:rFonts w:ascii="Arial" w:hAnsi="Arial" w:cs="Arial"/>
          <w:b/>
          <w:sz w:val="22"/>
          <w:szCs w:val="22"/>
        </w:rPr>
        <w:t xml:space="preserve">. </w:t>
      </w:r>
      <w:r w:rsidRPr="00414DD3">
        <w:rPr>
          <w:rFonts w:ascii="Arial" w:hAnsi="Arial" w:cs="Arial"/>
          <w:sz w:val="22"/>
          <w:szCs w:val="22"/>
        </w:rPr>
        <w:t>Para el ingreso a la Brigada el aspirante deberá:</w:t>
      </w:r>
    </w:p>
    <w:p w14:paraId="40DBEE14" w14:textId="05EAA4CB" w:rsidR="001057C7" w:rsidRPr="00414DD3" w:rsidRDefault="001057C7" w:rsidP="00A97024">
      <w:pPr>
        <w:pStyle w:val="Prrafodelista"/>
        <w:widowControl w:val="0"/>
        <w:numPr>
          <w:ilvl w:val="1"/>
          <w:numId w:val="5"/>
        </w:numPr>
        <w:tabs>
          <w:tab w:val="left" w:pos="1382"/>
        </w:tabs>
        <w:autoSpaceDE w:val="0"/>
        <w:autoSpaceDN w:val="0"/>
        <w:ind w:left="0" w:right="49" w:firstLine="0"/>
        <w:contextualSpacing w:val="0"/>
        <w:jc w:val="both"/>
        <w:rPr>
          <w:rFonts w:ascii="Arial" w:hAnsi="Arial" w:cs="Arial"/>
          <w:sz w:val="22"/>
          <w:szCs w:val="22"/>
        </w:rPr>
      </w:pPr>
      <w:r w:rsidRPr="00414DD3">
        <w:rPr>
          <w:rFonts w:ascii="Arial" w:hAnsi="Arial" w:cs="Arial"/>
          <w:sz w:val="22"/>
          <w:szCs w:val="22"/>
        </w:rPr>
        <w:t xml:space="preserve">Presentar ante la oficina de Seguridad y Salud en el trabajo de la </w:t>
      </w:r>
      <w:r w:rsidR="0033521A" w:rsidRPr="00414DD3">
        <w:rPr>
          <w:rFonts w:ascii="Arial" w:hAnsi="Arial" w:cs="Arial"/>
          <w:sz w:val="22"/>
          <w:szCs w:val="22"/>
        </w:rPr>
        <w:t>Entidad,</w:t>
      </w:r>
      <w:r w:rsidRPr="00414DD3">
        <w:rPr>
          <w:rFonts w:ascii="Arial" w:hAnsi="Arial" w:cs="Arial"/>
          <w:sz w:val="22"/>
          <w:szCs w:val="22"/>
        </w:rPr>
        <w:t xml:space="preserve"> la intensión formal de pertenecer a la brigada. </w:t>
      </w:r>
    </w:p>
    <w:p w14:paraId="504945BD" w14:textId="77777777" w:rsidR="001057C7" w:rsidRPr="00414DD3" w:rsidRDefault="001057C7" w:rsidP="00A97024">
      <w:pPr>
        <w:pStyle w:val="Textoindependiente"/>
        <w:widowControl w:val="0"/>
        <w:numPr>
          <w:ilvl w:val="1"/>
          <w:numId w:val="5"/>
        </w:numPr>
        <w:autoSpaceDE w:val="0"/>
        <w:autoSpaceDN w:val="0"/>
        <w:ind w:left="0" w:firstLine="0"/>
        <w:jc w:val="both"/>
        <w:rPr>
          <w:rFonts w:ascii="Arial" w:hAnsi="Arial" w:cs="Arial"/>
          <w:sz w:val="22"/>
          <w:szCs w:val="22"/>
        </w:rPr>
      </w:pPr>
      <w:r w:rsidRPr="00414DD3">
        <w:rPr>
          <w:rFonts w:ascii="Arial" w:hAnsi="Arial" w:cs="Arial"/>
          <w:sz w:val="22"/>
          <w:szCs w:val="22"/>
        </w:rPr>
        <w:t>Aceptar y cumplir las disposiciones de la presente resolución.</w:t>
      </w:r>
    </w:p>
    <w:p w14:paraId="260540A6" w14:textId="77777777" w:rsidR="001057C7" w:rsidRPr="001057C7" w:rsidRDefault="001057C7" w:rsidP="00A97024">
      <w:pPr>
        <w:pStyle w:val="Textoindependiente"/>
        <w:rPr>
          <w:rFonts w:ascii="Arial" w:hAnsi="Arial" w:cs="Arial"/>
          <w:sz w:val="22"/>
          <w:szCs w:val="22"/>
        </w:rPr>
      </w:pPr>
    </w:p>
    <w:p w14:paraId="328DE3BE" w14:textId="135E4153" w:rsidR="001057C7" w:rsidRPr="001057C7" w:rsidRDefault="001057C7" w:rsidP="00A97024">
      <w:pPr>
        <w:pStyle w:val="Textoindependiente"/>
        <w:spacing w:before="92"/>
        <w:rPr>
          <w:rFonts w:ascii="Arial" w:hAnsi="Arial" w:cs="Arial"/>
          <w:b/>
          <w:sz w:val="22"/>
          <w:szCs w:val="22"/>
        </w:rPr>
      </w:pPr>
      <w:r w:rsidRPr="001057C7">
        <w:rPr>
          <w:rFonts w:ascii="Arial" w:hAnsi="Arial" w:cs="Arial"/>
          <w:b/>
          <w:sz w:val="22"/>
          <w:szCs w:val="22"/>
        </w:rPr>
        <w:t>ARTICULO 1</w:t>
      </w:r>
      <w:r w:rsidR="00A97024">
        <w:rPr>
          <w:rFonts w:ascii="Arial" w:hAnsi="Arial" w:cs="Arial"/>
          <w:b/>
          <w:sz w:val="22"/>
          <w:szCs w:val="22"/>
        </w:rPr>
        <w:t>4</w:t>
      </w:r>
      <w:r w:rsidRPr="001057C7">
        <w:rPr>
          <w:rFonts w:ascii="Arial" w:hAnsi="Arial" w:cs="Arial"/>
          <w:b/>
          <w:sz w:val="22"/>
          <w:szCs w:val="22"/>
        </w:rPr>
        <w:t xml:space="preserve">.  </w:t>
      </w:r>
      <w:r w:rsidRPr="001057C7">
        <w:rPr>
          <w:rFonts w:ascii="Arial" w:hAnsi="Arial" w:cs="Arial"/>
          <w:sz w:val="22"/>
          <w:szCs w:val="22"/>
        </w:rPr>
        <w:t xml:space="preserve">El ingreso, permanencia y retiro de la Brigada de Emergencias son actos totalmente voluntarios </w:t>
      </w:r>
      <w:r w:rsidR="00D10E1C">
        <w:rPr>
          <w:rFonts w:ascii="Arial" w:hAnsi="Arial" w:cs="Arial"/>
          <w:sz w:val="22"/>
          <w:szCs w:val="22"/>
        </w:rPr>
        <w:t>de los servidores públicos o contratistas</w:t>
      </w:r>
      <w:r w:rsidRPr="001057C7">
        <w:rPr>
          <w:rFonts w:ascii="Arial" w:hAnsi="Arial" w:cs="Arial"/>
          <w:sz w:val="22"/>
          <w:szCs w:val="22"/>
        </w:rPr>
        <w:t>.</w:t>
      </w:r>
    </w:p>
    <w:p w14:paraId="0866B5C9" w14:textId="77777777" w:rsidR="001057C7" w:rsidRPr="001057C7" w:rsidRDefault="001057C7" w:rsidP="00A97024">
      <w:pPr>
        <w:pStyle w:val="Textoindependiente"/>
        <w:rPr>
          <w:rFonts w:ascii="Arial" w:hAnsi="Arial" w:cs="Arial"/>
          <w:sz w:val="22"/>
          <w:szCs w:val="22"/>
        </w:rPr>
      </w:pPr>
    </w:p>
    <w:p w14:paraId="4CBD59B2" w14:textId="1319FA6C" w:rsidR="001057C7" w:rsidRDefault="001057C7" w:rsidP="00A97024">
      <w:pPr>
        <w:pStyle w:val="Textoindependiente"/>
        <w:tabs>
          <w:tab w:val="left" w:pos="8700"/>
        </w:tabs>
        <w:ind w:right="306"/>
        <w:rPr>
          <w:rFonts w:ascii="Arial" w:hAnsi="Arial" w:cs="Arial"/>
          <w:sz w:val="22"/>
          <w:szCs w:val="22"/>
        </w:rPr>
      </w:pPr>
      <w:r w:rsidRPr="001057C7">
        <w:rPr>
          <w:rFonts w:ascii="Arial" w:hAnsi="Arial" w:cs="Arial"/>
          <w:sz w:val="22"/>
          <w:szCs w:val="22"/>
        </w:rPr>
        <w:lastRenderedPageBreak/>
        <w:t>El</w:t>
      </w:r>
      <w:r w:rsidRPr="001057C7">
        <w:rPr>
          <w:rFonts w:ascii="Arial" w:hAnsi="Arial" w:cs="Arial"/>
          <w:spacing w:val="44"/>
          <w:sz w:val="22"/>
          <w:szCs w:val="22"/>
        </w:rPr>
        <w:t xml:space="preserve"> </w:t>
      </w:r>
      <w:r w:rsidR="00D10E1C">
        <w:rPr>
          <w:rFonts w:ascii="Arial" w:hAnsi="Arial" w:cs="Arial"/>
          <w:sz w:val="22"/>
          <w:szCs w:val="22"/>
        </w:rPr>
        <w:t>servidor público o contratista</w:t>
      </w:r>
      <w:r w:rsidRPr="001057C7">
        <w:rPr>
          <w:rFonts w:ascii="Arial" w:hAnsi="Arial" w:cs="Arial"/>
          <w:spacing w:val="43"/>
          <w:sz w:val="22"/>
          <w:szCs w:val="22"/>
        </w:rPr>
        <w:t xml:space="preserve"> </w:t>
      </w:r>
      <w:r w:rsidRPr="001057C7">
        <w:rPr>
          <w:rFonts w:ascii="Arial" w:hAnsi="Arial" w:cs="Arial"/>
          <w:sz w:val="22"/>
          <w:szCs w:val="22"/>
        </w:rPr>
        <w:t>no</w:t>
      </w:r>
      <w:r w:rsidRPr="001057C7">
        <w:rPr>
          <w:rFonts w:ascii="Arial" w:hAnsi="Arial" w:cs="Arial"/>
          <w:spacing w:val="45"/>
          <w:sz w:val="22"/>
          <w:szCs w:val="22"/>
        </w:rPr>
        <w:t xml:space="preserve"> </w:t>
      </w:r>
      <w:r w:rsidRPr="001057C7">
        <w:rPr>
          <w:rFonts w:ascii="Arial" w:hAnsi="Arial" w:cs="Arial"/>
          <w:sz w:val="22"/>
          <w:szCs w:val="22"/>
        </w:rPr>
        <w:t>recibirá</w:t>
      </w:r>
      <w:r w:rsidRPr="001057C7">
        <w:rPr>
          <w:rFonts w:ascii="Arial" w:hAnsi="Arial" w:cs="Arial"/>
          <w:spacing w:val="44"/>
          <w:sz w:val="22"/>
          <w:szCs w:val="22"/>
        </w:rPr>
        <w:t xml:space="preserve"> </w:t>
      </w:r>
      <w:r w:rsidRPr="001057C7">
        <w:rPr>
          <w:rFonts w:ascii="Arial" w:hAnsi="Arial" w:cs="Arial"/>
          <w:sz w:val="22"/>
          <w:szCs w:val="22"/>
        </w:rPr>
        <w:t>ningún</w:t>
      </w:r>
      <w:r w:rsidRPr="001057C7">
        <w:rPr>
          <w:rFonts w:ascii="Arial" w:hAnsi="Arial" w:cs="Arial"/>
          <w:spacing w:val="45"/>
          <w:sz w:val="22"/>
          <w:szCs w:val="22"/>
        </w:rPr>
        <w:t xml:space="preserve"> </w:t>
      </w:r>
      <w:r w:rsidRPr="001057C7">
        <w:rPr>
          <w:rFonts w:ascii="Arial" w:hAnsi="Arial" w:cs="Arial"/>
          <w:sz w:val="22"/>
          <w:szCs w:val="22"/>
        </w:rPr>
        <w:t>tipo</w:t>
      </w:r>
      <w:r w:rsidRPr="001057C7">
        <w:rPr>
          <w:rFonts w:ascii="Arial" w:hAnsi="Arial" w:cs="Arial"/>
          <w:spacing w:val="44"/>
          <w:sz w:val="22"/>
          <w:szCs w:val="22"/>
        </w:rPr>
        <w:t xml:space="preserve"> </w:t>
      </w:r>
      <w:r w:rsidRPr="001057C7">
        <w:rPr>
          <w:rFonts w:ascii="Arial" w:hAnsi="Arial" w:cs="Arial"/>
          <w:sz w:val="22"/>
          <w:szCs w:val="22"/>
        </w:rPr>
        <w:t>de</w:t>
      </w:r>
      <w:r w:rsidRPr="001057C7">
        <w:rPr>
          <w:rFonts w:ascii="Arial" w:hAnsi="Arial" w:cs="Arial"/>
          <w:spacing w:val="45"/>
          <w:sz w:val="22"/>
          <w:szCs w:val="22"/>
        </w:rPr>
        <w:t xml:space="preserve"> </w:t>
      </w:r>
      <w:r w:rsidRPr="001057C7">
        <w:rPr>
          <w:rFonts w:ascii="Arial" w:hAnsi="Arial" w:cs="Arial"/>
          <w:sz w:val="22"/>
          <w:szCs w:val="22"/>
        </w:rPr>
        <w:t>remuneración</w:t>
      </w:r>
      <w:r w:rsidR="00D10E1C">
        <w:rPr>
          <w:rFonts w:ascii="Arial" w:hAnsi="Arial" w:cs="Arial"/>
          <w:sz w:val="22"/>
          <w:szCs w:val="22"/>
        </w:rPr>
        <w:t xml:space="preserve"> u honorarios</w:t>
      </w:r>
      <w:r w:rsidRPr="001057C7">
        <w:rPr>
          <w:rFonts w:ascii="Arial" w:hAnsi="Arial" w:cs="Arial"/>
          <w:spacing w:val="42"/>
          <w:sz w:val="22"/>
          <w:szCs w:val="22"/>
        </w:rPr>
        <w:t xml:space="preserve"> </w:t>
      </w:r>
      <w:r w:rsidRPr="001057C7">
        <w:rPr>
          <w:rFonts w:ascii="Arial" w:hAnsi="Arial" w:cs="Arial"/>
          <w:sz w:val="22"/>
          <w:szCs w:val="22"/>
        </w:rPr>
        <w:t>por</w:t>
      </w:r>
      <w:r w:rsidRPr="001057C7">
        <w:rPr>
          <w:rFonts w:ascii="Arial" w:hAnsi="Arial" w:cs="Arial"/>
          <w:spacing w:val="44"/>
          <w:sz w:val="22"/>
          <w:szCs w:val="22"/>
        </w:rPr>
        <w:t xml:space="preserve"> </w:t>
      </w:r>
      <w:r w:rsidR="00D10E1C">
        <w:rPr>
          <w:rFonts w:ascii="Arial" w:hAnsi="Arial" w:cs="Arial"/>
          <w:sz w:val="22"/>
          <w:szCs w:val="22"/>
        </w:rPr>
        <w:t>pertenecer</w:t>
      </w:r>
      <w:bookmarkStart w:id="0" w:name="_GoBack"/>
      <w:bookmarkEnd w:id="0"/>
      <w:r w:rsidR="00D10E1C">
        <w:rPr>
          <w:rFonts w:ascii="Arial" w:hAnsi="Arial" w:cs="Arial"/>
          <w:sz w:val="22"/>
          <w:szCs w:val="22"/>
        </w:rPr>
        <w:t xml:space="preserve"> </w:t>
      </w:r>
      <w:r w:rsidRPr="001057C7">
        <w:rPr>
          <w:rFonts w:ascii="Arial" w:hAnsi="Arial" w:cs="Arial"/>
          <w:sz w:val="22"/>
          <w:szCs w:val="22"/>
        </w:rPr>
        <w:t>a la brigada.</w:t>
      </w:r>
    </w:p>
    <w:p w14:paraId="317566C8" w14:textId="77777777" w:rsidR="00D10E1C" w:rsidRPr="00374DF8" w:rsidRDefault="00D10E1C" w:rsidP="00A97024">
      <w:pPr>
        <w:pStyle w:val="Textoindependiente"/>
        <w:tabs>
          <w:tab w:val="left" w:pos="8700"/>
        </w:tabs>
        <w:ind w:right="306"/>
        <w:rPr>
          <w:rFonts w:ascii="Arial" w:hAnsi="Arial" w:cs="Arial"/>
          <w:sz w:val="22"/>
          <w:szCs w:val="22"/>
        </w:rPr>
      </w:pPr>
    </w:p>
    <w:p w14:paraId="4935903C" w14:textId="61551CF3" w:rsidR="001057C7" w:rsidRPr="001057C7" w:rsidRDefault="001057C7" w:rsidP="00A97024">
      <w:pPr>
        <w:spacing w:after="0" w:line="240" w:lineRule="auto"/>
        <w:jc w:val="center"/>
        <w:rPr>
          <w:rFonts w:ascii="Arial" w:eastAsia="Arial" w:hAnsi="Arial" w:cs="Arial"/>
          <w:b/>
          <w:lang w:eastAsia="es-CO" w:bidi="es-CO"/>
        </w:rPr>
      </w:pPr>
      <w:r w:rsidRPr="001057C7">
        <w:rPr>
          <w:rFonts w:ascii="Arial" w:eastAsia="Arial" w:hAnsi="Arial" w:cs="Arial"/>
          <w:b/>
          <w:lang w:eastAsia="es-CO" w:bidi="es-CO"/>
        </w:rPr>
        <w:t>CAPITULO V</w:t>
      </w:r>
    </w:p>
    <w:p w14:paraId="26EB17AE" w14:textId="77777777" w:rsidR="001057C7" w:rsidRPr="001057C7" w:rsidRDefault="001057C7" w:rsidP="00A97024">
      <w:pPr>
        <w:spacing w:after="0" w:line="240" w:lineRule="auto"/>
        <w:jc w:val="center"/>
        <w:rPr>
          <w:rFonts w:ascii="Arial" w:eastAsia="Arial" w:hAnsi="Arial" w:cs="Arial"/>
          <w:b/>
          <w:lang w:eastAsia="es-CO" w:bidi="es-CO"/>
        </w:rPr>
      </w:pPr>
      <w:r w:rsidRPr="001057C7">
        <w:rPr>
          <w:rFonts w:ascii="Arial" w:eastAsia="Arial" w:hAnsi="Arial" w:cs="Arial"/>
          <w:b/>
          <w:lang w:eastAsia="es-CO" w:bidi="es-CO"/>
        </w:rPr>
        <w:t>CAPACITACIÓN Y ENTRENAMIENTO</w:t>
      </w:r>
    </w:p>
    <w:p w14:paraId="23F8256F" w14:textId="77777777" w:rsidR="001057C7" w:rsidRPr="001057C7" w:rsidRDefault="001057C7" w:rsidP="00A97024">
      <w:pPr>
        <w:spacing w:after="0" w:line="240" w:lineRule="auto"/>
        <w:jc w:val="center"/>
        <w:rPr>
          <w:rFonts w:ascii="Arial" w:eastAsia="Arial" w:hAnsi="Arial" w:cs="Arial"/>
          <w:b/>
          <w:lang w:eastAsia="es-CO" w:bidi="es-CO"/>
        </w:rPr>
      </w:pPr>
    </w:p>
    <w:p w14:paraId="60969E98" w14:textId="50BFE504" w:rsidR="001057C7" w:rsidRPr="001057C7" w:rsidRDefault="001057C7" w:rsidP="00A97024">
      <w:pPr>
        <w:spacing w:before="1"/>
        <w:jc w:val="both"/>
        <w:rPr>
          <w:rFonts w:ascii="Arial" w:hAnsi="Arial" w:cs="Arial"/>
        </w:rPr>
      </w:pPr>
      <w:r w:rsidRPr="001057C7">
        <w:rPr>
          <w:rFonts w:ascii="Arial" w:hAnsi="Arial" w:cs="Arial"/>
          <w:b/>
        </w:rPr>
        <w:t>ARTICULO 1</w:t>
      </w:r>
      <w:r w:rsidR="00A97024">
        <w:rPr>
          <w:rFonts w:ascii="Arial" w:hAnsi="Arial" w:cs="Arial"/>
          <w:b/>
        </w:rPr>
        <w:t>5</w:t>
      </w:r>
      <w:r w:rsidRPr="001057C7">
        <w:rPr>
          <w:rFonts w:ascii="Arial" w:hAnsi="Arial" w:cs="Arial"/>
          <w:b/>
        </w:rPr>
        <w:t xml:space="preserve">. Requisitos. </w:t>
      </w:r>
      <w:r w:rsidRPr="001057C7">
        <w:rPr>
          <w:rFonts w:ascii="Arial" w:hAnsi="Arial" w:cs="Arial"/>
        </w:rPr>
        <w:t>La Brigada de Emergencias de la Unidad Administrativa Especial de Rehabilitación y Mantenimiento Vial contará con la asesoría de la A.R.L. a la cual se encuentren afiliados los trabajadores quien proporcionará un instructor calificado, de experiencia comprobada en la dirección de este tipo de grupos; la capacidad e idoneidad técnica de esta persona deberá estar certificada.</w:t>
      </w:r>
    </w:p>
    <w:p w14:paraId="2CDFC6D7" w14:textId="5DF08A16" w:rsidR="001057C7" w:rsidRDefault="001057C7" w:rsidP="00A97024">
      <w:pPr>
        <w:pStyle w:val="Textoindependiente"/>
        <w:ind w:right="302"/>
        <w:jc w:val="both"/>
        <w:rPr>
          <w:rFonts w:ascii="Arial" w:hAnsi="Arial" w:cs="Arial"/>
          <w:sz w:val="22"/>
          <w:szCs w:val="22"/>
        </w:rPr>
      </w:pPr>
      <w:r w:rsidRPr="001057C7">
        <w:rPr>
          <w:rFonts w:ascii="Arial" w:hAnsi="Arial" w:cs="Arial"/>
          <w:b/>
          <w:sz w:val="22"/>
          <w:szCs w:val="22"/>
        </w:rPr>
        <w:t>ARTICULO 1</w:t>
      </w:r>
      <w:r w:rsidR="00A97024">
        <w:rPr>
          <w:rFonts w:ascii="Arial" w:hAnsi="Arial" w:cs="Arial"/>
          <w:b/>
          <w:sz w:val="22"/>
          <w:szCs w:val="22"/>
        </w:rPr>
        <w:t>6</w:t>
      </w:r>
      <w:r w:rsidRPr="001057C7">
        <w:rPr>
          <w:rFonts w:ascii="Arial" w:hAnsi="Arial" w:cs="Arial"/>
          <w:b/>
          <w:sz w:val="22"/>
          <w:szCs w:val="22"/>
        </w:rPr>
        <w:t xml:space="preserve">. </w:t>
      </w:r>
      <w:r w:rsidRPr="001057C7">
        <w:rPr>
          <w:rFonts w:ascii="Arial" w:hAnsi="Arial" w:cs="Arial"/>
          <w:sz w:val="22"/>
          <w:szCs w:val="22"/>
        </w:rPr>
        <w:t>El programa de entrenamiento deberá mantenerse al día con los problemas que presenten nuevos riesgos en las instalaciones y con los equipos y procedimientos para su protección.</w:t>
      </w:r>
    </w:p>
    <w:p w14:paraId="1923BEED" w14:textId="77777777" w:rsidR="0033521A" w:rsidRPr="001057C7" w:rsidRDefault="0033521A" w:rsidP="00A97024">
      <w:pPr>
        <w:pStyle w:val="Textoindependiente"/>
        <w:ind w:right="302"/>
        <w:jc w:val="both"/>
        <w:rPr>
          <w:rFonts w:ascii="Arial" w:hAnsi="Arial" w:cs="Arial"/>
          <w:sz w:val="22"/>
          <w:szCs w:val="22"/>
        </w:rPr>
      </w:pPr>
    </w:p>
    <w:p w14:paraId="1FDBEE90" w14:textId="77777777" w:rsidR="001057C7" w:rsidRPr="001057C7" w:rsidRDefault="001057C7" w:rsidP="00A97024">
      <w:pPr>
        <w:pStyle w:val="Textoindependiente"/>
        <w:ind w:right="307"/>
        <w:jc w:val="both"/>
        <w:rPr>
          <w:rFonts w:ascii="Arial" w:hAnsi="Arial" w:cs="Arial"/>
          <w:sz w:val="22"/>
          <w:szCs w:val="22"/>
        </w:rPr>
      </w:pPr>
      <w:r w:rsidRPr="001057C7">
        <w:rPr>
          <w:rFonts w:ascii="Arial" w:hAnsi="Arial" w:cs="Arial"/>
          <w:sz w:val="22"/>
          <w:szCs w:val="22"/>
        </w:rPr>
        <w:t>La capacitación deberá incluir el estudio de los riesgos especiales de lugar o de la ubicación geográfica.</w:t>
      </w:r>
    </w:p>
    <w:p w14:paraId="05443540" w14:textId="77777777" w:rsidR="001057C7" w:rsidRPr="001057C7" w:rsidRDefault="001057C7" w:rsidP="00A97024">
      <w:pPr>
        <w:pStyle w:val="Textoindependiente"/>
        <w:rPr>
          <w:rFonts w:ascii="Arial" w:hAnsi="Arial" w:cs="Arial"/>
          <w:sz w:val="22"/>
          <w:szCs w:val="22"/>
        </w:rPr>
      </w:pPr>
    </w:p>
    <w:p w14:paraId="24BB9C49" w14:textId="2562EFBD" w:rsidR="001057C7" w:rsidRPr="001057C7" w:rsidRDefault="001057C7" w:rsidP="00A97024">
      <w:pPr>
        <w:pStyle w:val="Textoindependiente"/>
        <w:ind w:right="295"/>
        <w:jc w:val="both"/>
        <w:rPr>
          <w:rFonts w:ascii="Arial" w:hAnsi="Arial" w:cs="Arial"/>
          <w:sz w:val="22"/>
          <w:szCs w:val="22"/>
        </w:rPr>
      </w:pPr>
      <w:r w:rsidRPr="001057C7">
        <w:rPr>
          <w:rFonts w:ascii="Arial" w:hAnsi="Arial" w:cs="Arial"/>
          <w:b/>
          <w:sz w:val="22"/>
          <w:szCs w:val="22"/>
        </w:rPr>
        <w:t>ARTICULO 1</w:t>
      </w:r>
      <w:r w:rsidR="00A97024">
        <w:rPr>
          <w:rFonts w:ascii="Arial" w:hAnsi="Arial" w:cs="Arial"/>
          <w:b/>
          <w:sz w:val="22"/>
          <w:szCs w:val="22"/>
        </w:rPr>
        <w:t>7</w:t>
      </w:r>
      <w:r w:rsidRPr="001057C7">
        <w:rPr>
          <w:rFonts w:ascii="Arial" w:hAnsi="Arial" w:cs="Arial"/>
          <w:b/>
          <w:sz w:val="22"/>
          <w:szCs w:val="22"/>
        </w:rPr>
        <w:t xml:space="preserve">. </w:t>
      </w:r>
      <w:r w:rsidRPr="001057C7">
        <w:rPr>
          <w:rFonts w:ascii="Arial" w:hAnsi="Arial" w:cs="Arial"/>
          <w:sz w:val="22"/>
          <w:szCs w:val="22"/>
        </w:rPr>
        <w:t>Durante los entrenamientos deben utilizar los equipos disponibles para atención de emergencias (camillas, botiquín y Kit de derrames), siempre que sea posible.</w:t>
      </w:r>
    </w:p>
    <w:p w14:paraId="4C6773A9" w14:textId="77777777" w:rsidR="001057C7" w:rsidRPr="001057C7" w:rsidRDefault="001057C7" w:rsidP="00A97024">
      <w:pPr>
        <w:pStyle w:val="Textoindependiente"/>
        <w:rPr>
          <w:rFonts w:ascii="Arial" w:hAnsi="Arial" w:cs="Arial"/>
          <w:sz w:val="22"/>
          <w:szCs w:val="22"/>
        </w:rPr>
      </w:pPr>
    </w:p>
    <w:p w14:paraId="37CCFDC0" w14:textId="77777777" w:rsidR="001057C7" w:rsidRPr="001057C7" w:rsidRDefault="001057C7" w:rsidP="00A97024">
      <w:pPr>
        <w:pStyle w:val="Textoindependiente"/>
        <w:rPr>
          <w:rFonts w:ascii="Arial" w:hAnsi="Arial" w:cs="Arial"/>
          <w:sz w:val="22"/>
          <w:szCs w:val="22"/>
        </w:rPr>
      </w:pPr>
    </w:p>
    <w:p w14:paraId="4E2F830B" w14:textId="4A92B09F" w:rsidR="001057C7" w:rsidRPr="001057C7" w:rsidRDefault="001057C7" w:rsidP="00A97024">
      <w:pPr>
        <w:pStyle w:val="Textoindependiente"/>
        <w:ind w:right="305"/>
        <w:jc w:val="both"/>
        <w:rPr>
          <w:rFonts w:ascii="Arial" w:hAnsi="Arial" w:cs="Arial"/>
          <w:sz w:val="22"/>
          <w:szCs w:val="22"/>
        </w:rPr>
      </w:pPr>
      <w:r w:rsidRPr="001057C7">
        <w:rPr>
          <w:rFonts w:ascii="Arial" w:hAnsi="Arial" w:cs="Arial"/>
          <w:b/>
          <w:sz w:val="22"/>
          <w:szCs w:val="22"/>
        </w:rPr>
        <w:t>ARTICULO</w:t>
      </w:r>
      <w:r>
        <w:rPr>
          <w:rFonts w:ascii="Arial" w:hAnsi="Arial" w:cs="Arial"/>
          <w:b/>
          <w:sz w:val="22"/>
          <w:szCs w:val="22"/>
        </w:rPr>
        <w:t xml:space="preserve"> </w:t>
      </w:r>
      <w:r w:rsidRPr="001057C7">
        <w:rPr>
          <w:rFonts w:ascii="Arial" w:hAnsi="Arial" w:cs="Arial"/>
          <w:b/>
          <w:sz w:val="22"/>
          <w:szCs w:val="22"/>
        </w:rPr>
        <w:t>1</w:t>
      </w:r>
      <w:r w:rsidR="00A97024">
        <w:rPr>
          <w:rFonts w:ascii="Arial" w:hAnsi="Arial" w:cs="Arial"/>
          <w:b/>
          <w:sz w:val="22"/>
          <w:szCs w:val="22"/>
        </w:rPr>
        <w:t>8</w:t>
      </w:r>
      <w:r w:rsidRPr="001057C7">
        <w:rPr>
          <w:rFonts w:ascii="Arial" w:hAnsi="Arial" w:cs="Arial"/>
          <w:b/>
          <w:sz w:val="22"/>
          <w:szCs w:val="22"/>
        </w:rPr>
        <w:t xml:space="preserve">. </w:t>
      </w:r>
      <w:r w:rsidRPr="001057C7">
        <w:rPr>
          <w:rFonts w:ascii="Arial" w:hAnsi="Arial" w:cs="Arial"/>
          <w:sz w:val="22"/>
          <w:szCs w:val="22"/>
        </w:rPr>
        <w:t>Al final del entrenamiento, todos los equipos utilizados deberán reacondicionarse y colocarse con prontitud en el lugar previsto, listo para responder a una alarma de emergencia.</w:t>
      </w:r>
    </w:p>
    <w:p w14:paraId="0FC3241A" w14:textId="77777777" w:rsidR="001057C7" w:rsidRPr="001057C7" w:rsidRDefault="001057C7" w:rsidP="00A97024">
      <w:pPr>
        <w:pStyle w:val="Textoindependiente"/>
        <w:spacing w:before="1"/>
        <w:rPr>
          <w:rFonts w:ascii="Arial" w:hAnsi="Arial" w:cs="Arial"/>
          <w:sz w:val="22"/>
          <w:szCs w:val="22"/>
        </w:rPr>
      </w:pPr>
    </w:p>
    <w:p w14:paraId="4C4CAA86" w14:textId="4876503C" w:rsidR="001057C7" w:rsidRPr="001057C7" w:rsidRDefault="001057C7" w:rsidP="00A97024">
      <w:pPr>
        <w:pStyle w:val="Textoindependiente"/>
        <w:ind w:right="303"/>
        <w:jc w:val="both"/>
        <w:rPr>
          <w:rFonts w:ascii="Arial" w:hAnsi="Arial" w:cs="Arial"/>
          <w:sz w:val="22"/>
          <w:szCs w:val="22"/>
        </w:rPr>
      </w:pPr>
      <w:r w:rsidRPr="001057C7">
        <w:rPr>
          <w:rFonts w:ascii="Arial" w:hAnsi="Arial" w:cs="Arial"/>
          <w:b/>
          <w:sz w:val="22"/>
          <w:szCs w:val="22"/>
        </w:rPr>
        <w:t xml:space="preserve">ARTICULO </w:t>
      </w:r>
      <w:r w:rsidR="00A97024">
        <w:rPr>
          <w:rFonts w:ascii="Arial" w:hAnsi="Arial" w:cs="Arial"/>
          <w:b/>
          <w:sz w:val="22"/>
          <w:szCs w:val="22"/>
        </w:rPr>
        <w:t>19</w:t>
      </w:r>
      <w:r w:rsidRPr="001057C7">
        <w:rPr>
          <w:rFonts w:ascii="Arial" w:hAnsi="Arial" w:cs="Arial"/>
          <w:b/>
          <w:sz w:val="22"/>
          <w:szCs w:val="22"/>
        </w:rPr>
        <w:t xml:space="preserve">. </w:t>
      </w:r>
      <w:r w:rsidRPr="001057C7">
        <w:rPr>
          <w:rFonts w:ascii="Arial" w:hAnsi="Arial" w:cs="Arial"/>
          <w:sz w:val="22"/>
          <w:szCs w:val="22"/>
        </w:rPr>
        <w:t>Cada seis (6) meses los jefes de brigada presentarán un informe de inspección al Líder SST de la entidad.</w:t>
      </w:r>
    </w:p>
    <w:p w14:paraId="3436AF8C" w14:textId="77777777" w:rsidR="001057C7" w:rsidRPr="001057C7" w:rsidRDefault="001057C7" w:rsidP="00A97024">
      <w:pPr>
        <w:pStyle w:val="Textoindependiente"/>
        <w:rPr>
          <w:rFonts w:ascii="Arial" w:hAnsi="Arial" w:cs="Arial"/>
          <w:sz w:val="22"/>
          <w:szCs w:val="22"/>
        </w:rPr>
      </w:pPr>
    </w:p>
    <w:p w14:paraId="30F951AC" w14:textId="1E8E62E8" w:rsidR="001057C7" w:rsidRPr="001057C7" w:rsidRDefault="001057C7" w:rsidP="00A97024">
      <w:pPr>
        <w:pStyle w:val="Textoindependiente"/>
        <w:ind w:right="302"/>
        <w:jc w:val="both"/>
        <w:rPr>
          <w:rFonts w:ascii="Arial" w:hAnsi="Arial" w:cs="Arial"/>
          <w:sz w:val="22"/>
          <w:szCs w:val="22"/>
        </w:rPr>
      </w:pPr>
      <w:r w:rsidRPr="001057C7">
        <w:rPr>
          <w:rFonts w:ascii="Arial" w:hAnsi="Arial" w:cs="Arial"/>
          <w:b/>
          <w:sz w:val="22"/>
          <w:szCs w:val="22"/>
        </w:rPr>
        <w:t xml:space="preserve">ARTICULO </w:t>
      </w:r>
      <w:r>
        <w:rPr>
          <w:rFonts w:ascii="Arial" w:hAnsi="Arial" w:cs="Arial"/>
          <w:b/>
          <w:sz w:val="22"/>
          <w:szCs w:val="22"/>
        </w:rPr>
        <w:t>2</w:t>
      </w:r>
      <w:r w:rsidR="00A97024">
        <w:rPr>
          <w:rFonts w:ascii="Arial" w:hAnsi="Arial" w:cs="Arial"/>
          <w:b/>
          <w:sz w:val="22"/>
          <w:szCs w:val="22"/>
        </w:rPr>
        <w:t>0</w:t>
      </w:r>
      <w:r w:rsidRPr="001057C7">
        <w:rPr>
          <w:rFonts w:ascii="Arial" w:hAnsi="Arial" w:cs="Arial"/>
          <w:b/>
          <w:sz w:val="22"/>
          <w:szCs w:val="22"/>
        </w:rPr>
        <w:t xml:space="preserve">. </w:t>
      </w:r>
      <w:r w:rsidRPr="001057C7">
        <w:rPr>
          <w:rFonts w:ascii="Arial" w:hAnsi="Arial" w:cs="Arial"/>
          <w:sz w:val="22"/>
          <w:szCs w:val="22"/>
        </w:rPr>
        <w:t>La asistencia a la capacitación y entrenamiento es obligatoria para todo el personal de la Brigada de emergencias. Se exceptúan los casos en los cuales se presente incapacidad médica, cuando el brigadista se pronuncia que no está en óptimas condiciones de salud, calamidad doméstica comprobada, estar el trabajador adelantando estudios o cursos autorizados por la Entidad y cuando por fuerza mayor el trabajador no puede abandonar el sitio de trabajo.</w:t>
      </w:r>
    </w:p>
    <w:p w14:paraId="67BEF5B8" w14:textId="77777777" w:rsidR="001057C7" w:rsidRPr="001057C7" w:rsidRDefault="001057C7" w:rsidP="00A97024">
      <w:pPr>
        <w:pStyle w:val="Textoindependiente"/>
        <w:rPr>
          <w:rFonts w:ascii="Arial" w:hAnsi="Arial" w:cs="Arial"/>
          <w:sz w:val="22"/>
          <w:szCs w:val="22"/>
        </w:rPr>
      </w:pPr>
    </w:p>
    <w:p w14:paraId="23E58390" w14:textId="77777777" w:rsidR="001057C7" w:rsidRPr="001057C7" w:rsidRDefault="001057C7" w:rsidP="00A97024">
      <w:pPr>
        <w:pStyle w:val="Textoindependiente"/>
        <w:spacing w:before="1"/>
        <w:ind w:right="299"/>
        <w:jc w:val="both"/>
        <w:rPr>
          <w:rFonts w:ascii="Arial" w:hAnsi="Arial" w:cs="Arial"/>
          <w:sz w:val="22"/>
          <w:szCs w:val="22"/>
        </w:rPr>
      </w:pPr>
      <w:r w:rsidRPr="001057C7">
        <w:rPr>
          <w:rFonts w:ascii="Arial" w:hAnsi="Arial" w:cs="Arial"/>
          <w:sz w:val="22"/>
          <w:szCs w:val="22"/>
        </w:rPr>
        <w:t>La ausencia a la capacitación o entrenamiento deberá justificarse antes de que ésta comience, o ser direccionada por escrito al área de Seguridad y Salud en el trabajo y las causas deberán ser constatadas.</w:t>
      </w:r>
    </w:p>
    <w:p w14:paraId="36F4FE7C" w14:textId="77777777" w:rsidR="001057C7" w:rsidRPr="001057C7" w:rsidRDefault="001057C7" w:rsidP="00A97024">
      <w:pPr>
        <w:pStyle w:val="Textoindependiente"/>
        <w:rPr>
          <w:rFonts w:ascii="Arial" w:hAnsi="Arial" w:cs="Arial"/>
          <w:sz w:val="22"/>
          <w:szCs w:val="22"/>
        </w:rPr>
      </w:pPr>
    </w:p>
    <w:p w14:paraId="6FD3A659" w14:textId="424B04BC" w:rsidR="001057C7" w:rsidRPr="001057C7" w:rsidRDefault="001057C7" w:rsidP="00A97024">
      <w:pPr>
        <w:pStyle w:val="Textoindependiente"/>
        <w:ind w:right="307"/>
        <w:jc w:val="both"/>
        <w:rPr>
          <w:rFonts w:ascii="Arial" w:hAnsi="Arial" w:cs="Arial"/>
          <w:sz w:val="22"/>
          <w:szCs w:val="22"/>
        </w:rPr>
      </w:pPr>
      <w:r w:rsidRPr="001057C7">
        <w:rPr>
          <w:rFonts w:ascii="Arial" w:hAnsi="Arial" w:cs="Arial"/>
          <w:b/>
          <w:sz w:val="22"/>
          <w:szCs w:val="22"/>
        </w:rPr>
        <w:lastRenderedPageBreak/>
        <w:t>ARTICULO 2</w:t>
      </w:r>
      <w:r w:rsidR="00A97024">
        <w:rPr>
          <w:rFonts w:ascii="Arial" w:hAnsi="Arial" w:cs="Arial"/>
          <w:b/>
          <w:sz w:val="22"/>
          <w:szCs w:val="22"/>
        </w:rPr>
        <w:t>1</w:t>
      </w:r>
      <w:r w:rsidRPr="001057C7">
        <w:rPr>
          <w:rFonts w:ascii="Arial" w:hAnsi="Arial" w:cs="Arial"/>
          <w:b/>
          <w:sz w:val="22"/>
          <w:szCs w:val="22"/>
        </w:rPr>
        <w:t xml:space="preserve">. Horarios. </w:t>
      </w:r>
      <w:r w:rsidRPr="001057C7">
        <w:rPr>
          <w:rFonts w:ascii="Arial" w:hAnsi="Arial" w:cs="Arial"/>
          <w:sz w:val="22"/>
          <w:szCs w:val="22"/>
        </w:rPr>
        <w:t>La capacitación y entrenamiento se realizará de acuerdo al cronograma que establece el área de Seguridad y Salud en el</w:t>
      </w:r>
      <w:r w:rsidRPr="001057C7">
        <w:rPr>
          <w:rFonts w:ascii="Arial" w:hAnsi="Arial" w:cs="Arial"/>
          <w:spacing w:val="-5"/>
          <w:sz w:val="22"/>
          <w:szCs w:val="22"/>
        </w:rPr>
        <w:t xml:space="preserve"> </w:t>
      </w:r>
      <w:r w:rsidRPr="001057C7">
        <w:rPr>
          <w:rFonts w:ascii="Arial" w:hAnsi="Arial" w:cs="Arial"/>
          <w:sz w:val="22"/>
          <w:szCs w:val="22"/>
        </w:rPr>
        <w:t>Trabajo de la Entidad.</w:t>
      </w:r>
    </w:p>
    <w:p w14:paraId="25A1933A" w14:textId="77777777" w:rsidR="001057C7" w:rsidRPr="001057C7" w:rsidRDefault="001057C7" w:rsidP="00A97024">
      <w:pPr>
        <w:pStyle w:val="Textoindependiente"/>
        <w:rPr>
          <w:rFonts w:ascii="Arial" w:hAnsi="Arial" w:cs="Arial"/>
          <w:sz w:val="22"/>
          <w:szCs w:val="22"/>
        </w:rPr>
      </w:pPr>
    </w:p>
    <w:p w14:paraId="4299EB51" w14:textId="78DA37DA" w:rsidR="001057C7" w:rsidRPr="001057C7" w:rsidRDefault="001057C7" w:rsidP="00A97024">
      <w:pPr>
        <w:pStyle w:val="Textoindependiente"/>
        <w:ind w:right="302"/>
        <w:jc w:val="both"/>
        <w:rPr>
          <w:rFonts w:ascii="Arial" w:hAnsi="Arial" w:cs="Arial"/>
          <w:sz w:val="22"/>
          <w:szCs w:val="22"/>
        </w:rPr>
      </w:pPr>
      <w:r w:rsidRPr="001057C7">
        <w:rPr>
          <w:rFonts w:ascii="Arial" w:hAnsi="Arial" w:cs="Arial"/>
          <w:b/>
          <w:sz w:val="22"/>
          <w:szCs w:val="22"/>
        </w:rPr>
        <w:t>ARTICULO 2</w:t>
      </w:r>
      <w:r w:rsidR="00A97024">
        <w:rPr>
          <w:rFonts w:ascii="Arial" w:hAnsi="Arial" w:cs="Arial"/>
          <w:b/>
          <w:sz w:val="22"/>
          <w:szCs w:val="22"/>
        </w:rPr>
        <w:t>2</w:t>
      </w:r>
      <w:r w:rsidRPr="001057C7">
        <w:rPr>
          <w:rFonts w:ascii="Arial" w:hAnsi="Arial" w:cs="Arial"/>
          <w:b/>
          <w:sz w:val="22"/>
          <w:szCs w:val="22"/>
        </w:rPr>
        <w:t xml:space="preserve">. Contenidos. </w:t>
      </w:r>
      <w:r w:rsidRPr="001057C7">
        <w:rPr>
          <w:rFonts w:ascii="Arial" w:hAnsi="Arial" w:cs="Arial"/>
          <w:sz w:val="22"/>
          <w:szCs w:val="22"/>
        </w:rPr>
        <w:t>La capacitación y entrenamiento se desarrollarán mediante programas elaborados por el área de Seguridad y Salud en el Trabajo de la Entidad en conjunto con el asesor de la brigada asignado por la A.R.L de acuerdo con las actividades de cada uno de los grupos especializados y con las necesidades de las</w:t>
      </w:r>
      <w:r w:rsidRPr="001057C7">
        <w:rPr>
          <w:rFonts w:ascii="Arial" w:hAnsi="Arial" w:cs="Arial"/>
          <w:spacing w:val="-3"/>
          <w:sz w:val="22"/>
          <w:szCs w:val="22"/>
        </w:rPr>
        <w:t xml:space="preserve"> </w:t>
      </w:r>
      <w:r w:rsidRPr="001057C7">
        <w:rPr>
          <w:rFonts w:ascii="Arial" w:hAnsi="Arial" w:cs="Arial"/>
          <w:sz w:val="22"/>
          <w:szCs w:val="22"/>
        </w:rPr>
        <w:t>instalaciones.</w:t>
      </w:r>
    </w:p>
    <w:p w14:paraId="25E554B3" w14:textId="77777777" w:rsidR="001057C7" w:rsidRPr="001057C7" w:rsidRDefault="001057C7" w:rsidP="00A97024">
      <w:pPr>
        <w:pStyle w:val="Textoindependiente"/>
        <w:rPr>
          <w:rFonts w:ascii="Arial" w:hAnsi="Arial" w:cs="Arial"/>
          <w:sz w:val="22"/>
          <w:szCs w:val="22"/>
        </w:rPr>
      </w:pPr>
    </w:p>
    <w:p w14:paraId="69EF1B6F" w14:textId="77777777" w:rsidR="001057C7" w:rsidRPr="001057C7" w:rsidRDefault="001057C7" w:rsidP="00A97024">
      <w:pPr>
        <w:pStyle w:val="Textoindependiente"/>
        <w:ind w:right="299"/>
        <w:jc w:val="both"/>
        <w:rPr>
          <w:rFonts w:ascii="Arial" w:hAnsi="Arial" w:cs="Arial"/>
          <w:sz w:val="22"/>
          <w:szCs w:val="22"/>
        </w:rPr>
      </w:pPr>
      <w:r w:rsidRPr="001057C7">
        <w:rPr>
          <w:rFonts w:ascii="Arial" w:hAnsi="Arial" w:cs="Arial"/>
          <w:sz w:val="22"/>
          <w:szCs w:val="22"/>
        </w:rPr>
        <w:t>Este programa contará previamente con el visto bueno de la Secretaría General de la Entidad y deberá tener en consideración lo establecido en los artículos 13 al 21 de la presente</w:t>
      </w:r>
      <w:r w:rsidRPr="001057C7">
        <w:rPr>
          <w:rFonts w:ascii="Arial" w:hAnsi="Arial" w:cs="Arial"/>
          <w:spacing w:val="-1"/>
          <w:sz w:val="22"/>
          <w:szCs w:val="22"/>
        </w:rPr>
        <w:t xml:space="preserve"> </w:t>
      </w:r>
      <w:r w:rsidRPr="001057C7">
        <w:rPr>
          <w:rFonts w:ascii="Arial" w:hAnsi="Arial" w:cs="Arial"/>
          <w:sz w:val="22"/>
          <w:szCs w:val="22"/>
        </w:rPr>
        <w:t>resolución.</w:t>
      </w:r>
    </w:p>
    <w:p w14:paraId="14FC6B4F" w14:textId="77777777" w:rsidR="001057C7" w:rsidRPr="001057C7" w:rsidRDefault="001057C7" w:rsidP="00A97024">
      <w:pPr>
        <w:pStyle w:val="Textoindependiente"/>
        <w:spacing w:before="1"/>
        <w:rPr>
          <w:rFonts w:ascii="Arial" w:hAnsi="Arial" w:cs="Arial"/>
          <w:sz w:val="22"/>
          <w:szCs w:val="22"/>
        </w:rPr>
      </w:pPr>
    </w:p>
    <w:p w14:paraId="32AD8473" w14:textId="47FCF4B3" w:rsidR="001057C7" w:rsidRPr="001057C7" w:rsidRDefault="001057C7" w:rsidP="00A97024">
      <w:pPr>
        <w:pStyle w:val="Textoindependiente"/>
        <w:ind w:right="306"/>
        <w:rPr>
          <w:rFonts w:ascii="Arial" w:hAnsi="Arial" w:cs="Arial"/>
          <w:sz w:val="22"/>
          <w:szCs w:val="22"/>
        </w:rPr>
      </w:pPr>
      <w:r w:rsidRPr="001057C7">
        <w:rPr>
          <w:rFonts w:ascii="Arial" w:hAnsi="Arial" w:cs="Arial"/>
          <w:b/>
          <w:sz w:val="22"/>
          <w:szCs w:val="22"/>
        </w:rPr>
        <w:t>ARTICULO 2</w:t>
      </w:r>
      <w:r w:rsidR="00A97024">
        <w:rPr>
          <w:rFonts w:ascii="Arial" w:hAnsi="Arial" w:cs="Arial"/>
          <w:b/>
          <w:sz w:val="22"/>
          <w:szCs w:val="22"/>
        </w:rPr>
        <w:t>3</w:t>
      </w:r>
      <w:r w:rsidRPr="001057C7">
        <w:rPr>
          <w:rFonts w:ascii="Arial" w:hAnsi="Arial" w:cs="Arial"/>
          <w:b/>
          <w:sz w:val="22"/>
          <w:szCs w:val="22"/>
        </w:rPr>
        <w:t xml:space="preserve">. </w:t>
      </w:r>
      <w:r w:rsidRPr="001057C7">
        <w:rPr>
          <w:rFonts w:ascii="Arial" w:hAnsi="Arial" w:cs="Arial"/>
          <w:sz w:val="22"/>
          <w:szCs w:val="22"/>
        </w:rPr>
        <w:t>La capacitación comprenderá los siguientes temas:</w:t>
      </w:r>
    </w:p>
    <w:p w14:paraId="45BF05F2" w14:textId="77777777" w:rsidR="001057C7" w:rsidRPr="001057C7" w:rsidRDefault="001057C7" w:rsidP="00A97024">
      <w:pPr>
        <w:pStyle w:val="Prrafodelista"/>
        <w:widowControl w:val="0"/>
        <w:numPr>
          <w:ilvl w:val="0"/>
          <w:numId w:val="7"/>
        </w:numPr>
        <w:tabs>
          <w:tab w:val="left" w:pos="729"/>
          <w:tab w:val="left" w:pos="730"/>
        </w:tabs>
        <w:autoSpaceDE w:val="0"/>
        <w:autoSpaceDN w:val="0"/>
        <w:spacing w:line="277" w:lineRule="exact"/>
        <w:ind w:left="0" w:firstLine="0"/>
        <w:rPr>
          <w:rFonts w:ascii="Arial" w:hAnsi="Arial" w:cs="Arial"/>
          <w:sz w:val="22"/>
          <w:szCs w:val="22"/>
        </w:rPr>
      </w:pPr>
      <w:r w:rsidRPr="001057C7">
        <w:rPr>
          <w:rFonts w:ascii="Arial" w:hAnsi="Arial" w:cs="Arial"/>
          <w:sz w:val="22"/>
          <w:szCs w:val="22"/>
        </w:rPr>
        <w:t>Prevención de incendios</w:t>
      </w:r>
    </w:p>
    <w:p w14:paraId="4C53EA68" w14:textId="77777777" w:rsidR="001057C7" w:rsidRPr="001057C7" w:rsidRDefault="001057C7" w:rsidP="00A97024">
      <w:pPr>
        <w:pStyle w:val="Prrafodelista"/>
        <w:widowControl w:val="0"/>
        <w:numPr>
          <w:ilvl w:val="0"/>
          <w:numId w:val="7"/>
        </w:numPr>
        <w:tabs>
          <w:tab w:val="left" w:pos="729"/>
          <w:tab w:val="left" w:pos="730"/>
        </w:tabs>
        <w:autoSpaceDE w:val="0"/>
        <w:autoSpaceDN w:val="0"/>
        <w:spacing w:line="276" w:lineRule="exact"/>
        <w:ind w:left="0" w:firstLine="0"/>
        <w:rPr>
          <w:rFonts w:ascii="Arial" w:hAnsi="Arial" w:cs="Arial"/>
          <w:sz w:val="22"/>
          <w:szCs w:val="22"/>
        </w:rPr>
      </w:pPr>
      <w:r w:rsidRPr="001057C7">
        <w:rPr>
          <w:rFonts w:ascii="Arial" w:hAnsi="Arial" w:cs="Arial"/>
          <w:sz w:val="22"/>
          <w:szCs w:val="22"/>
        </w:rPr>
        <w:t>Extinción de incendios</w:t>
      </w:r>
    </w:p>
    <w:p w14:paraId="4A547B49" w14:textId="77777777" w:rsidR="001057C7" w:rsidRPr="001057C7" w:rsidRDefault="001057C7" w:rsidP="00A97024">
      <w:pPr>
        <w:pStyle w:val="Prrafodelista"/>
        <w:widowControl w:val="0"/>
        <w:numPr>
          <w:ilvl w:val="0"/>
          <w:numId w:val="7"/>
        </w:numPr>
        <w:tabs>
          <w:tab w:val="left" w:pos="729"/>
          <w:tab w:val="left" w:pos="730"/>
        </w:tabs>
        <w:autoSpaceDE w:val="0"/>
        <w:autoSpaceDN w:val="0"/>
        <w:ind w:left="0" w:right="306" w:firstLine="0"/>
        <w:rPr>
          <w:rFonts w:ascii="Arial" w:hAnsi="Arial" w:cs="Arial"/>
          <w:sz w:val="22"/>
          <w:szCs w:val="22"/>
        </w:rPr>
      </w:pPr>
      <w:r w:rsidRPr="001057C7">
        <w:rPr>
          <w:rFonts w:ascii="Arial" w:hAnsi="Arial" w:cs="Arial"/>
          <w:sz w:val="22"/>
          <w:szCs w:val="22"/>
        </w:rPr>
        <w:t>Conocimiento de los combustibles existentes en las instalaciones y su manejo en</w:t>
      </w:r>
      <w:r w:rsidRPr="001057C7">
        <w:rPr>
          <w:rFonts w:ascii="Arial" w:hAnsi="Arial" w:cs="Arial"/>
          <w:spacing w:val="-1"/>
          <w:sz w:val="22"/>
          <w:szCs w:val="22"/>
        </w:rPr>
        <w:t xml:space="preserve"> </w:t>
      </w:r>
      <w:r w:rsidRPr="001057C7">
        <w:rPr>
          <w:rFonts w:ascii="Arial" w:hAnsi="Arial" w:cs="Arial"/>
          <w:sz w:val="22"/>
          <w:szCs w:val="22"/>
        </w:rPr>
        <w:t>emergencias.</w:t>
      </w:r>
    </w:p>
    <w:p w14:paraId="260A81C1" w14:textId="77777777" w:rsidR="001057C7" w:rsidRPr="001057C7" w:rsidRDefault="001057C7" w:rsidP="00A97024">
      <w:pPr>
        <w:pStyle w:val="Prrafodelista"/>
        <w:widowControl w:val="0"/>
        <w:numPr>
          <w:ilvl w:val="0"/>
          <w:numId w:val="7"/>
        </w:numPr>
        <w:tabs>
          <w:tab w:val="left" w:pos="730"/>
        </w:tabs>
        <w:autoSpaceDE w:val="0"/>
        <w:autoSpaceDN w:val="0"/>
        <w:spacing w:line="276" w:lineRule="exact"/>
        <w:ind w:left="0" w:firstLine="0"/>
        <w:jc w:val="both"/>
        <w:rPr>
          <w:rFonts w:ascii="Arial" w:hAnsi="Arial" w:cs="Arial"/>
          <w:sz w:val="22"/>
          <w:szCs w:val="22"/>
        </w:rPr>
      </w:pPr>
      <w:r w:rsidRPr="001057C7">
        <w:rPr>
          <w:rFonts w:ascii="Arial" w:hAnsi="Arial" w:cs="Arial"/>
          <w:sz w:val="22"/>
          <w:szCs w:val="22"/>
        </w:rPr>
        <w:t>Conocimiento de los principales materiales peligrosos y sus</w:t>
      </w:r>
      <w:r w:rsidRPr="001057C7">
        <w:rPr>
          <w:rFonts w:ascii="Arial" w:hAnsi="Arial" w:cs="Arial"/>
          <w:spacing w:val="-10"/>
          <w:sz w:val="22"/>
          <w:szCs w:val="22"/>
        </w:rPr>
        <w:t xml:space="preserve"> </w:t>
      </w:r>
      <w:r w:rsidRPr="001057C7">
        <w:rPr>
          <w:rFonts w:ascii="Arial" w:hAnsi="Arial" w:cs="Arial"/>
          <w:sz w:val="22"/>
          <w:szCs w:val="22"/>
        </w:rPr>
        <w:t>reacciones.</w:t>
      </w:r>
    </w:p>
    <w:p w14:paraId="7C20819B" w14:textId="77777777" w:rsidR="001057C7" w:rsidRPr="001057C7" w:rsidRDefault="001057C7" w:rsidP="00A97024">
      <w:pPr>
        <w:pStyle w:val="Prrafodelista"/>
        <w:widowControl w:val="0"/>
        <w:numPr>
          <w:ilvl w:val="0"/>
          <w:numId w:val="7"/>
        </w:numPr>
        <w:tabs>
          <w:tab w:val="left" w:pos="730"/>
        </w:tabs>
        <w:autoSpaceDE w:val="0"/>
        <w:autoSpaceDN w:val="0"/>
        <w:spacing w:line="276" w:lineRule="exact"/>
        <w:ind w:left="0" w:firstLine="0"/>
        <w:jc w:val="both"/>
        <w:rPr>
          <w:rFonts w:ascii="Arial" w:hAnsi="Arial" w:cs="Arial"/>
          <w:sz w:val="22"/>
          <w:szCs w:val="22"/>
        </w:rPr>
      </w:pPr>
      <w:r w:rsidRPr="001057C7">
        <w:rPr>
          <w:rFonts w:ascii="Arial" w:hAnsi="Arial" w:cs="Arial"/>
          <w:sz w:val="22"/>
          <w:szCs w:val="22"/>
        </w:rPr>
        <w:t>Estrategias para control de</w:t>
      </w:r>
      <w:r w:rsidRPr="001057C7">
        <w:rPr>
          <w:rFonts w:ascii="Arial" w:hAnsi="Arial" w:cs="Arial"/>
          <w:spacing w:val="-4"/>
          <w:sz w:val="22"/>
          <w:szCs w:val="22"/>
        </w:rPr>
        <w:t xml:space="preserve"> </w:t>
      </w:r>
      <w:r w:rsidRPr="001057C7">
        <w:rPr>
          <w:rFonts w:ascii="Arial" w:hAnsi="Arial" w:cs="Arial"/>
          <w:sz w:val="22"/>
          <w:szCs w:val="22"/>
        </w:rPr>
        <w:t>emergencias.</w:t>
      </w:r>
    </w:p>
    <w:p w14:paraId="061915DE" w14:textId="77777777" w:rsidR="001057C7" w:rsidRPr="001057C7" w:rsidRDefault="001057C7" w:rsidP="00A97024">
      <w:pPr>
        <w:pStyle w:val="Prrafodelista"/>
        <w:widowControl w:val="0"/>
        <w:numPr>
          <w:ilvl w:val="0"/>
          <w:numId w:val="7"/>
        </w:numPr>
        <w:tabs>
          <w:tab w:val="left" w:pos="730"/>
        </w:tabs>
        <w:autoSpaceDE w:val="0"/>
        <w:autoSpaceDN w:val="0"/>
        <w:spacing w:line="276" w:lineRule="exact"/>
        <w:ind w:left="0" w:firstLine="0"/>
        <w:jc w:val="both"/>
        <w:rPr>
          <w:rFonts w:ascii="Arial" w:hAnsi="Arial" w:cs="Arial"/>
          <w:sz w:val="22"/>
          <w:szCs w:val="22"/>
        </w:rPr>
      </w:pPr>
      <w:r w:rsidRPr="001057C7">
        <w:rPr>
          <w:rFonts w:ascii="Arial" w:hAnsi="Arial" w:cs="Arial"/>
          <w:sz w:val="22"/>
          <w:szCs w:val="22"/>
        </w:rPr>
        <w:t>Evacuación y rescate de personas, equipos, materiales y</w:t>
      </w:r>
      <w:r w:rsidRPr="001057C7">
        <w:rPr>
          <w:rFonts w:ascii="Arial" w:hAnsi="Arial" w:cs="Arial"/>
          <w:spacing w:val="-17"/>
          <w:sz w:val="22"/>
          <w:szCs w:val="22"/>
        </w:rPr>
        <w:t xml:space="preserve"> </w:t>
      </w:r>
      <w:r w:rsidRPr="001057C7">
        <w:rPr>
          <w:rFonts w:ascii="Arial" w:hAnsi="Arial" w:cs="Arial"/>
          <w:sz w:val="22"/>
          <w:szCs w:val="22"/>
        </w:rPr>
        <w:t>documentos.</w:t>
      </w:r>
    </w:p>
    <w:p w14:paraId="0B68912F" w14:textId="77777777" w:rsidR="001057C7" w:rsidRPr="001057C7" w:rsidRDefault="001057C7" w:rsidP="00A97024">
      <w:pPr>
        <w:pStyle w:val="Prrafodelista"/>
        <w:widowControl w:val="0"/>
        <w:numPr>
          <w:ilvl w:val="0"/>
          <w:numId w:val="7"/>
        </w:numPr>
        <w:tabs>
          <w:tab w:val="left" w:pos="730"/>
        </w:tabs>
        <w:autoSpaceDE w:val="0"/>
        <w:autoSpaceDN w:val="0"/>
        <w:spacing w:line="276" w:lineRule="exact"/>
        <w:ind w:left="0" w:firstLine="0"/>
        <w:jc w:val="both"/>
        <w:rPr>
          <w:rFonts w:ascii="Arial" w:hAnsi="Arial" w:cs="Arial"/>
          <w:sz w:val="22"/>
          <w:szCs w:val="22"/>
        </w:rPr>
      </w:pPr>
      <w:r w:rsidRPr="001057C7">
        <w:rPr>
          <w:rFonts w:ascii="Arial" w:hAnsi="Arial" w:cs="Arial"/>
          <w:sz w:val="22"/>
          <w:szCs w:val="22"/>
        </w:rPr>
        <w:t>Primeros auxilios.</w:t>
      </w:r>
    </w:p>
    <w:p w14:paraId="45968001" w14:textId="77777777" w:rsidR="001057C7" w:rsidRPr="001057C7" w:rsidRDefault="001057C7" w:rsidP="00A97024">
      <w:pPr>
        <w:pStyle w:val="Prrafodelista"/>
        <w:widowControl w:val="0"/>
        <w:numPr>
          <w:ilvl w:val="0"/>
          <w:numId w:val="7"/>
        </w:numPr>
        <w:tabs>
          <w:tab w:val="left" w:pos="730"/>
        </w:tabs>
        <w:autoSpaceDE w:val="0"/>
        <w:autoSpaceDN w:val="0"/>
        <w:spacing w:line="277" w:lineRule="exact"/>
        <w:ind w:left="0" w:firstLine="0"/>
        <w:jc w:val="both"/>
        <w:rPr>
          <w:rFonts w:ascii="Arial" w:hAnsi="Arial" w:cs="Arial"/>
          <w:sz w:val="22"/>
          <w:szCs w:val="22"/>
        </w:rPr>
      </w:pPr>
      <w:r w:rsidRPr="001057C7">
        <w:rPr>
          <w:rFonts w:ascii="Arial" w:hAnsi="Arial" w:cs="Arial"/>
          <w:sz w:val="22"/>
          <w:szCs w:val="22"/>
        </w:rPr>
        <w:t>Sistema de alarma y zonificación de las</w:t>
      </w:r>
      <w:r w:rsidRPr="001057C7">
        <w:rPr>
          <w:rFonts w:ascii="Arial" w:hAnsi="Arial" w:cs="Arial"/>
          <w:spacing w:val="-7"/>
          <w:sz w:val="22"/>
          <w:szCs w:val="22"/>
        </w:rPr>
        <w:t xml:space="preserve"> </w:t>
      </w:r>
      <w:r w:rsidRPr="001057C7">
        <w:rPr>
          <w:rFonts w:ascii="Arial" w:hAnsi="Arial" w:cs="Arial"/>
          <w:sz w:val="22"/>
          <w:szCs w:val="22"/>
        </w:rPr>
        <w:t>instalaciones.</w:t>
      </w:r>
    </w:p>
    <w:p w14:paraId="39B98E97" w14:textId="77777777" w:rsidR="001057C7" w:rsidRPr="001057C7" w:rsidRDefault="001057C7" w:rsidP="00A97024">
      <w:pPr>
        <w:pStyle w:val="Prrafodelista"/>
        <w:widowControl w:val="0"/>
        <w:numPr>
          <w:ilvl w:val="0"/>
          <w:numId w:val="7"/>
        </w:numPr>
        <w:autoSpaceDE w:val="0"/>
        <w:autoSpaceDN w:val="0"/>
        <w:spacing w:line="276" w:lineRule="exact"/>
        <w:ind w:left="0" w:firstLine="0"/>
        <w:jc w:val="both"/>
        <w:rPr>
          <w:rFonts w:ascii="Arial" w:hAnsi="Arial" w:cs="Arial"/>
          <w:sz w:val="22"/>
          <w:szCs w:val="22"/>
        </w:rPr>
      </w:pPr>
      <w:r w:rsidRPr="001057C7">
        <w:rPr>
          <w:rFonts w:ascii="Arial" w:hAnsi="Arial" w:cs="Arial"/>
          <w:sz w:val="22"/>
          <w:szCs w:val="22"/>
        </w:rPr>
        <w:t>Sistemas de comunicación.</w:t>
      </w:r>
    </w:p>
    <w:p w14:paraId="1EA003BC" w14:textId="77777777" w:rsidR="001057C7" w:rsidRPr="001057C7" w:rsidRDefault="001057C7" w:rsidP="00A97024">
      <w:pPr>
        <w:pStyle w:val="Prrafodelista"/>
        <w:widowControl w:val="0"/>
        <w:numPr>
          <w:ilvl w:val="0"/>
          <w:numId w:val="7"/>
        </w:numPr>
        <w:autoSpaceDE w:val="0"/>
        <w:autoSpaceDN w:val="0"/>
        <w:spacing w:line="276" w:lineRule="exact"/>
        <w:ind w:left="0" w:firstLine="0"/>
        <w:jc w:val="both"/>
        <w:rPr>
          <w:rFonts w:ascii="Arial" w:hAnsi="Arial" w:cs="Arial"/>
          <w:sz w:val="22"/>
          <w:szCs w:val="22"/>
        </w:rPr>
      </w:pPr>
      <w:r w:rsidRPr="001057C7">
        <w:rPr>
          <w:rFonts w:ascii="Arial" w:hAnsi="Arial" w:cs="Arial"/>
          <w:sz w:val="22"/>
          <w:szCs w:val="22"/>
        </w:rPr>
        <w:t>Conocimiento</w:t>
      </w:r>
      <w:r w:rsidRPr="001057C7">
        <w:rPr>
          <w:rFonts w:ascii="Arial" w:hAnsi="Arial" w:cs="Arial"/>
          <w:sz w:val="22"/>
          <w:szCs w:val="22"/>
        </w:rPr>
        <w:tab/>
        <w:t>directo de cada una de las áreas y sus procesos.</w:t>
      </w:r>
    </w:p>
    <w:p w14:paraId="7BBC04B5" w14:textId="77777777" w:rsidR="001057C7" w:rsidRPr="001057C7" w:rsidRDefault="001057C7" w:rsidP="00A97024">
      <w:pPr>
        <w:pStyle w:val="Prrafodelista"/>
        <w:widowControl w:val="0"/>
        <w:numPr>
          <w:ilvl w:val="0"/>
          <w:numId w:val="7"/>
        </w:numPr>
        <w:tabs>
          <w:tab w:val="left" w:pos="729"/>
          <w:tab w:val="left" w:pos="730"/>
        </w:tabs>
        <w:autoSpaceDE w:val="0"/>
        <w:autoSpaceDN w:val="0"/>
        <w:ind w:left="0" w:right="305" w:firstLine="0"/>
        <w:rPr>
          <w:rFonts w:ascii="Arial" w:hAnsi="Arial" w:cs="Arial"/>
          <w:sz w:val="22"/>
          <w:szCs w:val="22"/>
        </w:rPr>
      </w:pPr>
      <w:r w:rsidRPr="001057C7">
        <w:rPr>
          <w:rFonts w:ascii="Arial" w:hAnsi="Arial" w:cs="Arial"/>
          <w:sz w:val="22"/>
          <w:szCs w:val="22"/>
        </w:rPr>
        <w:t>Sistemas para el control de servicios (energía, agua, combustibles, etc.) y su ubicación en las</w:t>
      </w:r>
      <w:r w:rsidRPr="001057C7">
        <w:rPr>
          <w:rFonts w:ascii="Arial" w:hAnsi="Arial" w:cs="Arial"/>
          <w:spacing w:val="-2"/>
          <w:sz w:val="22"/>
          <w:szCs w:val="22"/>
        </w:rPr>
        <w:t xml:space="preserve"> </w:t>
      </w:r>
      <w:r w:rsidRPr="001057C7">
        <w:rPr>
          <w:rFonts w:ascii="Arial" w:hAnsi="Arial" w:cs="Arial"/>
          <w:sz w:val="22"/>
          <w:szCs w:val="22"/>
        </w:rPr>
        <w:t>instalaciones.</w:t>
      </w:r>
    </w:p>
    <w:p w14:paraId="770D838B" w14:textId="77777777" w:rsidR="001057C7" w:rsidRPr="001057C7" w:rsidRDefault="001057C7" w:rsidP="00A97024">
      <w:pPr>
        <w:pStyle w:val="Prrafodelista"/>
        <w:widowControl w:val="0"/>
        <w:numPr>
          <w:ilvl w:val="0"/>
          <w:numId w:val="7"/>
        </w:numPr>
        <w:tabs>
          <w:tab w:val="left" w:pos="730"/>
        </w:tabs>
        <w:autoSpaceDE w:val="0"/>
        <w:autoSpaceDN w:val="0"/>
        <w:spacing w:line="276" w:lineRule="exact"/>
        <w:ind w:left="0" w:firstLine="0"/>
        <w:jc w:val="both"/>
        <w:rPr>
          <w:rFonts w:ascii="Arial" w:hAnsi="Arial" w:cs="Arial"/>
          <w:sz w:val="22"/>
          <w:szCs w:val="22"/>
        </w:rPr>
      </w:pPr>
      <w:r w:rsidRPr="001057C7">
        <w:rPr>
          <w:rFonts w:ascii="Arial" w:hAnsi="Arial" w:cs="Arial"/>
          <w:sz w:val="22"/>
          <w:szCs w:val="22"/>
        </w:rPr>
        <w:t>Uso de los elementos de protección personal.</w:t>
      </w:r>
    </w:p>
    <w:p w14:paraId="5C7C6BFF" w14:textId="77777777" w:rsidR="001057C7" w:rsidRPr="001057C7" w:rsidRDefault="001057C7" w:rsidP="00A97024">
      <w:pPr>
        <w:pStyle w:val="Prrafodelista"/>
        <w:widowControl w:val="0"/>
        <w:numPr>
          <w:ilvl w:val="0"/>
          <w:numId w:val="7"/>
        </w:numPr>
        <w:autoSpaceDE w:val="0"/>
        <w:autoSpaceDN w:val="0"/>
        <w:spacing w:line="276" w:lineRule="exact"/>
        <w:ind w:left="0" w:firstLine="0"/>
        <w:jc w:val="both"/>
        <w:rPr>
          <w:rFonts w:ascii="Arial" w:hAnsi="Arial" w:cs="Arial"/>
          <w:sz w:val="22"/>
          <w:szCs w:val="22"/>
        </w:rPr>
      </w:pPr>
      <w:r w:rsidRPr="001057C7">
        <w:rPr>
          <w:rFonts w:ascii="Arial" w:hAnsi="Arial" w:cs="Arial"/>
          <w:sz w:val="22"/>
          <w:szCs w:val="22"/>
        </w:rPr>
        <w:t>Conocimiento del reglamento de la Brigada.</w:t>
      </w:r>
    </w:p>
    <w:p w14:paraId="2C480342" w14:textId="77777777" w:rsidR="001057C7" w:rsidRPr="001057C7" w:rsidRDefault="001057C7" w:rsidP="00A97024">
      <w:pPr>
        <w:pStyle w:val="Prrafodelista"/>
        <w:widowControl w:val="0"/>
        <w:numPr>
          <w:ilvl w:val="0"/>
          <w:numId w:val="7"/>
        </w:numPr>
        <w:autoSpaceDE w:val="0"/>
        <w:autoSpaceDN w:val="0"/>
        <w:spacing w:line="276" w:lineRule="exact"/>
        <w:ind w:left="0" w:firstLine="0"/>
        <w:jc w:val="both"/>
        <w:rPr>
          <w:rFonts w:ascii="Arial" w:hAnsi="Arial" w:cs="Arial"/>
          <w:sz w:val="22"/>
          <w:szCs w:val="22"/>
        </w:rPr>
      </w:pPr>
      <w:r w:rsidRPr="001057C7">
        <w:rPr>
          <w:rFonts w:ascii="Arial" w:hAnsi="Arial" w:cs="Arial"/>
          <w:sz w:val="22"/>
          <w:szCs w:val="22"/>
        </w:rPr>
        <w:t>Prácticas físicas y deportivas.</w:t>
      </w:r>
    </w:p>
    <w:p w14:paraId="61B1CAD9" w14:textId="77777777" w:rsidR="001057C7" w:rsidRPr="001057C7" w:rsidRDefault="001057C7" w:rsidP="00A97024">
      <w:pPr>
        <w:pStyle w:val="Prrafodelista"/>
        <w:widowControl w:val="0"/>
        <w:numPr>
          <w:ilvl w:val="0"/>
          <w:numId w:val="7"/>
        </w:numPr>
        <w:autoSpaceDE w:val="0"/>
        <w:autoSpaceDN w:val="0"/>
        <w:spacing w:line="276" w:lineRule="exact"/>
        <w:ind w:left="0" w:firstLine="0"/>
        <w:jc w:val="both"/>
        <w:rPr>
          <w:rFonts w:ascii="Arial" w:hAnsi="Arial" w:cs="Arial"/>
          <w:sz w:val="22"/>
          <w:szCs w:val="22"/>
        </w:rPr>
      </w:pPr>
      <w:r w:rsidRPr="001057C7">
        <w:rPr>
          <w:rFonts w:ascii="Arial" w:hAnsi="Arial" w:cs="Arial"/>
          <w:sz w:val="22"/>
          <w:szCs w:val="22"/>
        </w:rPr>
        <w:t>Ejercicios de dominio de los planes de atención de emergencias – Simulacro.</w:t>
      </w:r>
    </w:p>
    <w:p w14:paraId="64C66E4C" w14:textId="77777777" w:rsidR="00374DF8" w:rsidRPr="001057C7" w:rsidRDefault="00374DF8" w:rsidP="00A97024">
      <w:pPr>
        <w:widowControl w:val="0"/>
        <w:autoSpaceDE w:val="0"/>
        <w:autoSpaceDN w:val="0"/>
        <w:spacing w:after="0" w:line="276" w:lineRule="exact"/>
        <w:jc w:val="both"/>
        <w:rPr>
          <w:rFonts w:ascii="Arial" w:hAnsi="Arial" w:cs="Arial"/>
        </w:rPr>
      </w:pPr>
    </w:p>
    <w:p w14:paraId="18334041" w14:textId="6BCA7227" w:rsidR="001057C7" w:rsidRPr="001057C7" w:rsidRDefault="001057C7" w:rsidP="00A97024">
      <w:pPr>
        <w:widowControl w:val="0"/>
        <w:autoSpaceDE w:val="0"/>
        <w:autoSpaceDN w:val="0"/>
        <w:spacing w:after="0" w:line="276" w:lineRule="exact"/>
        <w:jc w:val="center"/>
        <w:rPr>
          <w:rFonts w:ascii="Arial" w:hAnsi="Arial" w:cs="Arial"/>
          <w:b/>
        </w:rPr>
      </w:pPr>
      <w:r w:rsidRPr="001057C7">
        <w:rPr>
          <w:rFonts w:ascii="Arial" w:hAnsi="Arial" w:cs="Arial"/>
          <w:b/>
        </w:rPr>
        <w:t>CAPITULO VI</w:t>
      </w:r>
    </w:p>
    <w:p w14:paraId="208E4AC8" w14:textId="05391BB8" w:rsidR="001057C7" w:rsidRDefault="001057C7" w:rsidP="00A97024">
      <w:pPr>
        <w:widowControl w:val="0"/>
        <w:autoSpaceDE w:val="0"/>
        <w:autoSpaceDN w:val="0"/>
        <w:spacing w:after="0" w:line="276" w:lineRule="exact"/>
        <w:jc w:val="center"/>
        <w:rPr>
          <w:rFonts w:ascii="Arial" w:hAnsi="Arial" w:cs="Arial"/>
          <w:b/>
        </w:rPr>
      </w:pPr>
      <w:r w:rsidRPr="001057C7">
        <w:rPr>
          <w:rFonts w:ascii="Arial" w:hAnsi="Arial" w:cs="Arial"/>
          <w:b/>
        </w:rPr>
        <w:t>INSTALACIONES, EQUIPOS, ELEMENTOS E IDENTIFICACIÓN DE LA BRIGADA DE EMERGENCIA</w:t>
      </w:r>
    </w:p>
    <w:p w14:paraId="7AE90D13" w14:textId="77777777" w:rsidR="00A97024" w:rsidRPr="001057C7" w:rsidRDefault="00A97024" w:rsidP="00A97024">
      <w:pPr>
        <w:widowControl w:val="0"/>
        <w:autoSpaceDE w:val="0"/>
        <w:autoSpaceDN w:val="0"/>
        <w:spacing w:after="0" w:line="276" w:lineRule="exact"/>
        <w:jc w:val="center"/>
        <w:rPr>
          <w:rFonts w:ascii="Arial" w:hAnsi="Arial" w:cs="Arial"/>
          <w:b/>
        </w:rPr>
      </w:pPr>
    </w:p>
    <w:p w14:paraId="0DD79C39" w14:textId="2E2CC2D4" w:rsidR="001057C7" w:rsidRPr="00414DD3" w:rsidRDefault="001057C7" w:rsidP="00A97024">
      <w:pPr>
        <w:pStyle w:val="Textoindependiente"/>
        <w:ind w:right="298"/>
        <w:jc w:val="both"/>
        <w:rPr>
          <w:rFonts w:ascii="Arial" w:hAnsi="Arial" w:cs="Arial"/>
          <w:sz w:val="22"/>
          <w:szCs w:val="22"/>
        </w:rPr>
      </w:pPr>
      <w:r w:rsidRPr="001057C7">
        <w:rPr>
          <w:rFonts w:ascii="Arial" w:hAnsi="Arial" w:cs="Arial"/>
          <w:b/>
          <w:sz w:val="22"/>
          <w:szCs w:val="22"/>
        </w:rPr>
        <w:t>ARTICULO 2</w:t>
      </w:r>
      <w:r w:rsidR="00A97024">
        <w:rPr>
          <w:rFonts w:ascii="Arial" w:hAnsi="Arial" w:cs="Arial"/>
          <w:b/>
          <w:sz w:val="22"/>
          <w:szCs w:val="22"/>
        </w:rPr>
        <w:t>4</w:t>
      </w:r>
      <w:r w:rsidRPr="001057C7">
        <w:rPr>
          <w:rFonts w:ascii="Arial" w:hAnsi="Arial" w:cs="Arial"/>
          <w:b/>
          <w:sz w:val="22"/>
          <w:szCs w:val="22"/>
        </w:rPr>
        <w:t xml:space="preserve">. Equipos y Elementos. </w:t>
      </w:r>
      <w:r w:rsidRPr="00414DD3">
        <w:rPr>
          <w:rFonts w:ascii="Arial" w:hAnsi="Arial" w:cs="Arial"/>
          <w:sz w:val="22"/>
          <w:szCs w:val="22"/>
        </w:rPr>
        <w:t>El equipo de la Brigada constará, opcionalmente, de los siguientes elementos, que se encuentran ubicados en cada una de las sedes de la Entidad</w:t>
      </w:r>
      <w:r w:rsidR="00414DD3">
        <w:rPr>
          <w:rFonts w:ascii="Arial" w:hAnsi="Arial" w:cs="Arial"/>
          <w:sz w:val="22"/>
          <w:szCs w:val="22"/>
        </w:rPr>
        <w:t xml:space="preserve"> de acuerdo a su riesgo laboral</w:t>
      </w:r>
      <w:r w:rsidRPr="00414DD3">
        <w:rPr>
          <w:rFonts w:ascii="Arial" w:hAnsi="Arial" w:cs="Arial"/>
          <w:sz w:val="22"/>
          <w:szCs w:val="22"/>
        </w:rPr>
        <w:t>, los cuales se encontrarán disponibles, en todo momento:</w:t>
      </w:r>
    </w:p>
    <w:p w14:paraId="2390E7B6" w14:textId="77777777" w:rsidR="001057C7" w:rsidRPr="00414DD3" w:rsidRDefault="001057C7" w:rsidP="00A97024">
      <w:pPr>
        <w:pStyle w:val="Prrafodelista"/>
        <w:widowControl w:val="0"/>
        <w:numPr>
          <w:ilvl w:val="0"/>
          <w:numId w:val="6"/>
        </w:numPr>
        <w:tabs>
          <w:tab w:val="left" w:pos="585"/>
          <w:tab w:val="left" w:pos="586"/>
        </w:tabs>
        <w:autoSpaceDE w:val="0"/>
        <w:autoSpaceDN w:val="0"/>
        <w:ind w:left="0" w:right="302" w:firstLine="0"/>
        <w:contextualSpacing w:val="0"/>
        <w:rPr>
          <w:rFonts w:ascii="Arial" w:hAnsi="Arial" w:cs="Arial"/>
          <w:sz w:val="22"/>
          <w:szCs w:val="22"/>
        </w:rPr>
      </w:pPr>
      <w:r w:rsidRPr="00414DD3">
        <w:rPr>
          <w:rFonts w:ascii="Arial" w:hAnsi="Arial" w:cs="Arial"/>
          <w:sz w:val="22"/>
          <w:szCs w:val="22"/>
        </w:rPr>
        <w:t xml:space="preserve">Camillas rígidas  </w:t>
      </w:r>
    </w:p>
    <w:p w14:paraId="09160304" w14:textId="3F87A51A" w:rsidR="001057C7" w:rsidRPr="00414DD3" w:rsidRDefault="001057C7" w:rsidP="00A97024">
      <w:pPr>
        <w:pStyle w:val="Prrafodelista"/>
        <w:widowControl w:val="0"/>
        <w:numPr>
          <w:ilvl w:val="0"/>
          <w:numId w:val="6"/>
        </w:numPr>
        <w:tabs>
          <w:tab w:val="left" w:pos="585"/>
          <w:tab w:val="left" w:pos="586"/>
        </w:tabs>
        <w:autoSpaceDE w:val="0"/>
        <w:autoSpaceDN w:val="0"/>
        <w:spacing w:line="276" w:lineRule="exact"/>
        <w:ind w:left="0" w:firstLine="0"/>
        <w:contextualSpacing w:val="0"/>
        <w:rPr>
          <w:rFonts w:ascii="Arial" w:hAnsi="Arial" w:cs="Arial"/>
          <w:sz w:val="22"/>
          <w:szCs w:val="22"/>
        </w:rPr>
      </w:pPr>
      <w:r w:rsidRPr="00414DD3">
        <w:rPr>
          <w:rFonts w:ascii="Arial" w:hAnsi="Arial" w:cs="Arial"/>
          <w:sz w:val="22"/>
          <w:szCs w:val="22"/>
        </w:rPr>
        <w:t>Picas (</w:t>
      </w:r>
      <w:r w:rsidR="004952AB" w:rsidRPr="00414DD3">
        <w:rPr>
          <w:rFonts w:ascii="Arial" w:hAnsi="Arial" w:cs="Arial"/>
          <w:sz w:val="22"/>
          <w:szCs w:val="22"/>
        </w:rPr>
        <w:t>S</w:t>
      </w:r>
      <w:r w:rsidRPr="00414DD3">
        <w:rPr>
          <w:rFonts w:ascii="Arial" w:hAnsi="Arial" w:cs="Arial"/>
          <w:sz w:val="22"/>
          <w:szCs w:val="22"/>
        </w:rPr>
        <w:t>e solicitan en la bodega</w:t>
      </w:r>
      <w:r w:rsidRPr="00414DD3">
        <w:rPr>
          <w:rFonts w:ascii="Arial" w:hAnsi="Arial" w:cs="Arial"/>
          <w:spacing w:val="4"/>
          <w:sz w:val="22"/>
          <w:szCs w:val="22"/>
        </w:rPr>
        <w:t xml:space="preserve"> </w:t>
      </w:r>
      <w:r w:rsidRPr="00414DD3">
        <w:rPr>
          <w:rFonts w:ascii="Arial" w:hAnsi="Arial" w:cs="Arial"/>
          <w:sz w:val="22"/>
          <w:szCs w:val="22"/>
        </w:rPr>
        <w:t>almacén)</w:t>
      </w:r>
    </w:p>
    <w:p w14:paraId="2C7E7863" w14:textId="0AA856EC" w:rsidR="001057C7" w:rsidRPr="00414DD3" w:rsidRDefault="001057C7" w:rsidP="00A97024">
      <w:pPr>
        <w:pStyle w:val="Prrafodelista"/>
        <w:widowControl w:val="0"/>
        <w:numPr>
          <w:ilvl w:val="0"/>
          <w:numId w:val="6"/>
        </w:numPr>
        <w:tabs>
          <w:tab w:val="left" w:pos="585"/>
          <w:tab w:val="left" w:pos="586"/>
        </w:tabs>
        <w:autoSpaceDE w:val="0"/>
        <w:autoSpaceDN w:val="0"/>
        <w:spacing w:line="276" w:lineRule="exact"/>
        <w:ind w:left="0" w:firstLine="0"/>
        <w:contextualSpacing w:val="0"/>
        <w:rPr>
          <w:rFonts w:ascii="Arial" w:hAnsi="Arial" w:cs="Arial"/>
          <w:sz w:val="22"/>
          <w:szCs w:val="22"/>
        </w:rPr>
      </w:pPr>
      <w:r w:rsidRPr="00414DD3">
        <w:rPr>
          <w:rFonts w:ascii="Arial" w:hAnsi="Arial" w:cs="Arial"/>
          <w:sz w:val="22"/>
          <w:szCs w:val="22"/>
        </w:rPr>
        <w:lastRenderedPageBreak/>
        <w:t>Barras (</w:t>
      </w:r>
      <w:r w:rsidR="004952AB" w:rsidRPr="00414DD3">
        <w:rPr>
          <w:rFonts w:ascii="Arial" w:hAnsi="Arial" w:cs="Arial"/>
          <w:sz w:val="22"/>
          <w:szCs w:val="22"/>
        </w:rPr>
        <w:t>S</w:t>
      </w:r>
      <w:r w:rsidRPr="00414DD3">
        <w:rPr>
          <w:rFonts w:ascii="Arial" w:hAnsi="Arial" w:cs="Arial"/>
          <w:sz w:val="22"/>
          <w:szCs w:val="22"/>
        </w:rPr>
        <w:t>e solicitan en la bodega</w:t>
      </w:r>
      <w:r w:rsidRPr="00414DD3">
        <w:rPr>
          <w:rFonts w:ascii="Arial" w:hAnsi="Arial" w:cs="Arial"/>
          <w:spacing w:val="-11"/>
          <w:sz w:val="22"/>
          <w:szCs w:val="22"/>
        </w:rPr>
        <w:t xml:space="preserve"> </w:t>
      </w:r>
      <w:r w:rsidRPr="00414DD3">
        <w:rPr>
          <w:rFonts w:ascii="Arial" w:hAnsi="Arial" w:cs="Arial"/>
          <w:sz w:val="22"/>
          <w:szCs w:val="22"/>
        </w:rPr>
        <w:t>almacén)</w:t>
      </w:r>
    </w:p>
    <w:p w14:paraId="0ADD2FD5" w14:textId="7094BB70" w:rsidR="001057C7" w:rsidRPr="00414DD3" w:rsidRDefault="001057C7" w:rsidP="00A97024">
      <w:pPr>
        <w:pStyle w:val="Prrafodelista"/>
        <w:widowControl w:val="0"/>
        <w:numPr>
          <w:ilvl w:val="0"/>
          <w:numId w:val="6"/>
        </w:numPr>
        <w:tabs>
          <w:tab w:val="left" w:pos="585"/>
          <w:tab w:val="left" w:pos="586"/>
        </w:tabs>
        <w:autoSpaceDE w:val="0"/>
        <w:autoSpaceDN w:val="0"/>
        <w:spacing w:line="276" w:lineRule="exact"/>
        <w:ind w:left="0" w:firstLine="0"/>
        <w:contextualSpacing w:val="0"/>
        <w:rPr>
          <w:rFonts w:ascii="Arial" w:hAnsi="Arial" w:cs="Arial"/>
          <w:sz w:val="22"/>
          <w:szCs w:val="22"/>
        </w:rPr>
      </w:pPr>
      <w:r w:rsidRPr="00414DD3">
        <w:rPr>
          <w:rFonts w:ascii="Arial" w:hAnsi="Arial" w:cs="Arial"/>
          <w:sz w:val="22"/>
          <w:szCs w:val="22"/>
        </w:rPr>
        <w:t>Palas (</w:t>
      </w:r>
      <w:r w:rsidR="004952AB" w:rsidRPr="00414DD3">
        <w:rPr>
          <w:rFonts w:ascii="Arial" w:hAnsi="Arial" w:cs="Arial"/>
          <w:sz w:val="22"/>
          <w:szCs w:val="22"/>
        </w:rPr>
        <w:t>S</w:t>
      </w:r>
      <w:r w:rsidRPr="00414DD3">
        <w:rPr>
          <w:rFonts w:ascii="Arial" w:hAnsi="Arial" w:cs="Arial"/>
          <w:sz w:val="22"/>
          <w:szCs w:val="22"/>
        </w:rPr>
        <w:t>e solicitan en la bodega</w:t>
      </w:r>
      <w:r w:rsidRPr="00414DD3">
        <w:rPr>
          <w:rFonts w:ascii="Arial" w:hAnsi="Arial" w:cs="Arial"/>
          <w:spacing w:val="-10"/>
          <w:sz w:val="22"/>
          <w:szCs w:val="22"/>
        </w:rPr>
        <w:t xml:space="preserve"> </w:t>
      </w:r>
      <w:r w:rsidRPr="00414DD3">
        <w:rPr>
          <w:rFonts w:ascii="Arial" w:hAnsi="Arial" w:cs="Arial"/>
          <w:sz w:val="22"/>
          <w:szCs w:val="22"/>
        </w:rPr>
        <w:t>almacén)</w:t>
      </w:r>
    </w:p>
    <w:p w14:paraId="6280A4E4" w14:textId="16D18B3C" w:rsidR="001057C7" w:rsidRPr="00414DD3" w:rsidRDefault="001057C7" w:rsidP="00A97024">
      <w:pPr>
        <w:pStyle w:val="Prrafodelista"/>
        <w:widowControl w:val="0"/>
        <w:numPr>
          <w:ilvl w:val="0"/>
          <w:numId w:val="6"/>
        </w:numPr>
        <w:tabs>
          <w:tab w:val="left" w:pos="585"/>
          <w:tab w:val="left" w:pos="586"/>
        </w:tabs>
        <w:autoSpaceDE w:val="0"/>
        <w:autoSpaceDN w:val="0"/>
        <w:spacing w:line="276" w:lineRule="exact"/>
        <w:ind w:left="0" w:firstLine="0"/>
        <w:contextualSpacing w:val="0"/>
        <w:rPr>
          <w:rFonts w:ascii="Arial" w:hAnsi="Arial" w:cs="Arial"/>
          <w:sz w:val="22"/>
          <w:szCs w:val="22"/>
        </w:rPr>
      </w:pPr>
      <w:r w:rsidRPr="00414DD3">
        <w:rPr>
          <w:rFonts w:ascii="Arial" w:hAnsi="Arial" w:cs="Arial"/>
          <w:sz w:val="22"/>
          <w:szCs w:val="22"/>
        </w:rPr>
        <w:t>Hachas (</w:t>
      </w:r>
      <w:r w:rsidR="004952AB" w:rsidRPr="00414DD3">
        <w:rPr>
          <w:rFonts w:ascii="Arial" w:hAnsi="Arial" w:cs="Arial"/>
          <w:sz w:val="22"/>
          <w:szCs w:val="22"/>
        </w:rPr>
        <w:t>S</w:t>
      </w:r>
      <w:r w:rsidRPr="00414DD3">
        <w:rPr>
          <w:rFonts w:ascii="Arial" w:hAnsi="Arial" w:cs="Arial"/>
          <w:sz w:val="22"/>
          <w:szCs w:val="22"/>
        </w:rPr>
        <w:t>e solicitan en la bodega</w:t>
      </w:r>
      <w:r w:rsidRPr="00414DD3">
        <w:rPr>
          <w:rFonts w:ascii="Arial" w:hAnsi="Arial" w:cs="Arial"/>
          <w:spacing w:val="-1"/>
          <w:sz w:val="22"/>
          <w:szCs w:val="22"/>
        </w:rPr>
        <w:t xml:space="preserve"> </w:t>
      </w:r>
      <w:r w:rsidRPr="00414DD3">
        <w:rPr>
          <w:rFonts w:ascii="Arial" w:hAnsi="Arial" w:cs="Arial"/>
          <w:sz w:val="22"/>
          <w:szCs w:val="22"/>
        </w:rPr>
        <w:t>almacén)</w:t>
      </w:r>
    </w:p>
    <w:p w14:paraId="7C42A69A" w14:textId="5E5135FC" w:rsidR="001057C7" w:rsidRPr="00414DD3" w:rsidRDefault="001057C7" w:rsidP="00A97024">
      <w:pPr>
        <w:pStyle w:val="Prrafodelista"/>
        <w:widowControl w:val="0"/>
        <w:numPr>
          <w:ilvl w:val="0"/>
          <w:numId w:val="6"/>
        </w:numPr>
        <w:tabs>
          <w:tab w:val="left" w:pos="585"/>
          <w:tab w:val="left" w:pos="586"/>
        </w:tabs>
        <w:autoSpaceDE w:val="0"/>
        <w:autoSpaceDN w:val="0"/>
        <w:spacing w:line="276" w:lineRule="exact"/>
        <w:ind w:left="0" w:firstLine="0"/>
        <w:contextualSpacing w:val="0"/>
        <w:rPr>
          <w:rFonts w:ascii="Arial" w:hAnsi="Arial" w:cs="Arial"/>
          <w:sz w:val="22"/>
          <w:szCs w:val="22"/>
        </w:rPr>
      </w:pPr>
      <w:r w:rsidRPr="00414DD3">
        <w:rPr>
          <w:rFonts w:ascii="Arial" w:hAnsi="Arial" w:cs="Arial"/>
          <w:sz w:val="22"/>
          <w:szCs w:val="22"/>
        </w:rPr>
        <w:t>Botiquín portátil de primeros auxilios. (se encuentran en cada</w:t>
      </w:r>
      <w:r w:rsidRPr="00414DD3">
        <w:rPr>
          <w:rFonts w:ascii="Arial" w:hAnsi="Arial" w:cs="Arial"/>
          <w:spacing w:val="-8"/>
          <w:sz w:val="22"/>
          <w:szCs w:val="22"/>
        </w:rPr>
        <w:t xml:space="preserve"> </w:t>
      </w:r>
      <w:r w:rsidRPr="00414DD3">
        <w:rPr>
          <w:rFonts w:ascii="Arial" w:hAnsi="Arial" w:cs="Arial"/>
          <w:sz w:val="22"/>
          <w:szCs w:val="22"/>
        </w:rPr>
        <w:t>área)</w:t>
      </w:r>
    </w:p>
    <w:p w14:paraId="23FE51BE" w14:textId="20EE87E9" w:rsidR="001057C7" w:rsidRPr="00414DD3" w:rsidRDefault="001057C7" w:rsidP="00A97024">
      <w:pPr>
        <w:pStyle w:val="Prrafodelista"/>
        <w:widowControl w:val="0"/>
        <w:numPr>
          <w:ilvl w:val="0"/>
          <w:numId w:val="6"/>
        </w:numPr>
        <w:tabs>
          <w:tab w:val="left" w:pos="585"/>
          <w:tab w:val="left" w:pos="586"/>
        </w:tabs>
        <w:autoSpaceDE w:val="0"/>
        <w:autoSpaceDN w:val="0"/>
        <w:ind w:left="0" w:right="299" w:firstLine="0"/>
        <w:contextualSpacing w:val="0"/>
        <w:rPr>
          <w:rFonts w:ascii="Arial" w:hAnsi="Arial" w:cs="Arial"/>
          <w:sz w:val="22"/>
          <w:szCs w:val="22"/>
        </w:rPr>
      </w:pPr>
      <w:r w:rsidRPr="00414DD3">
        <w:rPr>
          <w:rFonts w:ascii="Arial" w:hAnsi="Arial" w:cs="Arial"/>
          <w:sz w:val="22"/>
          <w:szCs w:val="22"/>
        </w:rPr>
        <w:t xml:space="preserve">Extintores portátiles auxiliares tipos ABC, CO2, </w:t>
      </w:r>
      <w:r w:rsidR="004952AB" w:rsidRPr="00414DD3">
        <w:rPr>
          <w:rFonts w:ascii="Arial" w:hAnsi="Arial" w:cs="Arial"/>
          <w:sz w:val="22"/>
          <w:szCs w:val="22"/>
        </w:rPr>
        <w:t>(Se</w:t>
      </w:r>
      <w:r w:rsidRPr="00414DD3">
        <w:rPr>
          <w:rFonts w:ascii="Arial" w:hAnsi="Arial" w:cs="Arial"/>
          <w:sz w:val="22"/>
          <w:szCs w:val="22"/>
        </w:rPr>
        <w:t xml:space="preserve"> encuentran en todas las áreas)</w:t>
      </w:r>
    </w:p>
    <w:p w14:paraId="6E9299CC" w14:textId="77777777" w:rsidR="001057C7" w:rsidRPr="00414DD3" w:rsidRDefault="001057C7" w:rsidP="00A97024">
      <w:pPr>
        <w:pStyle w:val="Textoindependiente"/>
        <w:widowControl w:val="0"/>
        <w:numPr>
          <w:ilvl w:val="0"/>
          <w:numId w:val="6"/>
        </w:numPr>
        <w:autoSpaceDE w:val="0"/>
        <w:autoSpaceDN w:val="0"/>
        <w:spacing w:before="5"/>
        <w:ind w:left="0" w:firstLine="0"/>
        <w:rPr>
          <w:rFonts w:ascii="Arial" w:hAnsi="Arial" w:cs="Arial"/>
          <w:sz w:val="22"/>
          <w:szCs w:val="22"/>
        </w:rPr>
      </w:pPr>
      <w:r w:rsidRPr="00414DD3">
        <w:rPr>
          <w:rFonts w:ascii="Arial" w:hAnsi="Arial" w:cs="Arial"/>
          <w:sz w:val="22"/>
          <w:szCs w:val="22"/>
        </w:rPr>
        <w:t xml:space="preserve">Inmovilizadores cervicales </w:t>
      </w:r>
    </w:p>
    <w:p w14:paraId="092314A9" w14:textId="77777777" w:rsidR="001057C7" w:rsidRPr="00414DD3" w:rsidRDefault="001057C7" w:rsidP="00A97024">
      <w:pPr>
        <w:pStyle w:val="Textoindependiente"/>
        <w:widowControl w:val="0"/>
        <w:numPr>
          <w:ilvl w:val="0"/>
          <w:numId w:val="6"/>
        </w:numPr>
        <w:autoSpaceDE w:val="0"/>
        <w:autoSpaceDN w:val="0"/>
        <w:spacing w:before="5"/>
        <w:ind w:left="0" w:firstLine="0"/>
        <w:rPr>
          <w:rFonts w:ascii="Arial" w:hAnsi="Arial" w:cs="Arial"/>
          <w:sz w:val="22"/>
          <w:szCs w:val="22"/>
        </w:rPr>
      </w:pPr>
      <w:r w:rsidRPr="00414DD3">
        <w:rPr>
          <w:rFonts w:ascii="Arial" w:hAnsi="Arial" w:cs="Arial"/>
          <w:sz w:val="22"/>
          <w:szCs w:val="22"/>
        </w:rPr>
        <w:t>Inmovilizadores de miembros superiores y miembros inferiores</w:t>
      </w:r>
    </w:p>
    <w:p w14:paraId="21DC3A17" w14:textId="77777777" w:rsidR="001057C7" w:rsidRPr="001057C7" w:rsidRDefault="001057C7" w:rsidP="00A97024">
      <w:pPr>
        <w:pStyle w:val="Textoindependiente"/>
        <w:spacing w:before="5"/>
        <w:rPr>
          <w:rFonts w:ascii="Arial" w:hAnsi="Arial" w:cs="Arial"/>
          <w:sz w:val="22"/>
          <w:szCs w:val="22"/>
        </w:rPr>
      </w:pPr>
    </w:p>
    <w:p w14:paraId="18AD3BA8" w14:textId="31978C0E" w:rsidR="001057C7" w:rsidRPr="001057C7" w:rsidRDefault="001057C7" w:rsidP="00A97024">
      <w:pPr>
        <w:pStyle w:val="Textoindependiente"/>
        <w:ind w:right="297"/>
        <w:jc w:val="both"/>
        <w:rPr>
          <w:rFonts w:ascii="Arial" w:hAnsi="Arial" w:cs="Arial"/>
          <w:sz w:val="22"/>
          <w:szCs w:val="22"/>
        </w:rPr>
      </w:pPr>
      <w:r w:rsidRPr="001057C7">
        <w:rPr>
          <w:rFonts w:ascii="Arial" w:hAnsi="Arial" w:cs="Arial"/>
          <w:sz w:val="22"/>
          <w:szCs w:val="22"/>
        </w:rPr>
        <w:t xml:space="preserve">La Brigada tendrá un listado y plano de ubicación de los equipos disponible en las instalaciones. </w:t>
      </w:r>
    </w:p>
    <w:p w14:paraId="60FFBC89" w14:textId="77777777" w:rsidR="001057C7" w:rsidRPr="001057C7" w:rsidRDefault="001057C7" w:rsidP="00A97024">
      <w:pPr>
        <w:pStyle w:val="Textoindependiente"/>
        <w:ind w:right="297"/>
        <w:jc w:val="both"/>
        <w:rPr>
          <w:rFonts w:ascii="Arial" w:hAnsi="Arial" w:cs="Arial"/>
          <w:sz w:val="22"/>
          <w:szCs w:val="22"/>
        </w:rPr>
      </w:pPr>
    </w:p>
    <w:p w14:paraId="4DF0B51A" w14:textId="24B6B56A" w:rsidR="001057C7" w:rsidRPr="001057C7" w:rsidRDefault="001057C7" w:rsidP="00A97024">
      <w:pPr>
        <w:pStyle w:val="Textoindependiente"/>
        <w:spacing w:before="92"/>
        <w:ind w:right="303"/>
        <w:jc w:val="both"/>
        <w:rPr>
          <w:rFonts w:ascii="Arial" w:hAnsi="Arial" w:cs="Arial"/>
          <w:sz w:val="22"/>
          <w:szCs w:val="22"/>
        </w:rPr>
      </w:pPr>
      <w:r w:rsidRPr="001057C7">
        <w:rPr>
          <w:rFonts w:ascii="Arial" w:hAnsi="Arial" w:cs="Arial"/>
          <w:b/>
          <w:sz w:val="22"/>
          <w:szCs w:val="22"/>
        </w:rPr>
        <w:t>ARTICULO 2</w:t>
      </w:r>
      <w:r w:rsidR="00A97024">
        <w:rPr>
          <w:rFonts w:ascii="Arial" w:hAnsi="Arial" w:cs="Arial"/>
          <w:b/>
          <w:sz w:val="22"/>
          <w:szCs w:val="22"/>
        </w:rPr>
        <w:t>5</w:t>
      </w:r>
      <w:r w:rsidRPr="001057C7">
        <w:rPr>
          <w:rFonts w:ascii="Arial" w:hAnsi="Arial" w:cs="Arial"/>
          <w:b/>
          <w:sz w:val="22"/>
          <w:szCs w:val="22"/>
        </w:rPr>
        <w:t xml:space="preserve">. </w:t>
      </w:r>
      <w:r w:rsidRPr="001057C7">
        <w:rPr>
          <w:rFonts w:ascii="Arial" w:hAnsi="Arial" w:cs="Arial"/>
          <w:sz w:val="22"/>
          <w:szCs w:val="22"/>
        </w:rPr>
        <w:t>El equipo de cada miembro de la Brigada de Emergencias de Unidad Administrativa Especial de Rehabilitación y Mantenimiento Vial según el grupo y/o sede a la que pertenezca consistirá en los siguientes</w:t>
      </w:r>
      <w:r w:rsidRPr="001057C7">
        <w:rPr>
          <w:rFonts w:ascii="Arial" w:hAnsi="Arial" w:cs="Arial"/>
          <w:spacing w:val="66"/>
          <w:sz w:val="22"/>
          <w:szCs w:val="22"/>
        </w:rPr>
        <w:t xml:space="preserve"> </w:t>
      </w:r>
      <w:r w:rsidRPr="001057C7">
        <w:rPr>
          <w:rFonts w:ascii="Arial" w:hAnsi="Arial" w:cs="Arial"/>
          <w:sz w:val="22"/>
          <w:szCs w:val="22"/>
        </w:rPr>
        <w:t>elementos:</w:t>
      </w:r>
    </w:p>
    <w:p w14:paraId="26607E6A" w14:textId="77777777" w:rsidR="001057C7" w:rsidRPr="001057C7" w:rsidRDefault="001057C7" w:rsidP="00A97024">
      <w:pPr>
        <w:pStyle w:val="Textoindependiente"/>
        <w:spacing w:before="92"/>
        <w:ind w:right="303"/>
        <w:jc w:val="both"/>
        <w:rPr>
          <w:rFonts w:ascii="Arial" w:hAnsi="Arial" w:cs="Arial"/>
          <w:sz w:val="22"/>
          <w:szCs w:val="22"/>
        </w:rPr>
      </w:pPr>
    </w:p>
    <w:p w14:paraId="5EDE656C" w14:textId="77777777" w:rsidR="001057C7" w:rsidRPr="001057C7" w:rsidRDefault="001057C7" w:rsidP="00A97024">
      <w:pPr>
        <w:pStyle w:val="Prrafodelista"/>
        <w:widowControl w:val="0"/>
        <w:numPr>
          <w:ilvl w:val="0"/>
          <w:numId w:val="8"/>
        </w:numPr>
        <w:tabs>
          <w:tab w:val="left" w:pos="730"/>
        </w:tabs>
        <w:autoSpaceDE w:val="0"/>
        <w:autoSpaceDN w:val="0"/>
        <w:spacing w:before="1"/>
        <w:ind w:left="0" w:firstLine="0"/>
        <w:contextualSpacing w:val="0"/>
        <w:jc w:val="both"/>
        <w:rPr>
          <w:rFonts w:ascii="Arial" w:hAnsi="Arial" w:cs="Arial"/>
          <w:sz w:val="22"/>
          <w:szCs w:val="22"/>
        </w:rPr>
      </w:pPr>
      <w:r w:rsidRPr="001057C7">
        <w:rPr>
          <w:rFonts w:ascii="Arial" w:hAnsi="Arial" w:cs="Arial"/>
          <w:sz w:val="22"/>
          <w:szCs w:val="22"/>
        </w:rPr>
        <w:t>Canguro</w:t>
      </w:r>
    </w:p>
    <w:p w14:paraId="14E5D3ED" w14:textId="77777777" w:rsidR="001057C7" w:rsidRPr="001057C7" w:rsidRDefault="001057C7" w:rsidP="00A97024">
      <w:pPr>
        <w:pStyle w:val="Prrafodelista"/>
        <w:widowControl w:val="0"/>
        <w:numPr>
          <w:ilvl w:val="0"/>
          <w:numId w:val="8"/>
        </w:numPr>
        <w:tabs>
          <w:tab w:val="left" w:pos="730"/>
        </w:tabs>
        <w:autoSpaceDE w:val="0"/>
        <w:autoSpaceDN w:val="0"/>
        <w:ind w:left="0" w:firstLine="0"/>
        <w:contextualSpacing w:val="0"/>
        <w:jc w:val="both"/>
        <w:rPr>
          <w:rFonts w:ascii="Arial" w:hAnsi="Arial" w:cs="Arial"/>
          <w:sz w:val="22"/>
          <w:szCs w:val="22"/>
        </w:rPr>
      </w:pPr>
      <w:r w:rsidRPr="001057C7">
        <w:rPr>
          <w:rFonts w:ascii="Arial" w:hAnsi="Arial" w:cs="Arial"/>
          <w:sz w:val="22"/>
          <w:szCs w:val="22"/>
        </w:rPr>
        <w:t>Casco de Seguridad con barboquejo</w:t>
      </w:r>
    </w:p>
    <w:p w14:paraId="4FFFEFF5" w14:textId="77777777" w:rsidR="001057C7" w:rsidRPr="001057C7" w:rsidRDefault="001057C7" w:rsidP="00A97024">
      <w:pPr>
        <w:pStyle w:val="Prrafodelista"/>
        <w:widowControl w:val="0"/>
        <w:numPr>
          <w:ilvl w:val="0"/>
          <w:numId w:val="8"/>
        </w:numPr>
        <w:tabs>
          <w:tab w:val="left" w:pos="730"/>
        </w:tabs>
        <w:autoSpaceDE w:val="0"/>
        <w:autoSpaceDN w:val="0"/>
        <w:ind w:left="0" w:firstLine="0"/>
        <w:contextualSpacing w:val="0"/>
        <w:jc w:val="both"/>
        <w:rPr>
          <w:rFonts w:ascii="Arial" w:hAnsi="Arial" w:cs="Arial"/>
          <w:sz w:val="22"/>
          <w:szCs w:val="22"/>
        </w:rPr>
      </w:pPr>
      <w:r w:rsidRPr="001057C7">
        <w:rPr>
          <w:rFonts w:ascii="Arial" w:hAnsi="Arial" w:cs="Arial"/>
          <w:sz w:val="22"/>
          <w:szCs w:val="22"/>
        </w:rPr>
        <w:t>Botas Brigadista con puntera</w:t>
      </w:r>
      <w:r w:rsidRPr="001057C7">
        <w:rPr>
          <w:rFonts w:ascii="Arial" w:hAnsi="Arial" w:cs="Arial"/>
          <w:spacing w:val="-6"/>
          <w:sz w:val="22"/>
          <w:szCs w:val="22"/>
        </w:rPr>
        <w:t xml:space="preserve"> </w:t>
      </w:r>
      <w:r w:rsidRPr="001057C7">
        <w:rPr>
          <w:rFonts w:ascii="Arial" w:hAnsi="Arial" w:cs="Arial"/>
          <w:sz w:val="22"/>
          <w:szCs w:val="22"/>
        </w:rPr>
        <w:t>reforzada</w:t>
      </w:r>
    </w:p>
    <w:p w14:paraId="28A56113" w14:textId="77777777" w:rsidR="001057C7" w:rsidRPr="001057C7" w:rsidRDefault="001057C7" w:rsidP="00A97024">
      <w:pPr>
        <w:pStyle w:val="Prrafodelista"/>
        <w:widowControl w:val="0"/>
        <w:numPr>
          <w:ilvl w:val="0"/>
          <w:numId w:val="8"/>
        </w:numPr>
        <w:tabs>
          <w:tab w:val="left" w:pos="730"/>
        </w:tabs>
        <w:autoSpaceDE w:val="0"/>
        <w:autoSpaceDN w:val="0"/>
        <w:ind w:left="0" w:firstLine="0"/>
        <w:contextualSpacing w:val="0"/>
        <w:jc w:val="both"/>
        <w:rPr>
          <w:rFonts w:ascii="Arial" w:hAnsi="Arial" w:cs="Arial"/>
          <w:sz w:val="22"/>
          <w:szCs w:val="22"/>
        </w:rPr>
      </w:pPr>
      <w:r w:rsidRPr="001057C7">
        <w:rPr>
          <w:rFonts w:ascii="Arial" w:hAnsi="Arial" w:cs="Arial"/>
          <w:sz w:val="22"/>
          <w:szCs w:val="22"/>
        </w:rPr>
        <w:t>Guantes de vaqueta o</w:t>
      </w:r>
      <w:r w:rsidRPr="001057C7">
        <w:rPr>
          <w:rFonts w:ascii="Arial" w:hAnsi="Arial" w:cs="Arial"/>
          <w:spacing w:val="-6"/>
          <w:sz w:val="22"/>
          <w:szCs w:val="22"/>
        </w:rPr>
        <w:t xml:space="preserve"> </w:t>
      </w:r>
      <w:r w:rsidRPr="001057C7">
        <w:rPr>
          <w:rFonts w:ascii="Arial" w:hAnsi="Arial" w:cs="Arial"/>
          <w:sz w:val="22"/>
          <w:szCs w:val="22"/>
        </w:rPr>
        <w:t>carnaza</w:t>
      </w:r>
    </w:p>
    <w:p w14:paraId="6B89CBEC" w14:textId="77777777" w:rsidR="001057C7" w:rsidRPr="001057C7" w:rsidRDefault="001057C7" w:rsidP="00A97024">
      <w:pPr>
        <w:pStyle w:val="Prrafodelista"/>
        <w:widowControl w:val="0"/>
        <w:numPr>
          <w:ilvl w:val="0"/>
          <w:numId w:val="8"/>
        </w:numPr>
        <w:tabs>
          <w:tab w:val="left" w:pos="730"/>
        </w:tabs>
        <w:autoSpaceDE w:val="0"/>
        <w:autoSpaceDN w:val="0"/>
        <w:ind w:left="0" w:firstLine="0"/>
        <w:contextualSpacing w:val="0"/>
        <w:jc w:val="both"/>
        <w:rPr>
          <w:rFonts w:ascii="Arial" w:hAnsi="Arial" w:cs="Arial"/>
          <w:sz w:val="22"/>
          <w:szCs w:val="22"/>
        </w:rPr>
      </w:pPr>
      <w:r w:rsidRPr="001057C7">
        <w:rPr>
          <w:rFonts w:ascii="Arial" w:hAnsi="Arial" w:cs="Arial"/>
          <w:sz w:val="22"/>
          <w:szCs w:val="22"/>
        </w:rPr>
        <w:t>Guantes de Látex, Gafas de Seguridad, Tapa</w:t>
      </w:r>
      <w:r w:rsidRPr="001057C7">
        <w:rPr>
          <w:rFonts w:ascii="Arial" w:hAnsi="Arial" w:cs="Arial"/>
          <w:spacing w:val="-12"/>
          <w:sz w:val="22"/>
          <w:szCs w:val="22"/>
        </w:rPr>
        <w:t xml:space="preserve"> </w:t>
      </w:r>
      <w:r w:rsidRPr="001057C7">
        <w:rPr>
          <w:rFonts w:ascii="Arial" w:hAnsi="Arial" w:cs="Arial"/>
          <w:sz w:val="22"/>
          <w:szCs w:val="22"/>
        </w:rPr>
        <w:t>Bocas</w:t>
      </w:r>
    </w:p>
    <w:p w14:paraId="20611B84" w14:textId="77777777" w:rsidR="001057C7" w:rsidRPr="001057C7" w:rsidRDefault="001057C7" w:rsidP="00A97024">
      <w:pPr>
        <w:pStyle w:val="Prrafodelista"/>
        <w:widowControl w:val="0"/>
        <w:numPr>
          <w:ilvl w:val="0"/>
          <w:numId w:val="8"/>
        </w:numPr>
        <w:tabs>
          <w:tab w:val="left" w:pos="730"/>
        </w:tabs>
        <w:autoSpaceDE w:val="0"/>
        <w:autoSpaceDN w:val="0"/>
        <w:ind w:left="0" w:firstLine="0"/>
        <w:contextualSpacing w:val="0"/>
        <w:jc w:val="both"/>
        <w:rPr>
          <w:rFonts w:ascii="Arial" w:hAnsi="Arial" w:cs="Arial"/>
          <w:sz w:val="22"/>
          <w:szCs w:val="22"/>
        </w:rPr>
      </w:pPr>
      <w:r w:rsidRPr="001057C7">
        <w:rPr>
          <w:rFonts w:ascii="Arial" w:hAnsi="Arial" w:cs="Arial"/>
          <w:sz w:val="22"/>
          <w:szCs w:val="22"/>
        </w:rPr>
        <w:t>Silbato</w:t>
      </w:r>
    </w:p>
    <w:p w14:paraId="48695751" w14:textId="77777777" w:rsidR="001057C7" w:rsidRPr="001057C7" w:rsidRDefault="001057C7" w:rsidP="00A97024">
      <w:pPr>
        <w:widowControl w:val="0"/>
        <w:tabs>
          <w:tab w:val="left" w:pos="730"/>
        </w:tabs>
        <w:autoSpaceDE w:val="0"/>
        <w:autoSpaceDN w:val="0"/>
        <w:spacing w:after="0" w:line="240" w:lineRule="auto"/>
        <w:jc w:val="both"/>
        <w:rPr>
          <w:rFonts w:ascii="Arial" w:hAnsi="Arial" w:cs="Arial"/>
        </w:rPr>
      </w:pPr>
    </w:p>
    <w:p w14:paraId="0C479964" w14:textId="77777777" w:rsidR="001057C7" w:rsidRPr="001057C7" w:rsidRDefault="001057C7" w:rsidP="00A97024">
      <w:pPr>
        <w:pStyle w:val="Textoindependiente"/>
        <w:jc w:val="both"/>
        <w:rPr>
          <w:rFonts w:ascii="Arial" w:hAnsi="Arial" w:cs="Arial"/>
          <w:sz w:val="22"/>
          <w:szCs w:val="22"/>
        </w:rPr>
      </w:pPr>
      <w:r w:rsidRPr="00414DD3">
        <w:rPr>
          <w:rFonts w:ascii="Arial" w:hAnsi="Arial" w:cs="Arial"/>
          <w:sz w:val="22"/>
          <w:szCs w:val="22"/>
        </w:rPr>
        <w:t>Estos elementos se encontrarán disponibles, en todo momento.</w:t>
      </w:r>
    </w:p>
    <w:p w14:paraId="31D45870" w14:textId="77777777" w:rsidR="001057C7" w:rsidRPr="001057C7" w:rsidRDefault="001057C7" w:rsidP="00A97024">
      <w:pPr>
        <w:pStyle w:val="Textoindependiente"/>
        <w:rPr>
          <w:rFonts w:ascii="Arial" w:hAnsi="Arial" w:cs="Arial"/>
          <w:sz w:val="22"/>
          <w:szCs w:val="22"/>
        </w:rPr>
      </w:pPr>
    </w:p>
    <w:p w14:paraId="3A5182A0" w14:textId="75AAE900" w:rsidR="001057C7" w:rsidRPr="001057C7" w:rsidRDefault="001057C7" w:rsidP="00A97024">
      <w:pPr>
        <w:pStyle w:val="Textoindependiente"/>
        <w:ind w:right="295"/>
        <w:jc w:val="both"/>
        <w:rPr>
          <w:rFonts w:ascii="Arial" w:hAnsi="Arial" w:cs="Arial"/>
          <w:sz w:val="22"/>
          <w:szCs w:val="22"/>
        </w:rPr>
      </w:pPr>
      <w:r w:rsidRPr="001057C7">
        <w:rPr>
          <w:rFonts w:ascii="Arial" w:hAnsi="Arial" w:cs="Arial"/>
          <w:b/>
          <w:sz w:val="22"/>
          <w:szCs w:val="22"/>
        </w:rPr>
        <w:t>ARTÍCULO 2</w:t>
      </w:r>
      <w:r w:rsidR="00A97024">
        <w:rPr>
          <w:rFonts w:ascii="Arial" w:hAnsi="Arial" w:cs="Arial"/>
          <w:b/>
          <w:sz w:val="22"/>
          <w:szCs w:val="22"/>
        </w:rPr>
        <w:t>6</w:t>
      </w:r>
      <w:r w:rsidRPr="001057C7">
        <w:rPr>
          <w:rFonts w:ascii="Arial" w:hAnsi="Arial" w:cs="Arial"/>
          <w:b/>
          <w:sz w:val="22"/>
          <w:szCs w:val="22"/>
        </w:rPr>
        <w:t xml:space="preserve">. Identificación. </w:t>
      </w:r>
      <w:r w:rsidRPr="001057C7">
        <w:rPr>
          <w:rFonts w:ascii="Arial" w:hAnsi="Arial" w:cs="Arial"/>
          <w:sz w:val="22"/>
          <w:szCs w:val="22"/>
        </w:rPr>
        <w:t>El uniforme del personal de la brigada consistirá de: chaleco, casco, canguro, de acuerdo al tipo de brigada a la que pertenezca y sede en la que se encuentre. Este uniforme únicamente se usará en las prácticas de la Brigada, para eventos especiales y en las inspecciones de seguridad de las</w:t>
      </w:r>
      <w:r w:rsidRPr="001057C7">
        <w:rPr>
          <w:rFonts w:ascii="Arial" w:hAnsi="Arial" w:cs="Arial"/>
          <w:spacing w:val="-6"/>
          <w:sz w:val="22"/>
          <w:szCs w:val="22"/>
        </w:rPr>
        <w:t xml:space="preserve"> </w:t>
      </w:r>
      <w:r w:rsidRPr="001057C7">
        <w:rPr>
          <w:rFonts w:ascii="Arial" w:hAnsi="Arial" w:cs="Arial"/>
          <w:sz w:val="22"/>
          <w:szCs w:val="22"/>
        </w:rPr>
        <w:t>instalaciones.</w:t>
      </w:r>
    </w:p>
    <w:p w14:paraId="640D07F8" w14:textId="77777777" w:rsidR="001057C7" w:rsidRPr="001057C7" w:rsidRDefault="001057C7" w:rsidP="00A97024">
      <w:pPr>
        <w:pStyle w:val="Textoindependiente"/>
        <w:spacing w:before="1"/>
        <w:rPr>
          <w:rFonts w:ascii="Arial" w:hAnsi="Arial" w:cs="Arial"/>
          <w:sz w:val="22"/>
          <w:szCs w:val="22"/>
        </w:rPr>
      </w:pPr>
    </w:p>
    <w:p w14:paraId="20F3204E" w14:textId="42268E8A" w:rsidR="00414DD3" w:rsidRDefault="001057C7" w:rsidP="00A97024">
      <w:pPr>
        <w:pStyle w:val="Textoindependiente"/>
        <w:ind w:right="296"/>
        <w:jc w:val="both"/>
        <w:rPr>
          <w:rFonts w:ascii="Arial" w:hAnsi="Arial" w:cs="Arial"/>
          <w:sz w:val="22"/>
          <w:szCs w:val="22"/>
        </w:rPr>
      </w:pPr>
      <w:r w:rsidRPr="001057C7">
        <w:rPr>
          <w:rFonts w:ascii="Arial" w:hAnsi="Arial" w:cs="Arial"/>
          <w:b/>
          <w:sz w:val="22"/>
          <w:szCs w:val="22"/>
        </w:rPr>
        <w:t>ARTÍCULO 2</w:t>
      </w:r>
      <w:r w:rsidR="00A97024">
        <w:rPr>
          <w:rFonts w:ascii="Arial" w:hAnsi="Arial" w:cs="Arial"/>
          <w:b/>
          <w:sz w:val="22"/>
          <w:szCs w:val="22"/>
        </w:rPr>
        <w:t>7</w:t>
      </w:r>
      <w:r w:rsidRPr="001057C7">
        <w:rPr>
          <w:rFonts w:ascii="Arial" w:hAnsi="Arial" w:cs="Arial"/>
          <w:b/>
          <w:sz w:val="22"/>
          <w:szCs w:val="22"/>
        </w:rPr>
        <w:t xml:space="preserve">. </w:t>
      </w:r>
      <w:r w:rsidRPr="001057C7">
        <w:rPr>
          <w:rFonts w:ascii="Arial" w:hAnsi="Arial" w:cs="Arial"/>
          <w:sz w:val="22"/>
          <w:szCs w:val="22"/>
        </w:rPr>
        <w:t xml:space="preserve">El personal retirado de la Brigada de Emergencias, </w:t>
      </w:r>
      <w:r w:rsidR="00414DD3">
        <w:rPr>
          <w:rFonts w:ascii="Arial" w:hAnsi="Arial" w:cs="Arial"/>
          <w:sz w:val="22"/>
          <w:szCs w:val="22"/>
        </w:rPr>
        <w:t>p</w:t>
      </w:r>
      <w:r w:rsidRPr="001057C7">
        <w:rPr>
          <w:rFonts w:ascii="Arial" w:hAnsi="Arial" w:cs="Arial"/>
          <w:sz w:val="22"/>
          <w:szCs w:val="22"/>
        </w:rPr>
        <w:t>o</w:t>
      </w:r>
      <w:r w:rsidR="00414DD3">
        <w:rPr>
          <w:rFonts w:ascii="Arial" w:hAnsi="Arial" w:cs="Arial"/>
          <w:sz w:val="22"/>
          <w:szCs w:val="22"/>
        </w:rPr>
        <w:t>r</w:t>
      </w:r>
      <w:r w:rsidRPr="001057C7">
        <w:rPr>
          <w:rFonts w:ascii="Arial" w:hAnsi="Arial" w:cs="Arial"/>
          <w:sz w:val="22"/>
          <w:szCs w:val="22"/>
        </w:rPr>
        <w:t xml:space="preserve"> </w:t>
      </w:r>
      <w:r w:rsidR="00414DD3">
        <w:rPr>
          <w:rFonts w:ascii="Arial" w:hAnsi="Arial" w:cs="Arial"/>
          <w:sz w:val="22"/>
          <w:szCs w:val="22"/>
        </w:rPr>
        <w:t>la falta de continuación de su vínculo con la UAERMV</w:t>
      </w:r>
      <w:r w:rsidRPr="001057C7">
        <w:rPr>
          <w:rFonts w:ascii="Arial" w:hAnsi="Arial" w:cs="Arial"/>
          <w:sz w:val="22"/>
          <w:szCs w:val="22"/>
        </w:rPr>
        <w:t xml:space="preserve">, no podrá usar ningún distintivo de la Brigada de Emergencia. </w:t>
      </w:r>
    </w:p>
    <w:p w14:paraId="51D6165C" w14:textId="77777777" w:rsidR="00414DD3" w:rsidRDefault="00414DD3" w:rsidP="00A97024">
      <w:pPr>
        <w:pStyle w:val="Textoindependiente"/>
        <w:ind w:right="296"/>
        <w:jc w:val="both"/>
        <w:rPr>
          <w:rFonts w:ascii="Arial" w:hAnsi="Arial" w:cs="Arial"/>
          <w:sz w:val="22"/>
          <w:szCs w:val="22"/>
        </w:rPr>
      </w:pPr>
    </w:p>
    <w:p w14:paraId="62F798BF" w14:textId="59856350" w:rsidR="001057C7" w:rsidRPr="001057C7" w:rsidRDefault="00414DD3" w:rsidP="00A97024">
      <w:pPr>
        <w:pStyle w:val="Textoindependiente"/>
        <w:ind w:right="296"/>
        <w:jc w:val="both"/>
        <w:rPr>
          <w:rFonts w:ascii="Arial" w:hAnsi="Arial" w:cs="Arial"/>
          <w:sz w:val="22"/>
          <w:szCs w:val="22"/>
        </w:rPr>
      </w:pPr>
      <w:r>
        <w:rPr>
          <w:rFonts w:ascii="Arial" w:hAnsi="Arial" w:cs="Arial"/>
          <w:sz w:val="22"/>
          <w:szCs w:val="22"/>
        </w:rPr>
        <w:t>En el momento de su desvinculación, t</w:t>
      </w:r>
      <w:r w:rsidR="001057C7" w:rsidRPr="001057C7">
        <w:rPr>
          <w:rFonts w:ascii="Arial" w:hAnsi="Arial" w:cs="Arial"/>
          <w:sz w:val="22"/>
          <w:szCs w:val="22"/>
        </w:rPr>
        <w:t>endrá la obligación de devolver los chalecos y elementos entregados al área de almacén.</w:t>
      </w:r>
    </w:p>
    <w:p w14:paraId="4FABC78E" w14:textId="77777777" w:rsidR="001057C7" w:rsidRPr="001057C7" w:rsidRDefault="001057C7" w:rsidP="00A97024">
      <w:pPr>
        <w:pStyle w:val="Textoindependiente"/>
        <w:spacing w:before="1"/>
        <w:rPr>
          <w:rFonts w:ascii="Arial" w:hAnsi="Arial" w:cs="Arial"/>
          <w:sz w:val="22"/>
          <w:szCs w:val="22"/>
        </w:rPr>
      </w:pPr>
    </w:p>
    <w:p w14:paraId="0C136935" w14:textId="4BB631E9" w:rsidR="001057C7" w:rsidRPr="001057C7" w:rsidRDefault="001057C7" w:rsidP="00A97024">
      <w:pPr>
        <w:pStyle w:val="Textoindependiente"/>
        <w:ind w:right="304"/>
        <w:jc w:val="both"/>
        <w:rPr>
          <w:rFonts w:ascii="Arial" w:hAnsi="Arial" w:cs="Arial"/>
          <w:sz w:val="22"/>
          <w:szCs w:val="22"/>
        </w:rPr>
      </w:pPr>
      <w:r w:rsidRPr="001057C7">
        <w:rPr>
          <w:rFonts w:ascii="Arial" w:hAnsi="Arial" w:cs="Arial"/>
          <w:b/>
          <w:sz w:val="22"/>
          <w:szCs w:val="22"/>
        </w:rPr>
        <w:t>ARTÍCULO 2</w:t>
      </w:r>
      <w:r w:rsidR="00A97024">
        <w:rPr>
          <w:rFonts w:ascii="Arial" w:hAnsi="Arial" w:cs="Arial"/>
          <w:b/>
          <w:sz w:val="22"/>
          <w:szCs w:val="22"/>
        </w:rPr>
        <w:t>8</w:t>
      </w:r>
      <w:r w:rsidRPr="001057C7">
        <w:rPr>
          <w:rFonts w:ascii="Arial" w:hAnsi="Arial" w:cs="Arial"/>
          <w:b/>
          <w:sz w:val="22"/>
          <w:szCs w:val="22"/>
        </w:rPr>
        <w:t xml:space="preserve">. </w:t>
      </w:r>
      <w:r w:rsidRPr="001057C7">
        <w:rPr>
          <w:rFonts w:ascii="Arial" w:hAnsi="Arial" w:cs="Arial"/>
          <w:sz w:val="22"/>
          <w:szCs w:val="22"/>
        </w:rPr>
        <w:t>Cada uno de los miembros de la Brigada será responsable del mantenimiento, aseo y conservación del equipo y su</w:t>
      </w:r>
      <w:r w:rsidRPr="001057C7">
        <w:rPr>
          <w:rFonts w:ascii="Arial" w:hAnsi="Arial" w:cs="Arial"/>
          <w:spacing w:val="56"/>
          <w:sz w:val="22"/>
          <w:szCs w:val="22"/>
        </w:rPr>
        <w:t xml:space="preserve"> </w:t>
      </w:r>
      <w:r w:rsidRPr="001057C7">
        <w:rPr>
          <w:rFonts w:ascii="Arial" w:hAnsi="Arial" w:cs="Arial"/>
          <w:sz w:val="22"/>
          <w:szCs w:val="22"/>
        </w:rPr>
        <w:t>dotación.</w:t>
      </w:r>
    </w:p>
    <w:p w14:paraId="5FB7C8D4" w14:textId="77777777" w:rsidR="001057C7" w:rsidRPr="001057C7" w:rsidRDefault="001057C7" w:rsidP="00A97024">
      <w:pPr>
        <w:pStyle w:val="Textoindependiente"/>
        <w:rPr>
          <w:rFonts w:ascii="Arial" w:hAnsi="Arial" w:cs="Arial"/>
          <w:sz w:val="22"/>
          <w:szCs w:val="22"/>
        </w:rPr>
      </w:pPr>
    </w:p>
    <w:p w14:paraId="7E8BF62C" w14:textId="14D41AB9" w:rsidR="00A97024" w:rsidRPr="00A97024" w:rsidRDefault="001057C7" w:rsidP="00A97024">
      <w:pPr>
        <w:pStyle w:val="Textoindependiente"/>
        <w:ind w:right="297"/>
        <w:jc w:val="both"/>
        <w:rPr>
          <w:rFonts w:ascii="Arial" w:hAnsi="Arial" w:cs="Arial"/>
          <w:sz w:val="22"/>
          <w:szCs w:val="22"/>
        </w:rPr>
      </w:pPr>
      <w:r w:rsidRPr="001057C7">
        <w:rPr>
          <w:rFonts w:ascii="Arial" w:hAnsi="Arial" w:cs="Arial"/>
          <w:b/>
          <w:sz w:val="22"/>
          <w:szCs w:val="22"/>
        </w:rPr>
        <w:t xml:space="preserve">ARTICULO </w:t>
      </w:r>
      <w:r w:rsidR="00A97024">
        <w:rPr>
          <w:rFonts w:ascii="Arial" w:hAnsi="Arial" w:cs="Arial"/>
          <w:b/>
          <w:sz w:val="22"/>
          <w:szCs w:val="22"/>
        </w:rPr>
        <w:t>29</w:t>
      </w:r>
      <w:r w:rsidRPr="001057C7">
        <w:rPr>
          <w:rFonts w:ascii="Arial" w:hAnsi="Arial" w:cs="Arial"/>
          <w:b/>
          <w:sz w:val="22"/>
          <w:szCs w:val="22"/>
        </w:rPr>
        <w:t xml:space="preserve">. </w:t>
      </w:r>
      <w:r w:rsidRPr="001057C7">
        <w:rPr>
          <w:rFonts w:ascii="Arial" w:hAnsi="Arial" w:cs="Arial"/>
          <w:sz w:val="22"/>
          <w:szCs w:val="22"/>
        </w:rPr>
        <w:t>A cada integrante de la Brigada se le entregará su dotación, sus elementos de protección personal firma del recibo correspondiente</w:t>
      </w:r>
    </w:p>
    <w:p w14:paraId="04E024F1" w14:textId="14BF00BC" w:rsidR="001057C7" w:rsidRPr="001057C7" w:rsidRDefault="001057C7" w:rsidP="00A97024">
      <w:pPr>
        <w:pStyle w:val="Textoindependiente"/>
        <w:tabs>
          <w:tab w:val="left" w:pos="729"/>
        </w:tabs>
        <w:spacing w:before="212" w:line="326" w:lineRule="exact"/>
        <w:jc w:val="center"/>
        <w:rPr>
          <w:rFonts w:ascii="Arial" w:hAnsi="Arial" w:cs="Arial"/>
          <w:b/>
          <w:sz w:val="22"/>
          <w:szCs w:val="22"/>
        </w:rPr>
      </w:pPr>
      <w:r w:rsidRPr="001057C7">
        <w:rPr>
          <w:rFonts w:ascii="Arial" w:hAnsi="Arial" w:cs="Arial"/>
          <w:b/>
          <w:sz w:val="22"/>
          <w:szCs w:val="22"/>
        </w:rPr>
        <w:lastRenderedPageBreak/>
        <w:t>CAPITULO VII</w:t>
      </w:r>
    </w:p>
    <w:p w14:paraId="65DBA9A7" w14:textId="6610B78E" w:rsidR="001057C7" w:rsidRPr="004952AB" w:rsidRDefault="001057C7" w:rsidP="00A97024">
      <w:pPr>
        <w:pStyle w:val="Textoindependiente"/>
        <w:tabs>
          <w:tab w:val="left" w:pos="729"/>
        </w:tabs>
        <w:spacing w:before="212" w:line="326" w:lineRule="exact"/>
        <w:jc w:val="center"/>
        <w:rPr>
          <w:rFonts w:ascii="Arial" w:hAnsi="Arial" w:cs="Arial"/>
          <w:b/>
          <w:sz w:val="22"/>
          <w:szCs w:val="22"/>
        </w:rPr>
      </w:pPr>
      <w:r w:rsidRPr="001057C7">
        <w:rPr>
          <w:rFonts w:ascii="Arial" w:hAnsi="Arial" w:cs="Arial"/>
          <w:b/>
          <w:sz w:val="22"/>
          <w:szCs w:val="22"/>
        </w:rPr>
        <w:t>FUNCIONES Y RESPONSABILIDADES</w:t>
      </w:r>
    </w:p>
    <w:p w14:paraId="370853AB" w14:textId="77777777" w:rsidR="001057C7" w:rsidRPr="001057C7" w:rsidRDefault="001057C7" w:rsidP="00A97024">
      <w:pPr>
        <w:pStyle w:val="Textoindependiente"/>
        <w:ind w:right="297"/>
        <w:jc w:val="both"/>
        <w:rPr>
          <w:rFonts w:ascii="Arial" w:hAnsi="Arial" w:cs="Arial"/>
          <w:sz w:val="22"/>
          <w:szCs w:val="22"/>
        </w:rPr>
      </w:pPr>
    </w:p>
    <w:p w14:paraId="557EA574" w14:textId="772631D5" w:rsidR="001057C7" w:rsidRPr="001057C7" w:rsidRDefault="001057C7" w:rsidP="00A97024">
      <w:pPr>
        <w:jc w:val="both"/>
        <w:rPr>
          <w:rFonts w:ascii="Arial" w:eastAsia="Arial" w:hAnsi="Arial" w:cs="Arial"/>
          <w:lang w:eastAsia="es-CO" w:bidi="es-CO"/>
        </w:rPr>
      </w:pPr>
      <w:r w:rsidRPr="001057C7">
        <w:rPr>
          <w:rFonts w:ascii="Arial" w:eastAsia="Arial" w:hAnsi="Arial" w:cs="Arial"/>
          <w:b/>
          <w:lang w:eastAsia="es-CO" w:bidi="es-CO"/>
        </w:rPr>
        <w:t>ARTICULO 3</w:t>
      </w:r>
      <w:r w:rsidR="00A97024">
        <w:rPr>
          <w:rFonts w:ascii="Arial" w:eastAsia="Arial" w:hAnsi="Arial" w:cs="Arial"/>
          <w:b/>
          <w:lang w:eastAsia="es-CO" w:bidi="es-CO"/>
        </w:rPr>
        <w:t>0</w:t>
      </w:r>
      <w:r w:rsidRPr="001057C7">
        <w:rPr>
          <w:rFonts w:ascii="Arial" w:eastAsia="Arial" w:hAnsi="Arial" w:cs="Arial"/>
          <w:lang w:eastAsia="es-CO" w:bidi="es-CO"/>
        </w:rPr>
        <w:t>. Funciones Generales de la Brigada. Son funciones generales de la Brigada de Emergencias en las Instalaciones y en el transporte de la empresa, son las siguientes:</w:t>
      </w:r>
    </w:p>
    <w:p w14:paraId="769E4747" w14:textId="77777777" w:rsidR="001057C7" w:rsidRPr="001057C7" w:rsidRDefault="001057C7" w:rsidP="00A97024">
      <w:pPr>
        <w:pStyle w:val="Prrafodelista"/>
        <w:numPr>
          <w:ilvl w:val="0"/>
          <w:numId w:val="9"/>
        </w:numPr>
        <w:spacing w:after="160" w:line="259" w:lineRule="auto"/>
        <w:ind w:left="0" w:firstLine="0"/>
        <w:jc w:val="both"/>
        <w:rPr>
          <w:rFonts w:ascii="Arial" w:eastAsia="Arial" w:hAnsi="Arial" w:cs="Arial"/>
          <w:sz w:val="22"/>
          <w:szCs w:val="22"/>
          <w:lang w:eastAsia="es-CO" w:bidi="es-CO"/>
        </w:rPr>
      </w:pPr>
      <w:r w:rsidRPr="001057C7">
        <w:rPr>
          <w:rFonts w:ascii="Arial" w:eastAsia="Arial" w:hAnsi="Arial" w:cs="Arial"/>
          <w:sz w:val="22"/>
          <w:szCs w:val="22"/>
          <w:lang w:eastAsia="es-CO" w:bidi="es-CO"/>
        </w:rPr>
        <w:t>Realizar inspecciones periódicas y planificadas de todas las áreas, instalaciones y equipos para detectar riesgos de incendio, de accidentes o de algún otro tipo de emergencias.</w:t>
      </w:r>
    </w:p>
    <w:p w14:paraId="31215D77" w14:textId="77777777" w:rsidR="001057C7" w:rsidRPr="001057C7" w:rsidRDefault="001057C7" w:rsidP="00A97024">
      <w:pPr>
        <w:pStyle w:val="Prrafodelista"/>
        <w:numPr>
          <w:ilvl w:val="0"/>
          <w:numId w:val="9"/>
        </w:numPr>
        <w:spacing w:after="160" w:line="259" w:lineRule="auto"/>
        <w:ind w:left="0" w:firstLine="0"/>
        <w:jc w:val="both"/>
        <w:rPr>
          <w:rFonts w:ascii="Arial" w:eastAsia="Arial" w:hAnsi="Arial" w:cs="Arial"/>
          <w:sz w:val="22"/>
          <w:szCs w:val="22"/>
          <w:lang w:eastAsia="es-CO" w:bidi="es-CO"/>
        </w:rPr>
      </w:pPr>
      <w:r w:rsidRPr="001057C7">
        <w:rPr>
          <w:rFonts w:ascii="Arial" w:eastAsia="Arial" w:hAnsi="Arial" w:cs="Arial"/>
          <w:sz w:val="22"/>
          <w:szCs w:val="22"/>
          <w:lang w:eastAsia="es-CO" w:bidi="es-CO"/>
        </w:rPr>
        <w:t>Mantener el equipo de la Brigada en óptimas condiciones de funcionamiento</w:t>
      </w:r>
    </w:p>
    <w:p w14:paraId="680B5CA5" w14:textId="77777777" w:rsidR="001057C7" w:rsidRPr="001057C7" w:rsidRDefault="001057C7" w:rsidP="00A97024">
      <w:pPr>
        <w:pStyle w:val="Prrafodelista"/>
        <w:numPr>
          <w:ilvl w:val="0"/>
          <w:numId w:val="9"/>
        </w:numPr>
        <w:spacing w:after="160" w:line="259" w:lineRule="auto"/>
        <w:ind w:left="0" w:firstLine="0"/>
        <w:jc w:val="both"/>
        <w:rPr>
          <w:rFonts w:ascii="Arial" w:eastAsia="Arial" w:hAnsi="Arial" w:cs="Arial"/>
          <w:sz w:val="22"/>
          <w:szCs w:val="22"/>
          <w:lang w:eastAsia="es-CO" w:bidi="es-CO"/>
        </w:rPr>
      </w:pPr>
      <w:r w:rsidRPr="001057C7">
        <w:rPr>
          <w:rFonts w:ascii="Arial" w:eastAsia="Arial" w:hAnsi="Arial" w:cs="Arial"/>
          <w:sz w:val="22"/>
          <w:szCs w:val="22"/>
          <w:lang w:eastAsia="es-CO" w:bidi="es-CO"/>
        </w:rPr>
        <w:t>Velar</w:t>
      </w:r>
      <w:r w:rsidRPr="001057C7">
        <w:rPr>
          <w:rFonts w:ascii="Arial" w:eastAsia="Arial" w:hAnsi="Arial" w:cs="Arial"/>
          <w:sz w:val="22"/>
          <w:szCs w:val="22"/>
          <w:lang w:eastAsia="es-CO" w:bidi="es-CO"/>
        </w:rPr>
        <w:tab/>
        <w:t>por la adecuada conservación y mantenimiento de los equipos de control de incendios.</w:t>
      </w:r>
    </w:p>
    <w:p w14:paraId="16EE0B8C" w14:textId="77777777" w:rsidR="001057C7" w:rsidRPr="001057C7" w:rsidRDefault="001057C7" w:rsidP="00A97024">
      <w:pPr>
        <w:pStyle w:val="Prrafodelista"/>
        <w:numPr>
          <w:ilvl w:val="0"/>
          <w:numId w:val="9"/>
        </w:numPr>
        <w:spacing w:after="160" w:line="259" w:lineRule="auto"/>
        <w:ind w:left="0" w:firstLine="0"/>
        <w:jc w:val="both"/>
        <w:rPr>
          <w:rFonts w:ascii="Arial" w:eastAsia="Arial" w:hAnsi="Arial" w:cs="Arial"/>
          <w:sz w:val="22"/>
          <w:szCs w:val="22"/>
          <w:lang w:eastAsia="es-CO" w:bidi="es-CO"/>
        </w:rPr>
      </w:pPr>
      <w:r w:rsidRPr="001057C7">
        <w:rPr>
          <w:rFonts w:ascii="Arial" w:eastAsia="Arial" w:hAnsi="Arial" w:cs="Arial"/>
          <w:sz w:val="22"/>
          <w:szCs w:val="22"/>
          <w:lang w:eastAsia="es-CO" w:bidi="es-CO"/>
        </w:rPr>
        <w:t>Mantener debidamente capacitado y entrenado su personal para prevenir y atender las emergencias de las instalaciones.</w:t>
      </w:r>
    </w:p>
    <w:p w14:paraId="453DB906" w14:textId="77777777" w:rsidR="001057C7" w:rsidRPr="001057C7" w:rsidRDefault="001057C7" w:rsidP="00A97024">
      <w:pPr>
        <w:pStyle w:val="Prrafodelista"/>
        <w:numPr>
          <w:ilvl w:val="0"/>
          <w:numId w:val="9"/>
        </w:numPr>
        <w:spacing w:after="160" w:line="259" w:lineRule="auto"/>
        <w:ind w:left="0" w:firstLine="0"/>
        <w:jc w:val="both"/>
        <w:rPr>
          <w:rFonts w:ascii="Arial" w:eastAsia="Arial" w:hAnsi="Arial" w:cs="Arial"/>
          <w:sz w:val="22"/>
          <w:szCs w:val="22"/>
          <w:lang w:eastAsia="es-CO" w:bidi="es-CO"/>
        </w:rPr>
      </w:pPr>
      <w:r w:rsidRPr="001057C7">
        <w:rPr>
          <w:rFonts w:ascii="Arial" w:eastAsia="Arial" w:hAnsi="Arial" w:cs="Arial"/>
          <w:sz w:val="22"/>
          <w:szCs w:val="22"/>
          <w:lang w:eastAsia="es-CO" w:bidi="es-CO"/>
        </w:rPr>
        <w:t xml:space="preserve">Entrenar al personal en general de las instalaciones en el uso de </w:t>
      </w:r>
      <w:proofErr w:type="gramStart"/>
      <w:r w:rsidRPr="001057C7">
        <w:rPr>
          <w:rFonts w:ascii="Arial" w:eastAsia="Arial" w:hAnsi="Arial" w:cs="Arial"/>
          <w:sz w:val="22"/>
          <w:szCs w:val="22"/>
          <w:lang w:eastAsia="es-CO" w:bidi="es-CO"/>
        </w:rPr>
        <w:t>extintores,  rutas</w:t>
      </w:r>
      <w:proofErr w:type="gramEnd"/>
      <w:r w:rsidRPr="001057C7">
        <w:rPr>
          <w:rFonts w:ascii="Arial" w:eastAsia="Arial" w:hAnsi="Arial" w:cs="Arial"/>
          <w:sz w:val="22"/>
          <w:szCs w:val="22"/>
          <w:lang w:eastAsia="es-CO" w:bidi="es-CO"/>
        </w:rPr>
        <w:t xml:space="preserve"> de evacuación y en el comportamiento ante emergencias en general.</w:t>
      </w:r>
    </w:p>
    <w:p w14:paraId="6BEFF9BD" w14:textId="77777777" w:rsidR="001057C7" w:rsidRPr="001057C7" w:rsidRDefault="001057C7" w:rsidP="00A97024">
      <w:pPr>
        <w:pStyle w:val="Prrafodelista"/>
        <w:numPr>
          <w:ilvl w:val="0"/>
          <w:numId w:val="9"/>
        </w:numPr>
        <w:spacing w:after="160" w:line="259" w:lineRule="auto"/>
        <w:ind w:left="0" w:firstLine="0"/>
        <w:jc w:val="both"/>
        <w:rPr>
          <w:rFonts w:ascii="Arial" w:eastAsia="Arial" w:hAnsi="Arial" w:cs="Arial"/>
          <w:sz w:val="22"/>
          <w:szCs w:val="22"/>
          <w:lang w:eastAsia="es-CO" w:bidi="es-CO"/>
        </w:rPr>
      </w:pPr>
      <w:r w:rsidRPr="001057C7">
        <w:rPr>
          <w:rFonts w:ascii="Arial" w:eastAsia="Arial" w:hAnsi="Arial" w:cs="Arial"/>
          <w:sz w:val="22"/>
          <w:szCs w:val="22"/>
          <w:lang w:eastAsia="es-CO" w:bidi="es-CO"/>
        </w:rPr>
        <w:t>Atender y controlar las emergencias de acuerdo con el Plan de Emergencias establecido para el año en vigencia.</w:t>
      </w:r>
    </w:p>
    <w:p w14:paraId="704CAA57" w14:textId="77777777" w:rsidR="001057C7" w:rsidRPr="001057C7" w:rsidRDefault="001057C7" w:rsidP="00A97024">
      <w:pPr>
        <w:pStyle w:val="Prrafodelista"/>
        <w:numPr>
          <w:ilvl w:val="0"/>
          <w:numId w:val="9"/>
        </w:numPr>
        <w:spacing w:after="160" w:line="259" w:lineRule="auto"/>
        <w:ind w:left="0" w:firstLine="0"/>
        <w:jc w:val="both"/>
        <w:rPr>
          <w:rFonts w:ascii="Arial" w:eastAsia="Arial" w:hAnsi="Arial" w:cs="Arial"/>
          <w:sz w:val="22"/>
          <w:szCs w:val="22"/>
          <w:lang w:eastAsia="es-CO" w:bidi="es-CO"/>
        </w:rPr>
      </w:pPr>
      <w:r w:rsidRPr="001057C7">
        <w:rPr>
          <w:rFonts w:ascii="Arial" w:eastAsia="Arial" w:hAnsi="Arial" w:cs="Arial"/>
          <w:sz w:val="22"/>
          <w:szCs w:val="22"/>
          <w:lang w:eastAsia="es-CO" w:bidi="es-CO"/>
        </w:rPr>
        <w:t>Dirigir la evacuación de las instalaciones de acuerdo con el plan previamente establecido.</w:t>
      </w:r>
    </w:p>
    <w:p w14:paraId="482FADFC" w14:textId="77777777" w:rsidR="001057C7" w:rsidRPr="001057C7" w:rsidRDefault="001057C7" w:rsidP="00A97024">
      <w:pPr>
        <w:pStyle w:val="Prrafodelista"/>
        <w:numPr>
          <w:ilvl w:val="0"/>
          <w:numId w:val="9"/>
        </w:numPr>
        <w:spacing w:after="160" w:line="259" w:lineRule="auto"/>
        <w:ind w:left="0" w:firstLine="0"/>
        <w:jc w:val="both"/>
        <w:rPr>
          <w:rFonts w:ascii="Arial" w:eastAsia="Arial" w:hAnsi="Arial" w:cs="Arial"/>
          <w:sz w:val="22"/>
          <w:szCs w:val="22"/>
          <w:lang w:eastAsia="es-CO" w:bidi="es-CO"/>
        </w:rPr>
      </w:pPr>
      <w:r w:rsidRPr="001057C7">
        <w:rPr>
          <w:rFonts w:ascii="Arial" w:eastAsia="Arial" w:hAnsi="Arial" w:cs="Arial"/>
          <w:sz w:val="22"/>
          <w:szCs w:val="22"/>
          <w:lang w:eastAsia="es-CO" w:bidi="es-CO"/>
        </w:rPr>
        <w:t>Realizar la atención de primeros auxilios de acuerdo con el plan previamente establecido.</w:t>
      </w:r>
    </w:p>
    <w:p w14:paraId="6832896A" w14:textId="74B3901C" w:rsidR="001057C7" w:rsidRPr="001057C7" w:rsidRDefault="001057C7" w:rsidP="00A97024">
      <w:pPr>
        <w:jc w:val="both"/>
        <w:rPr>
          <w:rFonts w:ascii="Arial" w:eastAsia="Arial" w:hAnsi="Arial" w:cs="Arial"/>
          <w:lang w:eastAsia="es-CO" w:bidi="es-CO"/>
        </w:rPr>
      </w:pPr>
      <w:r w:rsidRPr="001057C7">
        <w:rPr>
          <w:rFonts w:ascii="Arial" w:eastAsia="Arial" w:hAnsi="Arial" w:cs="Arial"/>
          <w:b/>
          <w:lang w:eastAsia="es-CO" w:bidi="es-CO"/>
        </w:rPr>
        <w:t>ARTICULO 3</w:t>
      </w:r>
      <w:r w:rsidR="00A97024">
        <w:rPr>
          <w:rFonts w:ascii="Arial" w:eastAsia="Arial" w:hAnsi="Arial" w:cs="Arial"/>
          <w:b/>
          <w:lang w:eastAsia="es-CO" w:bidi="es-CO"/>
        </w:rPr>
        <w:t>1</w:t>
      </w:r>
      <w:r w:rsidRPr="001057C7">
        <w:rPr>
          <w:rFonts w:ascii="Arial" w:eastAsia="Arial" w:hAnsi="Arial" w:cs="Arial"/>
          <w:lang w:eastAsia="es-CO" w:bidi="es-CO"/>
        </w:rPr>
        <w:t>. Funciones del Comité de Emergencias</w:t>
      </w:r>
    </w:p>
    <w:p w14:paraId="75CEA4C9" w14:textId="77777777" w:rsidR="001057C7" w:rsidRPr="001057C7" w:rsidRDefault="001057C7" w:rsidP="00A97024">
      <w:pPr>
        <w:pStyle w:val="Prrafodelista"/>
        <w:numPr>
          <w:ilvl w:val="0"/>
          <w:numId w:val="10"/>
        </w:numPr>
        <w:spacing w:after="160" w:line="259" w:lineRule="auto"/>
        <w:ind w:left="0" w:firstLine="0"/>
        <w:jc w:val="both"/>
        <w:rPr>
          <w:rFonts w:ascii="Arial" w:eastAsia="Arial" w:hAnsi="Arial" w:cs="Arial"/>
          <w:sz w:val="22"/>
          <w:szCs w:val="22"/>
          <w:lang w:eastAsia="es-CO" w:bidi="es-CO"/>
        </w:rPr>
      </w:pPr>
      <w:r w:rsidRPr="001057C7">
        <w:rPr>
          <w:rFonts w:ascii="Arial" w:eastAsia="Arial" w:hAnsi="Arial" w:cs="Arial"/>
          <w:sz w:val="22"/>
          <w:szCs w:val="22"/>
          <w:lang w:eastAsia="es-CO" w:bidi="es-CO"/>
        </w:rPr>
        <w:t>Efectuar la planeación, programación de las actividades de la Brigada y administrar los recursos de esta.</w:t>
      </w:r>
    </w:p>
    <w:p w14:paraId="1394A7D6" w14:textId="77777777" w:rsidR="001057C7" w:rsidRPr="001057C7" w:rsidRDefault="001057C7" w:rsidP="00A97024">
      <w:pPr>
        <w:pStyle w:val="Prrafodelista"/>
        <w:numPr>
          <w:ilvl w:val="0"/>
          <w:numId w:val="10"/>
        </w:numPr>
        <w:spacing w:after="160" w:line="259" w:lineRule="auto"/>
        <w:ind w:left="0" w:firstLine="0"/>
        <w:jc w:val="both"/>
        <w:rPr>
          <w:rFonts w:ascii="Arial" w:eastAsia="Arial" w:hAnsi="Arial" w:cs="Arial"/>
          <w:sz w:val="22"/>
          <w:szCs w:val="22"/>
          <w:lang w:eastAsia="es-CO" w:bidi="es-CO"/>
        </w:rPr>
      </w:pPr>
      <w:r w:rsidRPr="001057C7">
        <w:rPr>
          <w:rFonts w:ascii="Arial" w:eastAsia="Arial" w:hAnsi="Arial" w:cs="Arial"/>
          <w:sz w:val="22"/>
          <w:szCs w:val="22"/>
          <w:lang w:eastAsia="es-CO" w:bidi="es-CO"/>
        </w:rPr>
        <w:t>Velar por el buen desarrollo de las actividades de la Brigada y el mantenimiento óptimo de sus recursos.</w:t>
      </w:r>
    </w:p>
    <w:p w14:paraId="48F7771C" w14:textId="77777777" w:rsidR="001057C7" w:rsidRPr="001057C7" w:rsidRDefault="001057C7" w:rsidP="00A97024">
      <w:pPr>
        <w:pStyle w:val="Prrafodelista"/>
        <w:numPr>
          <w:ilvl w:val="0"/>
          <w:numId w:val="10"/>
        </w:numPr>
        <w:spacing w:after="160" w:line="259" w:lineRule="auto"/>
        <w:ind w:left="0" w:firstLine="0"/>
        <w:jc w:val="both"/>
        <w:rPr>
          <w:rFonts w:ascii="Arial" w:eastAsia="Arial" w:hAnsi="Arial" w:cs="Arial"/>
          <w:sz w:val="22"/>
          <w:szCs w:val="22"/>
          <w:lang w:eastAsia="es-CO" w:bidi="es-CO"/>
        </w:rPr>
      </w:pPr>
      <w:r w:rsidRPr="001057C7">
        <w:rPr>
          <w:rFonts w:ascii="Arial" w:eastAsia="Arial" w:hAnsi="Arial" w:cs="Arial"/>
          <w:sz w:val="22"/>
          <w:szCs w:val="22"/>
          <w:lang w:eastAsia="es-CO" w:bidi="es-CO"/>
        </w:rPr>
        <w:t>Participar activamente del programa de capacitación y entrenamiento y garantizar los recursos para su ejecución.</w:t>
      </w:r>
    </w:p>
    <w:p w14:paraId="58A15A1E" w14:textId="77777777" w:rsidR="001057C7" w:rsidRPr="001057C7" w:rsidRDefault="001057C7" w:rsidP="00A97024">
      <w:pPr>
        <w:pStyle w:val="Prrafodelista"/>
        <w:numPr>
          <w:ilvl w:val="0"/>
          <w:numId w:val="10"/>
        </w:numPr>
        <w:ind w:left="0" w:firstLine="0"/>
        <w:jc w:val="both"/>
        <w:rPr>
          <w:rFonts w:ascii="Arial" w:hAnsi="Arial" w:cs="Arial"/>
          <w:sz w:val="22"/>
          <w:szCs w:val="22"/>
        </w:rPr>
      </w:pPr>
      <w:r w:rsidRPr="001057C7">
        <w:rPr>
          <w:rFonts w:ascii="Arial" w:hAnsi="Arial" w:cs="Arial"/>
          <w:sz w:val="22"/>
          <w:szCs w:val="22"/>
        </w:rPr>
        <w:t>Asignar funciones complementarias a la Brigada y a sus miembros, según lo ameriten condiciones especiales de las instalaciones.</w:t>
      </w:r>
    </w:p>
    <w:p w14:paraId="410B0EC9" w14:textId="77777777" w:rsidR="001057C7" w:rsidRPr="001057C7" w:rsidRDefault="001057C7" w:rsidP="00A97024">
      <w:pPr>
        <w:pStyle w:val="Prrafodelista"/>
        <w:numPr>
          <w:ilvl w:val="0"/>
          <w:numId w:val="10"/>
        </w:numPr>
        <w:ind w:left="0" w:firstLine="0"/>
        <w:jc w:val="both"/>
        <w:rPr>
          <w:rFonts w:ascii="Arial" w:hAnsi="Arial" w:cs="Arial"/>
          <w:sz w:val="22"/>
          <w:szCs w:val="22"/>
        </w:rPr>
      </w:pPr>
      <w:r w:rsidRPr="001057C7">
        <w:rPr>
          <w:rFonts w:ascii="Arial" w:hAnsi="Arial" w:cs="Arial"/>
          <w:sz w:val="22"/>
          <w:szCs w:val="22"/>
        </w:rPr>
        <w:t>Lograr su difusión y práctica de los planes de prevención y atención de emergencias y su actualización anual.</w:t>
      </w:r>
    </w:p>
    <w:p w14:paraId="6042FF59" w14:textId="77777777" w:rsidR="001057C7" w:rsidRPr="001057C7" w:rsidRDefault="001057C7" w:rsidP="00A97024">
      <w:pPr>
        <w:pStyle w:val="Prrafodelista"/>
        <w:numPr>
          <w:ilvl w:val="0"/>
          <w:numId w:val="10"/>
        </w:numPr>
        <w:ind w:left="0" w:firstLine="0"/>
        <w:jc w:val="both"/>
        <w:rPr>
          <w:rFonts w:ascii="Arial" w:hAnsi="Arial" w:cs="Arial"/>
          <w:sz w:val="22"/>
          <w:szCs w:val="22"/>
        </w:rPr>
      </w:pPr>
      <w:r w:rsidRPr="001057C7">
        <w:rPr>
          <w:rFonts w:ascii="Arial" w:hAnsi="Arial" w:cs="Arial"/>
          <w:sz w:val="22"/>
          <w:szCs w:val="22"/>
        </w:rPr>
        <w:t>Llevar registro de asistencia de sus reuniones o capacitaciones.</w:t>
      </w:r>
    </w:p>
    <w:p w14:paraId="23A8043E" w14:textId="77777777" w:rsidR="001057C7" w:rsidRPr="001057C7" w:rsidRDefault="001057C7" w:rsidP="00A97024">
      <w:pPr>
        <w:spacing w:after="0" w:line="240" w:lineRule="auto"/>
        <w:jc w:val="both"/>
        <w:rPr>
          <w:rFonts w:ascii="Arial" w:hAnsi="Arial" w:cs="Arial"/>
        </w:rPr>
      </w:pPr>
    </w:p>
    <w:p w14:paraId="7FB78BEC" w14:textId="1F409824" w:rsidR="001057C7" w:rsidRPr="001057C7" w:rsidRDefault="001057C7" w:rsidP="00A97024">
      <w:pPr>
        <w:pStyle w:val="Ttulo1"/>
        <w:ind w:left="0" w:right="352"/>
        <w:jc w:val="both"/>
        <w:rPr>
          <w:sz w:val="22"/>
          <w:szCs w:val="22"/>
        </w:rPr>
      </w:pPr>
      <w:r w:rsidRPr="001057C7">
        <w:rPr>
          <w:sz w:val="22"/>
          <w:szCs w:val="22"/>
        </w:rPr>
        <w:t>ARTICULO 3</w:t>
      </w:r>
      <w:r w:rsidR="00A97024">
        <w:rPr>
          <w:sz w:val="22"/>
          <w:szCs w:val="22"/>
        </w:rPr>
        <w:t>2</w:t>
      </w:r>
      <w:r w:rsidRPr="001057C7">
        <w:rPr>
          <w:sz w:val="22"/>
          <w:szCs w:val="22"/>
        </w:rPr>
        <w:t xml:space="preserve">. </w:t>
      </w:r>
      <w:r w:rsidRPr="001057C7">
        <w:rPr>
          <w:b w:val="0"/>
          <w:sz w:val="22"/>
          <w:szCs w:val="22"/>
        </w:rPr>
        <w:t>Funciones Específicas y Responsabilidades de los Jefe de Brigada:</w:t>
      </w:r>
    </w:p>
    <w:p w14:paraId="3F7FCEED" w14:textId="77777777" w:rsidR="001057C7" w:rsidRPr="001057C7" w:rsidRDefault="001057C7" w:rsidP="00A97024">
      <w:pPr>
        <w:spacing w:after="0" w:line="240" w:lineRule="auto"/>
        <w:jc w:val="both"/>
        <w:rPr>
          <w:rFonts w:ascii="Arial" w:hAnsi="Arial" w:cs="Arial"/>
        </w:rPr>
      </w:pPr>
    </w:p>
    <w:p w14:paraId="25322D0C" w14:textId="77777777" w:rsidR="001057C7" w:rsidRPr="001057C7" w:rsidRDefault="001057C7" w:rsidP="00A97024">
      <w:pPr>
        <w:pStyle w:val="Prrafodelista"/>
        <w:widowControl w:val="0"/>
        <w:numPr>
          <w:ilvl w:val="0"/>
          <w:numId w:val="12"/>
        </w:numPr>
        <w:tabs>
          <w:tab w:val="left" w:pos="730"/>
        </w:tabs>
        <w:autoSpaceDE w:val="0"/>
        <w:autoSpaceDN w:val="0"/>
        <w:spacing w:before="1"/>
        <w:ind w:left="0" w:right="306" w:firstLine="0"/>
        <w:jc w:val="both"/>
        <w:rPr>
          <w:rFonts w:ascii="Arial" w:hAnsi="Arial" w:cs="Arial"/>
          <w:sz w:val="22"/>
          <w:szCs w:val="22"/>
        </w:rPr>
      </w:pPr>
      <w:r w:rsidRPr="001057C7">
        <w:rPr>
          <w:rFonts w:ascii="Arial" w:hAnsi="Arial" w:cs="Arial"/>
          <w:sz w:val="22"/>
          <w:szCs w:val="22"/>
        </w:rPr>
        <w:t>Administrar todo lo relacionado con la Brigada y mantener un alto nivel de motivación y</w:t>
      </w:r>
      <w:r w:rsidRPr="001057C7">
        <w:rPr>
          <w:rFonts w:ascii="Arial" w:hAnsi="Arial" w:cs="Arial"/>
          <w:spacing w:val="-2"/>
          <w:sz w:val="22"/>
          <w:szCs w:val="22"/>
        </w:rPr>
        <w:t xml:space="preserve"> </w:t>
      </w:r>
      <w:r w:rsidRPr="001057C7">
        <w:rPr>
          <w:rFonts w:ascii="Arial" w:hAnsi="Arial" w:cs="Arial"/>
          <w:sz w:val="22"/>
          <w:szCs w:val="22"/>
        </w:rPr>
        <w:t>disciplina.</w:t>
      </w:r>
    </w:p>
    <w:p w14:paraId="10F6DBC3" w14:textId="77777777" w:rsidR="001057C7" w:rsidRPr="001057C7" w:rsidRDefault="001057C7" w:rsidP="00A97024">
      <w:pPr>
        <w:pStyle w:val="Prrafodelista"/>
        <w:widowControl w:val="0"/>
        <w:numPr>
          <w:ilvl w:val="0"/>
          <w:numId w:val="12"/>
        </w:numPr>
        <w:tabs>
          <w:tab w:val="left" w:pos="730"/>
        </w:tabs>
        <w:autoSpaceDE w:val="0"/>
        <w:autoSpaceDN w:val="0"/>
        <w:ind w:left="0" w:right="306" w:firstLine="0"/>
        <w:jc w:val="both"/>
        <w:rPr>
          <w:rFonts w:ascii="Arial" w:hAnsi="Arial" w:cs="Arial"/>
          <w:sz w:val="22"/>
          <w:szCs w:val="22"/>
        </w:rPr>
      </w:pPr>
      <w:r w:rsidRPr="001057C7">
        <w:rPr>
          <w:rFonts w:ascii="Arial" w:hAnsi="Arial" w:cs="Arial"/>
          <w:sz w:val="22"/>
          <w:szCs w:val="22"/>
        </w:rPr>
        <w:t>Coordinar la actuación de los tres grupos de su Brigada en la atención de Emergencias.</w:t>
      </w:r>
    </w:p>
    <w:p w14:paraId="6959765E" w14:textId="77777777" w:rsidR="001057C7" w:rsidRPr="001057C7" w:rsidRDefault="001057C7" w:rsidP="00A97024">
      <w:pPr>
        <w:pStyle w:val="Prrafodelista"/>
        <w:widowControl w:val="0"/>
        <w:numPr>
          <w:ilvl w:val="0"/>
          <w:numId w:val="12"/>
        </w:numPr>
        <w:tabs>
          <w:tab w:val="left" w:pos="730"/>
        </w:tabs>
        <w:autoSpaceDE w:val="0"/>
        <w:autoSpaceDN w:val="0"/>
        <w:spacing w:before="92"/>
        <w:ind w:left="0" w:right="303" w:firstLine="0"/>
        <w:jc w:val="both"/>
        <w:rPr>
          <w:rFonts w:ascii="Arial" w:hAnsi="Arial" w:cs="Arial"/>
          <w:sz w:val="22"/>
          <w:szCs w:val="22"/>
        </w:rPr>
      </w:pPr>
      <w:r w:rsidRPr="001057C7">
        <w:rPr>
          <w:rFonts w:ascii="Arial" w:hAnsi="Arial" w:cs="Arial"/>
          <w:sz w:val="22"/>
          <w:szCs w:val="22"/>
        </w:rPr>
        <w:lastRenderedPageBreak/>
        <w:t>Coordinar las inspecciones periódicas planificadas de las instalaciones, para la detección de riesgos y rendir los informes correspondientes al comité de emergencias.</w:t>
      </w:r>
    </w:p>
    <w:p w14:paraId="281EECA3" w14:textId="77777777" w:rsidR="001057C7" w:rsidRPr="001057C7" w:rsidRDefault="001057C7" w:rsidP="00A97024">
      <w:pPr>
        <w:pStyle w:val="Prrafodelista"/>
        <w:widowControl w:val="0"/>
        <w:numPr>
          <w:ilvl w:val="0"/>
          <w:numId w:val="12"/>
        </w:numPr>
        <w:tabs>
          <w:tab w:val="left" w:pos="730"/>
        </w:tabs>
        <w:autoSpaceDE w:val="0"/>
        <w:autoSpaceDN w:val="0"/>
        <w:spacing w:before="1"/>
        <w:ind w:left="0" w:right="304" w:firstLine="0"/>
        <w:jc w:val="both"/>
        <w:rPr>
          <w:rFonts w:ascii="Arial" w:hAnsi="Arial" w:cs="Arial"/>
          <w:sz w:val="22"/>
          <w:szCs w:val="22"/>
        </w:rPr>
      </w:pPr>
      <w:r w:rsidRPr="001057C7">
        <w:rPr>
          <w:rFonts w:ascii="Arial" w:hAnsi="Arial" w:cs="Arial"/>
          <w:sz w:val="22"/>
          <w:szCs w:val="22"/>
        </w:rPr>
        <w:t>Garantizar la seguridad del personal y las instalaciones en los entrenamientos y</w:t>
      </w:r>
      <w:r w:rsidRPr="001057C7">
        <w:rPr>
          <w:rFonts w:ascii="Arial" w:hAnsi="Arial" w:cs="Arial"/>
          <w:spacing w:val="64"/>
          <w:sz w:val="22"/>
          <w:szCs w:val="22"/>
        </w:rPr>
        <w:t xml:space="preserve"> </w:t>
      </w:r>
      <w:r w:rsidRPr="001057C7">
        <w:rPr>
          <w:rFonts w:ascii="Arial" w:hAnsi="Arial" w:cs="Arial"/>
          <w:sz w:val="22"/>
          <w:szCs w:val="22"/>
        </w:rPr>
        <w:t>maniobras.</w:t>
      </w:r>
    </w:p>
    <w:p w14:paraId="4568DFB0" w14:textId="77777777" w:rsidR="001057C7" w:rsidRPr="001057C7" w:rsidRDefault="001057C7" w:rsidP="00A97024">
      <w:pPr>
        <w:pStyle w:val="Prrafodelista"/>
        <w:widowControl w:val="0"/>
        <w:numPr>
          <w:ilvl w:val="0"/>
          <w:numId w:val="12"/>
        </w:numPr>
        <w:tabs>
          <w:tab w:val="left" w:pos="730"/>
        </w:tabs>
        <w:autoSpaceDE w:val="0"/>
        <w:autoSpaceDN w:val="0"/>
        <w:ind w:left="0" w:right="305" w:firstLine="0"/>
        <w:jc w:val="both"/>
        <w:rPr>
          <w:rFonts w:ascii="Arial" w:hAnsi="Arial" w:cs="Arial"/>
          <w:sz w:val="22"/>
          <w:szCs w:val="22"/>
        </w:rPr>
      </w:pPr>
      <w:r w:rsidRPr="001057C7">
        <w:rPr>
          <w:rFonts w:ascii="Arial" w:hAnsi="Arial" w:cs="Arial"/>
          <w:sz w:val="22"/>
          <w:szCs w:val="22"/>
        </w:rPr>
        <w:t>Elaborar para el Comité de Emergencias informe detallado del control de las emergencias, que contemple los siguientes</w:t>
      </w:r>
      <w:r w:rsidRPr="001057C7">
        <w:rPr>
          <w:rFonts w:ascii="Arial" w:hAnsi="Arial" w:cs="Arial"/>
          <w:spacing w:val="-2"/>
          <w:sz w:val="22"/>
          <w:szCs w:val="22"/>
        </w:rPr>
        <w:t xml:space="preserve"> </w:t>
      </w:r>
      <w:r w:rsidRPr="001057C7">
        <w:rPr>
          <w:rFonts w:ascii="Arial" w:hAnsi="Arial" w:cs="Arial"/>
          <w:sz w:val="22"/>
          <w:szCs w:val="22"/>
        </w:rPr>
        <w:t>aspectos:</w:t>
      </w:r>
    </w:p>
    <w:p w14:paraId="635A3ECC" w14:textId="77777777" w:rsidR="001057C7" w:rsidRPr="001057C7" w:rsidRDefault="001057C7" w:rsidP="00A97024">
      <w:pPr>
        <w:pStyle w:val="Prrafodelista"/>
        <w:widowControl w:val="0"/>
        <w:numPr>
          <w:ilvl w:val="0"/>
          <w:numId w:val="11"/>
        </w:numPr>
        <w:tabs>
          <w:tab w:val="left" w:pos="1153"/>
          <w:tab w:val="left" w:pos="1154"/>
        </w:tabs>
        <w:autoSpaceDE w:val="0"/>
        <w:autoSpaceDN w:val="0"/>
        <w:ind w:left="0" w:firstLine="0"/>
        <w:contextualSpacing w:val="0"/>
        <w:rPr>
          <w:rFonts w:ascii="Arial" w:hAnsi="Arial" w:cs="Arial"/>
          <w:sz w:val="22"/>
          <w:szCs w:val="22"/>
        </w:rPr>
      </w:pPr>
      <w:r w:rsidRPr="001057C7">
        <w:rPr>
          <w:rFonts w:ascii="Arial" w:hAnsi="Arial" w:cs="Arial"/>
          <w:sz w:val="22"/>
          <w:szCs w:val="22"/>
        </w:rPr>
        <w:t>Causas de la</w:t>
      </w:r>
      <w:r w:rsidRPr="001057C7">
        <w:rPr>
          <w:rFonts w:ascii="Arial" w:hAnsi="Arial" w:cs="Arial"/>
          <w:spacing w:val="-5"/>
          <w:sz w:val="22"/>
          <w:szCs w:val="22"/>
        </w:rPr>
        <w:t xml:space="preserve"> </w:t>
      </w:r>
      <w:r w:rsidRPr="001057C7">
        <w:rPr>
          <w:rFonts w:ascii="Arial" w:hAnsi="Arial" w:cs="Arial"/>
          <w:sz w:val="22"/>
          <w:szCs w:val="22"/>
        </w:rPr>
        <w:t>emergencia</w:t>
      </w:r>
    </w:p>
    <w:p w14:paraId="18280C7A" w14:textId="77777777" w:rsidR="001057C7" w:rsidRPr="001057C7" w:rsidRDefault="001057C7" w:rsidP="00A97024">
      <w:pPr>
        <w:pStyle w:val="Prrafodelista"/>
        <w:widowControl w:val="0"/>
        <w:numPr>
          <w:ilvl w:val="0"/>
          <w:numId w:val="11"/>
        </w:numPr>
        <w:tabs>
          <w:tab w:val="left" w:pos="1153"/>
          <w:tab w:val="left" w:pos="1154"/>
        </w:tabs>
        <w:autoSpaceDE w:val="0"/>
        <w:autoSpaceDN w:val="0"/>
        <w:ind w:left="0" w:firstLine="0"/>
        <w:contextualSpacing w:val="0"/>
        <w:rPr>
          <w:rFonts w:ascii="Arial" w:hAnsi="Arial" w:cs="Arial"/>
          <w:sz w:val="22"/>
          <w:szCs w:val="22"/>
        </w:rPr>
      </w:pPr>
      <w:r w:rsidRPr="001057C7">
        <w:rPr>
          <w:rFonts w:ascii="Arial" w:hAnsi="Arial" w:cs="Arial"/>
          <w:sz w:val="22"/>
          <w:szCs w:val="22"/>
        </w:rPr>
        <w:t>Lesiones sobre las</w:t>
      </w:r>
      <w:r w:rsidRPr="001057C7">
        <w:rPr>
          <w:rFonts w:ascii="Arial" w:hAnsi="Arial" w:cs="Arial"/>
          <w:spacing w:val="-4"/>
          <w:sz w:val="22"/>
          <w:szCs w:val="22"/>
        </w:rPr>
        <w:t xml:space="preserve"> </w:t>
      </w:r>
      <w:r w:rsidRPr="001057C7">
        <w:rPr>
          <w:rFonts w:ascii="Arial" w:hAnsi="Arial" w:cs="Arial"/>
          <w:sz w:val="22"/>
          <w:szCs w:val="22"/>
        </w:rPr>
        <w:t>personas</w:t>
      </w:r>
    </w:p>
    <w:p w14:paraId="53735B2B" w14:textId="77777777" w:rsidR="001057C7" w:rsidRPr="001057C7" w:rsidRDefault="001057C7" w:rsidP="00A97024">
      <w:pPr>
        <w:pStyle w:val="Prrafodelista"/>
        <w:widowControl w:val="0"/>
        <w:numPr>
          <w:ilvl w:val="0"/>
          <w:numId w:val="11"/>
        </w:numPr>
        <w:tabs>
          <w:tab w:val="left" w:pos="1153"/>
          <w:tab w:val="left" w:pos="1154"/>
        </w:tabs>
        <w:autoSpaceDE w:val="0"/>
        <w:autoSpaceDN w:val="0"/>
        <w:ind w:left="0" w:right="301" w:firstLine="0"/>
        <w:contextualSpacing w:val="0"/>
        <w:rPr>
          <w:rFonts w:ascii="Arial" w:hAnsi="Arial" w:cs="Arial"/>
          <w:sz w:val="22"/>
          <w:szCs w:val="22"/>
        </w:rPr>
      </w:pPr>
      <w:r w:rsidRPr="001057C7">
        <w:rPr>
          <w:rFonts w:ascii="Arial" w:hAnsi="Arial" w:cs="Arial"/>
          <w:sz w:val="22"/>
          <w:szCs w:val="22"/>
        </w:rPr>
        <w:t>Daños sobre instalaciones, equipos, materia prima, producto terminado y perturbaciones en la</w:t>
      </w:r>
      <w:r w:rsidRPr="001057C7">
        <w:rPr>
          <w:rFonts w:ascii="Arial" w:hAnsi="Arial" w:cs="Arial"/>
          <w:spacing w:val="-6"/>
          <w:sz w:val="22"/>
          <w:szCs w:val="22"/>
        </w:rPr>
        <w:t xml:space="preserve"> </w:t>
      </w:r>
      <w:r w:rsidRPr="001057C7">
        <w:rPr>
          <w:rFonts w:ascii="Arial" w:hAnsi="Arial" w:cs="Arial"/>
          <w:sz w:val="22"/>
          <w:szCs w:val="22"/>
        </w:rPr>
        <w:t>producción.</w:t>
      </w:r>
    </w:p>
    <w:p w14:paraId="0B7D58F7" w14:textId="77777777" w:rsidR="001057C7" w:rsidRPr="001057C7" w:rsidRDefault="001057C7" w:rsidP="00A97024">
      <w:pPr>
        <w:pStyle w:val="Prrafodelista"/>
        <w:widowControl w:val="0"/>
        <w:numPr>
          <w:ilvl w:val="0"/>
          <w:numId w:val="11"/>
        </w:numPr>
        <w:tabs>
          <w:tab w:val="left" w:pos="1153"/>
          <w:tab w:val="left" w:pos="1154"/>
        </w:tabs>
        <w:autoSpaceDE w:val="0"/>
        <w:autoSpaceDN w:val="0"/>
        <w:ind w:left="0" w:firstLine="0"/>
        <w:contextualSpacing w:val="0"/>
        <w:rPr>
          <w:rFonts w:ascii="Arial" w:hAnsi="Arial" w:cs="Arial"/>
          <w:sz w:val="22"/>
          <w:szCs w:val="22"/>
        </w:rPr>
      </w:pPr>
      <w:r w:rsidRPr="001057C7">
        <w:rPr>
          <w:rFonts w:ascii="Arial" w:hAnsi="Arial" w:cs="Arial"/>
          <w:sz w:val="22"/>
          <w:szCs w:val="22"/>
        </w:rPr>
        <w:t>Aciertos y fallas de la Brigada en</w:t>
      </w:r>
      <w:r w:rsidRPr="001057C7">
        <w:rPr>
          <w:rFonts w:ascii="Arial" w:hAnsi="Arial" w:cs="Arial"/>
          <w:spacing w:val="-7"/>
          <w:sz w:val="22"/>
          <w:szCs w:val="22"/>
        </w:rPr>
        <w:t xml:space="preserve"> </w:t>
      </w:r>
      <w:r w:rsidRPr="001057C7">
        <w:rPr>
          <w:rFonts w:ascii="Arial" w:hAnsi="Arial" w:cs="Arial"/>
          <w:sz w:val="22"/>
          <w:szCs w:val="22"/>
        </w:rPr>
        <w:t>operación</w:t>
      </w:r>
    </w:p>
    <w:p w14:paraId="62CAB520" w14:textId="77777777" w:rsidR="001057C7" w:rsidRPr="001057C7" w:rsidRDefault="001057C7" w:rsidP="00A97024">
      <w:pPr>
        <w:pStyle w:val="Prrafodelista"/>
        <w:widowControl w:val="0"/>
        <w:numPr>
          <w:ilvl w:val="0"/>
          <w:numId w:val="11"/>
        </w:numPr>
        <w:tabs>
          <w:tab w:val="left" w:pos="1153"/>
          <w:tab w:val="left" w:pos="1154"/>
        </w:tabs>
        <w:autoSpaceDE w:val="0"/>
        <w:autoSpaceDN w:val="0"/>
        <w:ind w:left="0" w:firstLine="0"/>
        <w:contextualSpacing w:val="0"/>
        <w:rPr>
          <w:rFonts w:ascii="Arial" w:hAnsi="Arial" w:cs="Arial"/>
          <w:sz w:val="22"/>
          <w:szCs w:val="22"/>
        </w:rPr>
      </w:pPr>
      <w:r w:rsidRPr="001057C7">
        <w:rPr>
          <w:rFonts w:ascii="Arial" w:hAnsi="Arial" w:cs="Arial"/>
          <w:sz w:val="22"/>
          <w:szCs w:val="22"/>
        </w:rPr>
        <w:t>Sugerencias para evitar situaciones</w:t>
      </w:r>
      <w:r w:rsidRPr="001057C7">
        <w:rPr>
          <w:rFonts w:ascii="Arial" w:hAnsi="Arial" w:cs="Arial"/>
          <w:spacing w:val="61"/>
          <w:sz w:val="22"/>
          <w:szCs w:val="22"/>
        </w:rPr>
        <w:t xml:space="preserve"> </w:t>
      </w:r>
      <w:r w:rsidRPr="001057C7">
        <w:rPr>
          <w:rFonts w:ascii="Arial" w:hAnsi="Arial" w:cs="Arial"/>
          <w:sz w:val="22"/>
          <w:szCs w:val="22"/>
        </w:rPr>
        <w:t>similares.</w:t>
      </w:r>
    </w:p>
    <w:p w14:paraId="15936BB6" w14:textId="77777777" w:rsidR="001057C7" w:rsidRPr="001057C7" w:rsidRDefault="001057C7" w:rsidP="00A97024">
      <w:pPr>
        <w:spacing w:after="0" w:line="240" w:lineRule="auto"/>
        <w:jc w:val="both"/>
        <w:rPr>
          <w:rFonts w:ascii="Arial" w:hAnsi="Arial" w:cs="Arial"/>
        </w:rPr>
      </w:pPr>
      <w:r w:rsidRPr="001057C7">
        <w:rPr>
          <w:rFonts w:ascii="Arial" w:hAnsi="Arial" w:cs="Arial"/>
        </w:rPr>
        <w:t xml:space="preserve">Otras funciones que le sean asignadas por el Comité de emergencias </w:t>
      </w:r>
    </w:p>
    <w:p w14:paraId="5397EBD9" w14:textId="77777777" w:rsidR="001057C7" w:rsidRPr="001057C7" w:rsidRDefault="001057C7" w:rsidP="00A97024">
      <w:pPr>
        <w:spacing w:after="0" w:line="240" w:lineRule="auto"/>
        <w:jc w:val="both"/>
        <w:rPr>
          <w:rFonts w:ascii="Arial" w:hAnsi="Arial" w:cs="Arial"/>
        </w:rPr>
      </w:pPr>
    </w:p>
    <w:p w14:paraId="063FCFA8" w14:textId="4350BC74" w:rsidR="001057C7" w:rsidRPr="001057C7" w:rsidRDefault="001057C7" w:rsidP="00A97024">
      <w:pPr>
        <w:spacing w:after="0" w:line="240" w:lineRule="auto"/>
        <w:jc w:val="both"/>
        <w:rPr>
          <w:rFonts w:ascii="Arial" w:hAnsi="Arial" w:cs="Arial"/>
        </w:rPr>
      </w:pPr>
      <w:r w:rsidRPr="001057C7">
        <w:rPr>
          <w:rFonts w:ascii="Arial" w:hAnsi="Arial" w:cs="Arial"/>
          <w:b/>
        </w:rPr>
        <w:t>ARTICULO 3</w:t>
      </w:r>
      <w:r w:rsidR="00A97024">
        <w:rPr>
          <w:rFonts w:ascii="Arial" w:hAnsi="Arial" w:cs="Arial"/>
          <w:b/>
        </w:rPr>
        <w:t>3</w:t>
      </w:r>
      <w:r w:rsidRPr="001057C7">
        <w:rPr>
          <w:rFonts w:ascii="Arial" w:hAnsi="Arial" w:cs="Arial"/>
          <w:b/>
        </w:rPr>
        <w:t>.</w:t>
      </w:r>
      <w:r w:rsidRPr="001057C7">
        <w:rPr>
          <w:rFonts w:ascii="Arial" w:hAnsi="Arial" w:cs="Arial"/>
        </w:rPr>
        <w:t xml:space="preserve"> Funciones de los Brigadistas</w:t>
      </w:r>
    </w:p>
    <w:p w14:paraId="590E221E" w14:textId="77777777" w:rsidR="001057C7" w:rsidRPr="001057C7" w:rsidRDefault="001057C7" w:rsidP="00A97024">
      <w:pPr>
        <w:spacing w:after="0" w:line="240" w:lineRule="auto"/>
        <w:jc w:val="both"/>
        <w:rPr>
          <w:rFonts w:ascii="Arial" w:hAnsi="Arial" w:cs="Arial"/>
        </w:rPr>
      </w:pPr>
    </w:p>
    <w:p w14:paraId="0E3FBAAF" w14:textId="77777777" w:rsidR="001057C7" w:rsidRPr="001057C7" w:rsidRDefault="001057C7" w:rsidP="00A97024">
      <w:pPr>
        <w:pStyle w:val="Prrafodelista"/>
        <w:numPr>
          <w:ilvl w:val="0"/>
          <w:numId w:val="13"/>
        </w:numPr>
        <w:ind w:left="0" w:firstLine="0"/>
        <w:jc w:val="both"/>
        <w:rPr>
          <w:rFonts w:ascii="Arial" w:hAnsi="Arial" w:cs="Arial"/>
          <w:sz w:val="22"/>
          <w:szCs w:val="22"/>
        </w:rPr>
      </w:pPr>
      <w:r w:rsidRPr="001057C7">
        <w:rPr>
          <w:rFonts w:ascii="Arial" w:hAnsi="Arial" w:cs="Arial"/>
          <w:sz w:val="22"/>
          <w:szCs w:val="22"/>
        </w:rPr>
        <w:t>Cumplir los reglamentos de UAERMV y las normas sobre Seguridad y Salud en el trabajo.</w:t>
      </w:r>
    </w:p>
    <w:p w14:paraId="3DE980A0" w14:textId="77777777" w:rsidR="001057C7" w:rsidRPr="001057C7" w:rsidRDefault="001057C7" w:rsidP="00A97024">
      <w:pPr>
        <w:pStyle w:val="Prrafodelista"/>
        <w:numPr>
          <w:ilvl w:val="0"/>
          <w:numId w:val="13"/>
        </w:numPr>
        <w:ind w:left="0" w:firstLine="0"/>
        <w:jc w:val="both"/>
        <w:rPr>
          <w:rFonts w:ascii="Arial" w:hAnsi="Arial" w:cs="Arial"/>
          <w:sz w:val="22"/>
          <w:szCs w:val="22"/>
        </w:rPr>
      </w:pPr>
      <w:r w:rsidRPr="001057C7">
        <w:rPr>
          <w:rFonts w:ascii="Arial" w:hAnsi="Arial" w:cs="Arial"/>
          <w:sz w:val="22"/>
          <w:szCs w:val="22"/>
        </w:rPr>
        <w:t>Conocer y cumplir la presente resolución, los planes, programas y demás disposiciones de la Brigada.</w:t>
      </w:r>
    </w:p>
    <w:p w14:paraId="41F844AE" w14:textId="77777777" w:rsidR="001057C7" w:rsidRPr="001057C7" w:rsidRDefault="001057C7" w:rsidP="00A97024">
      <w:pPr>
        <w:pStyle w:val="Prrafodelista"/>
        <w:numPr>
          <w:ilvl w:val="0"/>
          <w:numId w:val="13"/>
        </w:numPr>
        <w:ind w:left="0" w:firstLine="0"/>
        <w:jc w:val="both"/>
        <w:rPr>
          <w:rFonts w:ascii="Arial" w:hAnsi="Arial" w:cs="Arial"/>
          <w:sz w:val="22"/>
          <w:szCs w:val="22"/>
        </w:rPr>
      </w:pPr>
      <w:r w:rsidRPr="001057C7">
        <w:rPr>
          <w:rFonts w:ascii="Arial" w:hAnsi="Arial" w:cs="Arial"/>
          <w:sz w:val="22"/>
          <w:szCs w:val="22"/>
        </w:rPr>
        <w:t>Controlar que los colaboradores de la Entidad hagan buen uso de los equipos de prevención y control de emergencias e informar cualquier anomalía.</w:t>
      </w:r>
    </w:p>
    <w:p w14:paraId="6C6F96C8" w14:textId="77777777" w:rsidR="001057C7" w:rsidRPr="001057C7" w:rsidRDefault="001057C7" w:rsidP="00A97024">
      <w:pPr>
        <w:pStyle w:val="Prrafodelista"/>
        <w:numPr>
          <w:ilvl w:val="0"/>
          <w:numId w:val="13"/>
        </w:numPr>
        <w:ind w:left="0" w:firstLine="0"/>
        <w:jc w:val="both"/>
        <w:rPr>
          <w:rFonts w:ascii="Arial" w:hAnsi="Arial" w:cs="Arial"/>
          <w:sz w:val="22"/>
          <w:szCs w:val="22"/>
        </w:rPr>
      </w:pPr>
      <w:r w:rsidRPr="001057C7">
        <w:rPr>
          <w:rFonts w:ascii="Arial" w:hAnsi="Arial" w:cs="Arial"/>
          <w:sz w:val="22"/>
          <w:szCs w:val="22"/>
        </w:rPr>
        <w:t>Asistir y tomar parte activa en las instrucciones y entrenamientos.</w:t>
      </w:r>
    </w:p>
    <w:p w14:paraId="0FF8731E" w14:textId="77777777" w:rsidR="001057C7" w:rsidRPr="001057C7" w:rsidRDefault="001057C7" w:rsidP="00A97024">
      <w:pPr>
        <w:pStyle w:val="Prrafodelista"/>
        <w:numPr>
          <w:ilvl w:val="0"/>
          <w:numId w:val="13"/>
        </w:numPr>
        <w:ind w:left="0" w:firstLine="0"/>
        <w:jc w:val="both"/>
        <w:rPr>
          <w:rFonts w:ascii="Arial" w:hAnsi="Arial" w:cs="Arial"/>
          <w:sz w:val="22"/>
          <w:szCs w:val="22"/>
        </w:rPr>
      </w:pPr>
      <w:r w:rsidRPr="001057C7">
        <w:rPr>
          <w:rFonts w:ascii="Arial" w:hAnsi="Arial" w:cs="Arial"/>
          <w:sz w:val="22"/>
          <w:szCs w:val="22"/>
        </w:rPr>
        <w:t>Informar oportunamente a su jefe de grupo, toda condición o acto inseguro que se observe en las instalaciones.</w:t>
      </w:r>
    </w:p>
    <w:p w14:paraId="4964EE22" w14:textId="77777777" w:rsidR="001057C7" w:rsidRPr="001057C7" w:rsidRDefault="001057C7" w:rsidP="00A97024">
      <w:pPr>
        <w:pStyle w:val="Prrafodelista"/>
        <w:numPr>
          <w:ilvl w:val="0"/>
          <w:numId w:val="13"/>
        </w:numPr>
        <w:ind w:left="0" w:firstLine="0"/>
        <w:jc w:val="both"/>
        <w:rPr>
          <w:rFonts w:ascii="Arial" w:hAnsi="Arial" w:cs="Arial"/>
          <w:sz w:val="22"/>
          <w:szCs w:val="22"/>
        </w:rPr>
      </w:pPr>
      <w:r w:rsidRPr="001057C7">
        <w:rPr>
          <w:rFonts w:ascii="Arial" w:hAnsi="Arial" w:cs="Arial"/>
          <w:sz w:val="22"/>
          <w:szCs w:val="22"/>
        </w:rPr>
        <w:t>Dentro de los entrenamientos, maniobras y atención de emergencias ceñirse a lo estipulado en los planes previamente elaborados para las sedes de la Entidad.</w:t>
      </w:r>
    </w:p>
    <w:p w14:paraId="40107CF2" w14:textId="77777777" w:rsidR="001057C7" w:rsidRPr="001057C7" w:rsidRDefault="001057C7" w:rsidP="00A97024">
      <w:pPr>
        <w:pStyle w:val="Prrafodelista"/>
        <w:numPr>
          <w:ilvl w:val="0"/>
          <w:numId w:val="13"/>
        </w:numPr>
        <w:ind w:left="0" w:firstLine="0"/>
        <w:jc w:val="both"/>
        <w:rPr>
          <w:rFonts w:ascii="Arial" w:hAnsi="Arial" w:cs="Arial"/>
          <w:sz w:val="22"/>
          <w:szCs w:val="22"/>
        </w:rPr>
      </w:pPr>
      <w:r w:rsidRPr="001057C7">
        <w:rPr>
          <w:rFonts w:ascii="Arial" w:hAnsi="Arial" w:cs="Arial"/>
          <w:sz w:val="22"/>
          <w:szCs w:val="22"/>
        </w:rPr>
        <w:t>Hacer uso correcto del equipo de la Brigada.</w:t>
      </w:r>
    </w:p>
    <w:p w14:paraId="53962DA6" w14:textId="77777777" w:rsidR="001057C7" w:rsidRPr="001057C7" w:rsidRDefault="001057C7" w:rsidP="00A97024">
      <w:pPr>
        <w:pStyle w:val="Prrafodelista"/>
        <w:numPr>
          <w:ilvl w:val="0"/>
          <w:numId w:val="13"/>
        </w:numPr>
        <w:ind w:left="0" w:firstLine="0"/>
        <w:jc w:val="both"/>
        <w:rPr>
          <w:rFonts w:ascii="Arial" w:hAnsi="Arial" w:cs="Arial"/>
          <w:sz w:val="22"/>
          <w:szCs w:val="22"/>
        </w:rPr>
      </w:pPr>
      <w:r w:rsidRPr="001057C7">
        <w:rPr>
          <w:rFonts w:ascii="Arial" w:hAnsi="Arial" w:cs="Arial"/>
          <w:sz w:val="22"/>
          <w:szCs w:val="22"/>
        </w:rPr>
        <w:t xml:space="preserve">Efectuar inspecciones a los equipos de atención de emergencias, en la forma y periodicidad recomendada por el área de Seguridad y Salud en el Trabajo, de tal forma que se garantice la permanente disponibilidad y buen estado de </w:t>
      </w:r>
      <w:proofErr w:type="gramStart"/>
      <w:r w:rsidRPr="001057C7">
        <w:rPr>
          <w:rFonts w:ascii="Arial" w:hAnsi="Arial" w:cs="Arial"/>
          <w:sz w:val="22"/>
          <w:szCs w:val="22"/>
        </w:rPr>
        <w:t>los mismos</w:t>
      </w:r>
      <w:proofErr w:type="gramEnd"/>
      <w:r w:rsidRPr="001057C7">
        <w:rPr>
          <w:rFonts w:ascii="Arial" w:hAnsi="Arial" w:cs="Arial"/>
          <w:sz w:val="22"/>
          <w:szCs w:val="22"/>
        </w:rPr>
        <w:t>.</w:t>
      </w:r>
    </w:p>
    <w:p w14:paraId="43621C0F" w14:textId="77777777" w:rsidR="001057C7" w:rsidRPr="001057C7" w:rsidRDefault="001057C7" w:rsidP="00A97024">
      <w:pPr>
        <w:pStyle w:val="Prrafodelista"/>
        <w:numPr>
          <w:ilvl w:val="0"/>
          <w:numId w:val="13"/>
        </w:numPr>
        <w:ind w:left="0" w:firstLine="0"/>
        <w:jc w:val="both"/>
        <w:rPr>
          <w:rFonts w:ascii="Arial" w:hAnsi="Arial" w:cs="Arial"/>
          <w:sz w:val="22"/>
          <w:szCs w:val="22"/>
        </w:rPr>
      </w:pPr>
      <w:r w:rsidRPr="001057C7">
        <w:rPr>
          <w:rFonts w:ascii="Arial" w:hAnsi="Arial" w:cs="Arial"/>
          <w:sz w:val="22"/>
          <w:szCs w:val="22"/>
        </w:rPr>
        <w:t xml:space="preserve">Cumplir con las demás funciones que le sean asignadas por el área de Seguridad y salud en el trabajo de la Entidad. </w:t>
      </w:r>
    </w:p>
    <w:p w14:paraId="25DB54BA" w14:textId="77777777" w:rsidR="001057C7" w:rsidRPr="001057C7" w:rsidRDefault="001057C7" w:rsidP="00A97024">
      <w:pPr>
        <w:pStyle w:val="Prrafodelista"/>
        <w:ind w:left="0"/>
        <w:jc w:val="both"/>
        <w:rPr>
          <w:rFonts w:ascii="Arial" w:hAnsi="Arial" w:cs="Arial"/>
          <w:sz w:val="22"/>
          <w:szCs w:val="22"/>
        </w:rPr>
      </w:pPr>
    </w:p>
    <w:p w14:paraId="5204CB74" w14:textId="2B82461B" w:rsidR="001057C7" w:rsidRPr="001057C7" w:rsidRDefault="001057C7" w:rsidP="00A97024">
      <w:pPr>
        <w:pStyle w:val="Textoindependiente"/>
        <w:jc w:val="center"/>
        <w:rPr>
          <w:rFonts w:ascii="Arial" w:hAnsi="Arial" w:cs="Arial"/>
          <w:b/>
          <w:sz w:val="22"/>
          <w:szCs w:val="22"/>
        </w:rPr>
      </w:pPr>
      <w:r w:rsidRPr="001057C7">
        <w:rPr>
          <w:rFonts w:ascii="Arial" w:hAnsi="Arial" w:cs="Arial"/>
          <w:b/>
          <w:sz w:val="22"/>
          <w:szCs w:val="22"/>
        </w:rPr>
        <w:t>CAPITULO VIII</w:t>
      </w:r>
    </w:p>
    <w:p w14:paraId="54E5F420" w14:textId="7603B033" w:rsidR="001057C7" w:rsidRDefault="001057C7" w:rsidP="00A97024">
      <w:pPr>
        <w:pStyle w:val="Textoindependiente"/>
        <w:jc w:val="center"/>
        <w:rPr>
          <w:rFonts w:ascii="Arial" w:hAnsi="Arial" w:cs="Arial"/>
          <w:b/>
          <w:sz w:val="22"/>
          <w:szCs w:val="22"/>
        </w:rPr>
      </w:pPr>
      <w:r w:rsidRPr="001057C7">
        <w:rPr>
          <w:rFonts w:ascii="Arial" w:hAnsi="Arial" w:cs="Arial"/>
          <w:b/>
          <w:sz w:val="22"/>
          <w:szCs w:val="22"/>
        </w:rPr>
        <w:t>PROCEDIMIENTOS Y OPERACIONES</w:t>
      </w:r>
    </w:p>
    <w:p w14:paraId="068B9568" w14:textId="77777777" w:rsidR="00A97024" w:rsidRPr="001057C7" w:rsidRDefault="00A97024" w:rsidP="00A97024">
      <w:pPr>
        <w:pStyle w:val="Textoindependiente"/>
        <w:jc w:val="center"/>
        <w:rPr>
          <w:rFonts w:ascii="Arial" w:hAnsi="Arial" w:cs="Arial"/>
          <w:b/>
          <w:sz w:val="22"/>
          <w:szCs w:val="22"/>
        </w:rPr>
      </w:pPr>
    </w:p>
    <w:p w14:paraId="14D3493E" w14:textId="2D27C273" w:rsidR="001057C7" w:rsidRPr="001057C7" w:rsidRDefault="001057C7" w:rsidP="00A97024">
      <w:pPr>
        <w:rPr>
          <w:rFonts w:ascii="Arial" w:hAnsi="Arial" w:cs="Arial"/>
          <w:b/>
        </w:rPr>
      </w:pPr>
      <w:r w:rsidRPr="001057C7">
        <w:rPr>
          <w:rFonts w:ascii="Arial" w:hAnsi="Arial" w:cs="Arial"/>
          <w:b/>
        </w:rPr>
        <w:t>ARTICULO 3</w:t>
      </w:r>
      <w:r w:rsidR="00A97024">
        <w:rPr>
          <w:rFonts w:ascii="Arial" w:hAnsi="Arial" w:cs="Arial"/>
          <w:b/>
        </w:rPr>
        <w:t>4</w:t>
      </w:r>
      <w:r w:rsidRPr="001057C7">
        <w:rPr>
          <w:rFonts w:ascii="Arial" w:hAnsi="Arial" w:cs="Arial"/>
          <w:b/>
        </w:rPr>
        <w:t>. Operaciones sin Emergencias</w:t>
      </w:r>
      <w:r w:rsidRPr="001057C7">
        <w:rPr>
          <w:rFonts w:ascii="Arial" w:hAnsi="Arial" w:cs="Arial"/>
          <w:b/>
          <w:spacing w:val="-15"/>
        </w:rPr>
        <w:t xml:space="preserve"> </w:t>
      </w:r>
      <w:r w:rsidRPr="001057C7">
        <w:rPr>
          <w:rFonts w:ascii="Arial" w:hAnsi="Arial" w:cs="Arial"/>
          <w:b/>
        </w:rPr>
        <w:t>(periódicas)</w:t>
      </w:r>
    </w:p>
    <w:p w14:paraId="08AD8C4B" w14:textId="754C8CA1" w:rsidR="001057C7" w:rsidRPr="001057C7" w:rsidRDefault="001057C7" w:rsidP="00A97024">
      <w:pPr>
        <w:jc w:val="both"/>
        <w:rPr>
          <w:rFonts w:ascii="Arial" w:hAnsi="Arial" w:cs="Arial"/>
        </w:rPr>
      </w:pPr>
      <w:r w:rsidRPr="001057C7">
        <w:rPr>
          <w:rFonts w:ascii="Arial" w:hAnsi="Arial" w:cs="Arial"/>
          <w:b/>
        </w:rPr>
        <w:t xml:space="preserve">Inspecciones Contra Incendios, Accidentes y Otras emergencias. </w:t>
      </w:r>
      <w:r w:rsidRPr="001057C7">
        <w:rPr>
          <w:rFonts w:ascii="Arial" w:hAnsi="Arial" w:cs="Arial"/>
        </w:rPr>
        <w:t>Cada</w:t>
      </w:r>
      <w:r w:rsidRPr="001057C7">
        <w:rPr>
          <w:rFonts w:ascii="Arial" w:hAnsi="Arial" w:cs="Arial"/>
          <w:spacing w:val="61"/>
        </w:rPr>
        <w:t xml:space="preserve"> </w:t>
      </w:r>
      <w:r w:rsidRPr="001057C7">
        <w:rPr>
          <w:rFonts w:ascii="Arial" w:hAnsi="Arial" w:cs="Arial"/>
        </w:rPr>
        <w:t xml:space="preserve">seis (6) meses la Brigada de emergencias de </w:t>
      </w:r>
      <w:r w:rsidR="004952AB" w:rsidRPr="001057C7">
        <w:rPr>
          <w:rFonts w:ascii="Arial" w:hAnsi="Arial" w:cs="Arial"/>
        </w:rPr>
        <w:t>UAERMV, efectuará</w:t>
      </w:r>
      <w:r w:rsidRPr="001057C7">
        <w:rPr>
          <w:rFonts w:ascii="Arial" w:hAnsi="Arial" w:cs="Arial"/>
        </w:rPr>
        <w:t xml:space="preserve"> inspecciones de Seguridad en forma organizada y sistemática en los formatos establecidos para tal fin que incluyan todas las áreas de las </w:t>
      </w:r>
      <w:r w:rsidRPr="001057C7">
        <w:rPr>
          <w:rFonts w:ascii="Arial" w:hAnsi="Arial" w:cs="Arial"/>
        </w:rPr>
        <w:lastRenderedPageBreak/>
        <w:t>instalaciones a fin de detectar condiciones peligrosas y controlar actos inseguros; igualmente se revisará el equipo de protección de la</w:t>
      </w:r>
      <w:r w:rsidRPr="001057C7">
        <w:rPr>
          <w:rFonts w:ascii="Arial" w:hAnsi="Arial" w:cs="Arial"/>
          <w:spacing w:val="-2"/>
        </w:rPr>
        <w:t xml:space="preserve"> </w:t>
      </w:r>
      <w:r w:rsidRPr="001057C7">
        <w:rPr>
          <w:rFonts w:ascii="Arial" w:hAnsi="Arial" w:cs="Arial"/>
        </w:rPr>
        <w:t>Instalaciones.</w:t>
      </w:r>
    </w:p>
    <w:p w14:paraId="04EBD8A4" w14:textId="77777777" w:rsidR="001057C7" w:rsidRPr="001057C7" w:rsidRDefault="001057C7" w:rsidP="00A97024">
      <w:pPr>
        <w:pStyle w:val="Textoindependiente"/>
        <w:rPr>
          <w:rFonts w:ascii="Arial" w:hAnsi="Arial" w:cs="Arial"/>
          <w:sz w:val="22"/>
          <w:szCs w:val="22"/>
        </w:rPr>
      </w:pPr>
    </w:p>
    <w:p w14:paraId="66E2B250" w14:textId="0B80544A" w:rsidR="001057C7" w:rsidRDefault="001057C7" w:rsidP="00A97024">
      <w:pPr>
        <w:ind w:right="303"/>
        <w:jc w:val="both"/>
        <w:rPr>
          <w:rFonts w:ascii="Arial" w:hAnsi="Arial" w:cs="Arial"/>
        </w:rPr>
      </w:pPr>
      <w:r w:rsidRPr="001057C7">
        <w:rPr>
          <w:rFonts w:ascii="Arial" w:hAnsi="Arial" w:cs="Arial"/>
          <w:b/>
        </w:rPr>
        <w:t>ARTICULO 3</w:t>
      </w:r>
      <w:r w:rsidR="00A97024">
        <w:rPr>
          <w:rFonts w:ascii="Arial" w:hAnsi="Arial" w:cs="Arial"/>
          <w:b/>
        </w:rPr>
        <w:t>5</w:t>
      </w:r>
      <w:r w:rsidRPr="001057C7">
        <w:rPr>
          <w:rFonts w:ascii="Arial" w:hAnsi="Arial" w:cs="Arial"/>
          <w:b/>
        </w:rPr>
        <w:t xml:space="preserve">. Planteamiento previo para la prevención y atención de emergencias. </w:t>
      </w:r>
      <w:r w:rsidRPr="001057C7">
        <w:rPr>
          <w:rFonts w:ascii="Arial" w:hAnsi="Arial" w:cs="Arial"/>
        </w:rPr>
        <w:t>Para cada uno de los siniestros que se puedan presentar en la Instalaciones, La Brigada deberá conocer “Los Planes de Emergencia y contingencia” de la sede que les corresponda y evitar y/o controlar sus efectos.</w:t>
      </w:r>
    </w:p>
    <w:p w14:paraId="56B98FDF" w14:textId="6A562A0D" w:rsidR="00521A88" w:rsidRDefault="00521A88" w:rsidP="00A97024">
      <w:pPr>
        <w:ind w:right="303"/>
        <w:jc w:val="both"/>
        <w:rPr>
          <w:rFonts w:ascii="Arial" w:hAnsi="Arial" w:cs="Arial"/>
        </w:rPr>
      </w:pPr>
      <w:r w:rsidRPr="001057C7">
        <w:rPr>
          <w:rFonts w:ascii="Arial" w:hAnsi="Arial" w:cs="Arial"/>
          <w:b/>
        </w:rPr>
        <w:t>ARTICULO 3</w:t>
      </w:r>
      <w:r w:rsidR="00A97024">
        <w:rPr>
          <w:rFonts w:ascii="Arial" w:hAnsi="Arial" w:cs="Arial"/>
          <w:b/>
        </w:rPr>
        <w:t>6</w:t>
      </w:r>
      <w:r w:rsidRPr="001057C7">
        <w:rPr>
          <w:rFonts w:ascii="Arial" w:hAnsi="Arial" w:cs="Arial"/>
          <w:b/>
        </w:rPr>
        <w:t>.</w:t>
      </w:r>
      <w:r>
        <w:rPr>
          <w:rFonts w:ascii="Arial" w:hAnsi="Arial" w:cs="Arial"/>
          <w:b/>
        </w:rPr>
        <w:t xml:space="preserve"> Vigencia</w:t>
      </w:r>
      <w:r w:rsidRPr="001057C7">
        <w:rPr>
          <w:rFonts w:ascii="Arial" w:hAnsi="Arial" w:cs="Arial"/>
          <w:b/>
        </w:rPr>
        <w:t xml:space="preserve">. </w:t>
      </w:r>
      <w:r>
        <w:rPr>
          <w:rFonts w:ascii="Arial" w:hAnsi="Arial" w:cs="Arial"/>
        </w:rPr>
        <w:t>El presente reglamento rige a partir de la fecha de su expedición.</w:t>
      </w:r>
    </w:p>
    <w:p w14:paraId="616C938E" w14:textId="0F745264" w:rsidR="00473820" w:rsidRPr="00A004A4" w:rsidRDefault="00473820" w:rsidP="00A97024">
      <w:pPr>
        <w:pStyle w:val="Encabezado"/>
        <w:jc w:val="both"/>
        <w:rPr>
          <w:rFonts w:ascii="Arial" w:hAnsi="Arial" w:cs="Arial"/>
        </w:rPr>
      </w:pPr>
      <w:r w:rsidRPr="00142424">
        <w:rPr>
          <w:rFonts w:ascii="Arial" w:hAnsi="Arial" w:cs="Arial"/>
          <w:b/>
          <w:szCs w:val="24"/>
        </w:rPr>
        <w:t xml:space="preserve">ARTÍCULO </w:t>
      </w:r>
      <w:r w:rsidR="00A97024">
        <w:rPr>
          <w:rFonts w:ascii="Arial" w:hAnsi="Arial" w:cs="Arial"/>
          <w:b/>
          <w:szCs w:val="24"/>
        </w:rPr>
        <w:t>37</w:t>
      </w:r>
      <w:r w:rsidRPr="00142424">
        <w:rPr>
          <w:rFonts w:ascii="Arial" w:hAnsi="Arial" w:cs="Arial"/>
          <w:b/>
          <w:szCs w:val="24"/>
        </w:rPr>
        <w:t>.</w:t>
      </w:r>
      <w:r w:rsidRPr="00142424">
        <w:rPr>
          <w:rFonts w:ascii="Arial" w:hAnsi="Arial" w:cs="Arial"/>
          <w:szCs w:val="24"/>
        </w:rPr>
        <w:t xml:space="preserve">  </w:t>
      </w:r>
      <w:r w:rsidR="00A97024">
        <w:rPr>
          <w:rFonts w:ascii="Arial" w:hAnsi="Arial" w:cs="Arial"/>
          <w:b/>
          <w:szCs w:val="24"/>
        </w:rPr>
        <w:t xml:space="preserve">Derogatoria. </w:t>
      </w:r>
      <w:r w:rsidRPr="00F538D9">
        <w:rPr>
          <w:rFonts w:ascii="Arial" w:hAnsi="Arial" w:cs="Arial"/>
          <w:szCs w:val="24"/>
        </w:rPr>
        <w:t xml:space="preserve">Derogar </w:t>
      </w:r>
      <w:r>
        <w:rPr>
          <w:rFonts w:ascii="Arial" w:hAnsi="Arial" w:cs="Arial"/>
          <w:szCs w:val="24"/>
        </w:rPr>
        <w:t xml:space="preserve">la </w:t>
      </w:r>
      <w:r>
        <w:rPr>
          <w:rFonts w:ascii="Arial" w:hAnsi="Arial" w:cs="Arial"/>
        </w:rPr>
        <w:t xml:space="preserve">Resolución 357 del 1 de agosto de 2014 </w:t>
      </w:r>
      <w:r w:rsidRPr="00F538D9">
        <w:rPr>
          <w:rFonts w:ascii="Arial" w:hAnsi="Arial" w:cs="Arial"/>
          <w:szCs w:val="24"/>
        </w:rPr>
        <w:t>expedida por la Unidad Administrativa Especial de Rehabilitación y Mantenimiento Vial</w:t>
      </w:r>
      <w:r>
        <w:rPr>
          <w:rFonts w:ascii="Arial" w:hAnsi="Arial" w:cs="Arial"/>
          <w:szCs w:val="24"/>
        </w:rPr>
        <w:t>, de conformidad con la parte motiva del presente acto administrativo.</w:t>
      </w:r>
    </w:p>
    <w:p w14:paraId="5A3C96A8" w14:textId="77777777" w:rsidR="00473820" w:rsidRPr="001057C7" w:rsidRDefault="00473820" w:rsidP="00374DF8">
      <w:pPr>
        <w:ind w:left="302" w:right="303"/>
        <w:jc w:val="both"/>
        <w:rPr>
          <w:rFonts w:ascii="Arial" w:hAnsi="Arial" w:cs="Arial"/>
        </w:rPr>
      </w:pPr>
    </w:p>
    <w:p w14:paraId="66B2B624" w14:textId="0354D7F2" w:rsidR="00324348" w:rsidRPr="00376177" w:rsidRDefault="00EE300A" w:rsidP="00374DF8">
      <w:pPr>
        <w:ind w:left="284" w:right="474"/>
        <w:jc w:val="center"/>
        <w:rPr>
          <w:rFonts w:ascii="Arial" w:hAnsi="Arial" w:cs="Arial"/>
          <w:b/>
          <w:bCs/>
          <w:szCs w:val="24"/>
        </w:rPr>
      </w:pPr>
      <w:r>
        <w:rPr>
          <w:rFonts w:ascii="Arial" w:hAnsi="Arial" w:cs="Arial"/>
          <w:b/>
          <w:bCs/>
          <w:szCs w:val="24"/>
        </w:rPr>
        <w:t xml:space="preserve">PUBLÍQUESE </w:t>
      </w:r>
      <w:r w:rsidRPr="00376177">
        <w:rPr>
          <w:rFonts w:ascii="Arial" w:hAnsi="Arial" w:cs="Arial"/>
          <w:b/>
          <w:bCs/>
          <w:szCs w:val="24"/>
        </w:rPr>
        <w:t>Y</w:t>
      </w:r>
      <w:r w:rsidR="00F3316F" w:rsidRPr="00376177">
        <w:rPr>
          <w:rFonts w:ascii="Arial" w:hAnsi="Arial" w:cs="Arial"/>
          <w:b/>
          <w:bCs/>
          <w:szCs w:val="24"/>
        </w:rPr>
        <w:t xml:space="preserve"> CÚMPLASE</w:t>
      </w:r>
    </w:p>
    <w:p w14:paraId="2E66A2AD" w14:textId="59CA2DAE" w:rsidR="00F3316F" w:rsidRPr="00344590" w:rsidRDefault="00F3316F" w:rsidP="00344590">
      <w:pPr>
        <w:ind w:left="284" w:right="474"/>
        <w:rPr>
          <w:rFonts w:ascii="Arial" w:hAnsi="Arial" w:cs="Arial"/>
          <w:szCs w:val="24"/>
        </w:rPr>
      </w:pPr>
      <w:r w:rsidRPr="00376177">
        <w:rPr>
          <w:rFonts w:ascii="Arial" w:hAnsi="Arial" w:cs="Arial"/>
          <w:szCs w:val="24"/>
        </w:rPr>
        <w:t xml:space="preserve">Dada en Bogotá, D.C., a los </w:t>
      </w:r>
    </w:p>
    <w:p w14:paraId="327B8244" w14:textId="73D2842C" w:rsidR="00F3316F" w:rsidRDefault="00F3316F" w:rsidP="001B1EDB">
      <w:pPr>
        <w:tabs>
          <w:tab w:val="left" w:pos="720"/>
          <w:tab w:val="left" w:pos="1440"/>
          <w:tab w:val="left" w:pos="2160"/>
          <w:tab w:val="left" w:pos="2880"/>
          <w:tab w:val="left" w:pos="3600"/>
          <w:tab w:val="left" w:pos="4320"/>
          <w:tab w:val="left" w:pos="5040"/>
          <w:tab w:val="left" w:pos="5760"/>
          <w:tab w:val="left" w:pos="6480"/>
        </w:tabs>
        <w:spacing w:after="0"/>
        <w:ind w:left="284" w:right="474"/>
        <w:jc w:val="center"/>
        <w:rPr>
          <w:rFonts w:ascii="Arial" w:hAnsi="Arial" w:cs="Arial"/>
          <w:b/>
          <w:szCs w:val="24"/>
        </w:rPr>
      </w:pPr>
    </w:p>
    <w:p w14:paraId="6E25878A" w14:textId="06161679" w:rsidR="00002581" w:rsidRDefault="00002581" w:rsidP="001B1EDB">
      <w:pPr>
        <w:tabs>
          <w:tab w:val="left" w:pos="720"/>
          <w:tab w:val="left" w:pos="1440"/>
          <w:tab w:val="left" w:pos="2160"/>
          <w:tab w:val="left" w:pos="2880"/>
          <w:tab w:val="left" w:pos="3600"/>
          <w:tab w:val="left" w:pos="4320"/>
          <w:tab w:val="left" w:pos="5040"/>
          <w:tab w:val="left" w:pos="5760"/>
          <w:tab w:val="left" w:pos="6480"/>
        </w:tabs>
        <w:spacing w:after="0"/>
        <w:ind w:left="284" w:right="474"/>
        <w:jc w:val="center"/>
        <w:rPr>
          <w:rFonts w:ascii="Arial" w:hAnsi="Arial" w:cs="Arial"/>
          <w:b/>
          <w:szCs w:val="24"/>
        </w:rPr>
      </w:pPr>
    </w:p>
    <w:p w14:paraId="1868D04A" w14:textId="71026096" w:rsidR="00EE300A" w:rsidRDefault="00EE300A" w:rsidP="001B1EDB">
      <w:pPr>
        <w:tabs>
          <w:tab w:val="left" w:pos="720"/>
          <w:tab w:val="left" w:pos="1440"/>
          <w:tab w:val="left" w:pos="2160"/>
          <w:tab w:val="left" w:pos="2880"/>
          <w:tab w:val="left" w:pos="3600"/>
          <w:tab w:val="left" w:pos="4320"/>
          <w:tab w:val="left" w:pos="5040"/>
          <w:tab w:val="left" w:pos="5760"/>
          <w:tab w:val="left" w:pos="6480"/>
        </w:tabs>
        <w:spacing w:after="0"/>
        <w:ind w:left="284" w:right="474"/>
        <w:jc w:val="center"/>
        <w:rPr>
          <w:rFonts w:ascii="Arial" w:hAnsi="Arial" w:cs="Arial"/>
          <w:b/>
          <w:szCs w:val="24"/>
        </w:rPr>
      </w:pPr>
    </w:p>
    <w:p w14:paraId="03404EB6" w14:textId="77777777" w:rsidR="00324348" w:rsidRPr="00376177" w:rsidRDefault="00324348" w:rsidP="001B1EDB">
      <w:pPr>
        <w:tabs>
          <w:tab w:val="left" w:pos="720"/>
          <w:tab w:val="left" w:pos="1440"/>
          <w:tab w:val="left" w:pos="2160"/>
          <w:tab w:val="left" w:pos="2880"/>
          <w:tab w:val="left" w:pos="3600"/>
          <w:tab w:val="left" w:pos="4320"/>
          <w:tab w:val="left" w:pos="5040"/>
          <w:tab w:val="left" w:pos="5760"/>
          <w:tab w:val="left" w:pos="6480"/>
        </w:tabs>
        <w:spacing w:after="0"/>
        <w:ind w:left="284" w:right="474"/>
        <w:jc w:val="center"/>
        <w:rPr>
          <w:rFonts w:ascii="Arial" w:hAnsi="Arial" w:cs="Arial"/>
          <w:b/>
          <w:szCs w:val="24"/>
        </w:rPr>
      </w:pPr>
    </w:p>
    <w:p w14:paraId="44E89B7C" w14:textId="4ABB1667" w:rsidR="00475604" w:rsidRPr="00376177" w:rsidRDefault="00BE53E5" w:rsidP="001B1EDB">
      <w:pPr>
        <w:spacing w:after="0" w:line="240" w:lineRule="auto"/>
        <w:ind w:left="284" w:right="474"/>
        <w:jc w:val="center"/>
        <w:rPr>
          <w:rFonts w:ascii="Arial" w:eastAsia="Times New Roman" w:hAnsi="Arial" w:cs="Arial"/>
          <w:b/>
          <w:szCs w:val="24"/>
          <w:lang w:eastAsia="es-ES"/>
        </w:rPr>
      </w:pPr>
      <w:r>
        <w:rPr>
          <w:rFonts w:ascii="Arial" w:eastAsia="Times New Roman" w:hAnsi="Arial" w:cs="Arial"/>
          <w:b/>
          <w:szCs w:val="24"/>
          <w:lang w:eastAsia="es-ES"/>
        </w:rPr>
        <w:t>Á</w:t>
      </w:r>
      <w:r w:rsidR="007E048C">
        <w:rPr>
          <w:rFonts w:ascii="Arial" w:eastAsia="Times New Roman" w:hAnsi="Arial" w:cs="Arial"/>
          <w:b/>
          <w:szCs w:val="24"/>
          <w:lang w:eastAsia="es-ES"/>
        </w:rPr>
        <w:t>LVARO SANDOVAL REYES</w:t>
      </w:r>
    </w:p>
    <w:p w14:paraId="2AA1C6A8" w14:textId="71EE0E7B" w:rsidR="00475604" w:rsidRPr="00376177" w:rsidRDefault="007E048C" w:rsidP="001B1EDB">
      <w:pPr>
        <w:spacing w:after="0" w:line="240" w:lineRule="auto"/>
        <w:ind w:left="284" w:right="474"/>
        <w:jc w:val="center"/>
        <w:rPr>
          <w:rFonts w:ascii="Arial" w:eastAsia="Times New Roman" w:hAnsi="Arial" w:cs="Arial"/>
          <w:szCs w:val="24"/>
          <w:lang w:eastAsia="es-ES"/>
        </w:rPr>
      </w:pPr>
      <w:r>
        <w:rPr>
          <w:rFonts w:ascii="Arial" w:eastAsia="Times New Roman" w:hAnsi="Arial" w:cs="Arial"/>
          <w:szCs w:val="24"/>
          <w:lang w:eastAsia="es-ES"/>
        </w:rPr>
        <w:t>DIRECTO</w:t>
      </w:r>
      <w:r w:rsidR="00525DA9">
        <w:rPr>
          <w:rFonts w:ascii="Arial" w:eastAsia="Times New Roman" w:hAnsi="Arial" w:cs="Arial"/>
          <w:szCs w:val="24"/>
          <w:lang w:eastAsia="es-ES"/>
        </w:rPr>
        <w:t>R</w:t>
      </w:r>
      <w:r>
        <w:rPr>
          <w:rFonts w:ascii="Arial" w:eastAsia="Times New Roman" w:hAnsi="Arial" w:cs="Arial"/>
          <w:szCs w:val="24"/>
          <w:lang w:eastAsia="es-ES"/>
        </w:rPr>
        <w:t xml:space="preserve"> GENERAL</w:t>
      </w:r>
    </w:p>
    <w:p w14:paraId="57D77D58" w14:textId="77777777" w:rsidR="00F3316F" w:rsidRDefault="00F3316F" w:rsidP="001B1EDB">
      <w:pPr>
        <w:tabs>
          <w:tab w:val="left" w:pos="540"/>
          <w:tab w:val="left" w:pos="1440"/>
          <w:tab w:val="left" w:pos="2160"/>
          <w:tab w:val="left" w:pos="2880"/>
          <w:tab w:val="left" w:pos="3600"/>
          <w:tab w:val="left" w:pos="4320"/>
          <w:tab w:val="left" w:pos="5040"/>
          <w:tab w:val="left" w:pos="5760"/>
          <w:tab w:val="left" w:pos="6480"/>
        </w:tabs>
        <w:spacing w:after="0" w:line="240" w:lineRule="auto"/>
        <w:ind w:left="284" w:right="474"/>
        <w:jc w:val="both"/>
        <w:rPr>
          <w:rFonts w:ascii="Arial" w:hAnsi="Arial" w:cs="Arial"/>
          <w:sz w:val="16"/>
          <w:szCs w:val="16"/>
        </w:rPr>
      </w:pPr>
    </w:p>
    <w:p w14:paraId="3AA8DD6F" w14:textId="77777777" w:rsidR="00374DF8" w:rsidRDefault="00F3316F" w:rsidP="00977D22">
      <w:pPr>
        <w:tabs>
          <w:tab w:val="left" w:pos="540"/>
          <w:tab w:val="left" w:pos="1440"/>
          <w:tab w:val="left" w:pos="2160"/>
          <w:tab w:val="left" w:pos="2880"/>
          <w:tab w:val="left" w:pos="3600"/>
          <w:tab w:val="left" w:pos="4320"/>
          <w:tab w:val="left" w:pos="5040"/>
          <w:tab w:val="left" w:pos="5760"/>
          <w:tab w:val="left" w:pos="6480"/>
        </w:tabs>
        <w:spacing w:after="0" w:line="240" w:lineRule="auto"/>
        <w:ind w:left="284" w:right="474"/>
        <w:jc w:val="both"/>
        <w:rPr>
          <w:rFonts w:ascii="Arial" w:hAnsi="Arial" w:cs="Arial"/>
          <w:sz w:val="16"/>
          <w:szCs w:val="16"/>
        </w:rPr>
      </w:pPr>
      <w:r w:rsidRPr="00374DF8">
        <w:rPr>
          <w:rFonts w:ascii="Arial" w:hAnsi="Arial" w:cs="Arial"/>
          <w:sz w:val="16"/>
          <w:szCs w:val="16"/>
        </w:rPr>
        <w:t>Proyectó:</w:t>
      </w:r>
      <w:r w:rsidR="00EE300A" w:rsidRPr="00374DF8">
        <w:rPr>
          <w:rFonts w:ascii="Arial" w:hAnsi="Arial" w:cs="Arial"/>
          <w:sz w:val="16"/>
          <w:szCs w:val="16"/>
        </w:rPr>
        <w:t xml:space="preserve"> </w:t>
      </w:r>
      <w:r w:rsidR="00374DF8" w:rsidRPr="00374DF8">
        <w:rPr>
          <w:rFonts w:ascii="Arial" w:hAnsi="Arial" w:cs="Arial"/>
          <w:sz w:val="16"/>
          <w:szCs w:val="16"/>
        </w:rPr>
        <w:t xml:space="preserve">Diana Carolina Castro Afanador </w:t>
      </w:r>
      <w:r w:rsidR="006C6CFF" w:rsidRPr="00374DF8">
        <w:rPr>
          <w:rFonts w:ascii="Arial" w:hAnsi="Arial" w:cs="Arial"/>
          <w:sz w:val="16"/>
          <w:szCs w:val="16"/>
        </w:rPr>
        <w:t xml:space="preserve">/ </w:t>
      </w:r>
      <w:r w:rsidR="00AB16D0" w:rsidRPr="00374DF8">
        <w:rPr>
          <w:rFonts w:ascii="Arial" w:hAnsi="Arial" w:cs="Arial"/>
          <w:sz w:val="16"/>
          <w:szCs w:val="16"/>
        </w:rPr>
        <w:t xml:space="preserve">Contratista </w:t>
      </w:r>
      <w:r w:rsidR="00374DF8" w:rsidRPr="00374DF8">
        <w:rPr>
          <w:rFonts w:ascii="Arial" w:hAnsi="Arial" w:cs="Arial"/>
          <w:sz w:val="16"/>
          <w:szCs w:val="16"/>
        </w:rPr>
        <w:t>TH</w:t>
      </w:r>
      <w:r w:rsidR="00EE300A">
        <w:rPr>
          <w:rFonts w:ascii="Arial" w:hAnsi="Arial" w:cs="Arial"/>
          <w:sz w:val="16"/>
          <w:szCs w:val="16"/>
        </w:rPr>
        <w:t xml:space="preserve"> </w:t>
      </w:r>
    </w:p>
    <w:p w14:paraId="52D4A827" w14:textId="3285D940" w:rsidR="001C5881" w:rsidRPr="00002581" w:rsidRDefault="00374DF8" w:rsidP="00977D22">
      <w:pPr>
        <w:tabs>
          <w:tab w:val="left" w:pos="540"/>
          <w:tab w:val="left" w:pos="1440"/>
          <w:tab w:val="left" w:pos="2160"/>
          <w:tab w:val="left" w:pos="2880"/>
          <w:tab w:val="left" w:pos="3600"/>
          <w:tab w:val="left" w:pos="4320"/>
          <w:tab w:val="left" w:pos="5040"/>
          <w:tab w:val="left" w:pos="5760"/>
          <w:tab w:val="left" w:pos="6480"/>
        </w:tabs>
        <w:spacing w:after="0" w:line="240" w:lineRule="auto"/>
        <w:ind w:left="284" w:right="474"/>
        <w:jc w:val="both"/>
        <w:rPr>
          <w:rFonts w:ascii="Arial" w:hAnsi="Arial" w:cs="Arial"/>
          <w:sz w:val="16"/>
          <w:szCs w:val="16"/>
        </w:rPr>
      </w:pPr>
      <w:r>
        <w:rPr>
          <w:rFonts w:ascii="Arial" w:hAnsi="Arial" w:cs="Arial"/>
          <w:sz w:val="16"/>
          <w:szCs w:val="16"/>
        </w:rPr>
        <w:t xml:space="preserve">                </w:t>
      </w:r>
      <w:r w:rsidRPr="00002581">
        <w:rPr>
          <w:rFonts w:ascii="Arial" w:hAnsi="Arial" w:cs="Arial"/>
          <w:sz w:val="16"/>
          <w:szCs w:val="16"/>
        </w:rPr>
        <w:t>Cristhian Ricardo Abello Zapata / Abogado Contratista SG</w:t>
      </w:r>
      <w:r>
        <w:rPr>
          <w:rFonts w:ascii="Arial" w:hAnsi="Arial" w:cs="Arial"/>
          <w:sz w:val="16"/>
          <w:szCs w:val="16"/>
        </w:rPr>
        <w:t xml:space="preserve">      </w:t>
      </w:r>
      <w:r w:rsidR="00EE300A">
        <w:rPr>
          <w:rFonts w:ascii="Arial" w:hAnsi="Arial" w:cs="Arial"/>
          <w:sz w:val="16"/>
          <w:szCs w:val="16"/>
        </w:rPr>
        <w:t xml:space="preserve">     </w:t>
      </w:r>
    </w:p>
    <w:p w14:paraId="64A2729F" w14:textId="481CACB5" w:rsidR="00E7530A" w:rsidRDefault="00782E88" w:rsidP="00977D22">
      <w:pPr>
        <w:pStyle w:val="Sinespaciado1"/>
        <w:ind w:left="284" w:right="474"/>
        <w:jc w:val="both"/>
        <w:rPr>
          <w:rFonts w:ascii="Arial" w:hAnsi="Arial" w:cs="Arial"/>
          <w:sz w:val="16"/>
          <w:szCs w:val="16"/>
        </w:rPr>
      </w:pPr>
      <w:r w:rsidRPr="00002581">
        <w:rPr>
          <w:rFonts w:ascii="Arial" w:hAnsi="Arial" w:cs="Arial"/>
          <w:sz w:val="16"/>
          <w:szCs w:val="16"/>
        </w:rPr>
        <w:t xml:space="preserve">Revisó:  </w:t>
      </w:r>
      <w:r w:rsidR="00374DF8">
        <w:rPr>
          <w:rFonts w:ascii="Arial" w:hAnsi="Arial" w:cs="Arial"/>
          <w:sz w:val="16"/>
          <w:szCs w:val="16"/>
        </w:rPr>
        <w:t xml:space="preserve">  Carlos Enrique Camelo Castillo / Profesional Especializado</w:t>
      </w:r>
    </w:p>
    <w:p w14:paraId="3167853D" w14:textId="2CCEF61F" w:rsidR="00665B35" w:rsidRPr="00344590" w:rsidRDefault="00782E88" w:rsidP="00344590">
      <w:pPr>
        <w:pStyle w:val="Sinespaciado1"/>
        <w:ind w:left="284" w:right="474"/>
        <w:jc w:val="both"/>
        <w:rPr>
          <w:rFonts w:ascii="Arial" w:hAnsi="Arial" w:cs="Arial"/>
          <w:sz w:val="16"/>
          <w:szCs w:val="16"/>
        </w:rPr>
      </w:pPr>
      <w:r>
        <w:rPr>
          <w:rFonts w:ascii="Arial" w:hAnsi="Arial" w:cs="Arial"/>
          <w:sz w:val="16"/>
          <w:szCs w:val="16"/>
        </w:rPr>
        <w:t xml:space="preserve">Aprobó: </w:t>
      </w:r>
      <w:r w:rsidR="00374DF8">
        <w:rPr>
          <w:rFonts w:ascii="Arial" w:hAnsi="Arial" w:cs="Arial"/>
          <w:sz w:val="16"/>
          <w:szCs w:val="16"/>
        </w:rPr>
        <w:t xml:space="preserve"> </w:t>
      </w:r>
      <w:r>
        <w:rPr>
          <w:rFonts w:ascii="Arial" w:hAnsi="Arial" w:cs="Arial"/>
          <w:sz w:val="16"/>
          <w:szCs w:val="16"/>
        </w:rPr>
        <w:t xml:space="preserve"> </w:t>
      </w:r>
      <w:r w:rsidRPr="00002581">
        <w:rPr>
          <w:rFonts w:ascii="Arial" w:hAnsi="Arial" w:cs="Arial"/>
          <w:sz w:val="16"/>
          <w:szCs w:val="16"/>
        </w:rPr>
        <w:t>Marcela Rocío Márquez Arenas / Secretaria General</w:t>
      </w:r>
    </w:p>
    <w:sectPr w:rsidR="00665B35" w:rsidRPr="00344590" w:rsidSect="007C4AB1">
      <w:headerReference w:type="default" r:id="rId8"/>
      <w:footerReference w:type="default" r:id="rId9"/>
      <w:headerReference w:type="first" r:id="rId10"/>
      <w:footerReference w:type="first" r:id="rId11"/>
      <w:pgSz w:w="12240" w:h="15840" w:code="1"/>
      <w:pgMar w:top="1701" w:right="1134" w:bottom="1418" w:left="170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DBE61" w14:textId="77777777" w:rsidR="00256C0B" w:rsidRDefault="00256C0B">
      <w:pPr>
        <w:spacing w:after="0" w:line="240" w:lineRule="auto"/>
      </w:pPr>
      <w:r>
        <w:separator/>
      </w:r>
    </w:p>
  </w:endnote>
  <w:endnote w:type="continuationSeparator" w:id="0">
    <w:p w14:paraId="04FFA206" w14:textId="77777777" w:rsidR="00256C0B" w:rsidRDefault="0025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63C2B" w14:textId="054E4914" w:rsidR="001B1EDB" w:rsidRDefault="001B1EDB" w:rsidP="001B1EDB">
    <w:pPr>
      <w:tabs>
        <w:tab w:val="center" w:pos="4419"/>
        <w:tab w:val="right" w:pos="8838"/>
      </w:tabs>
      <w:spacing w:after="0" w:line="180" w:lineRule="exact"/>
      <w:jc w:val="both"/>
    </w:pPr>
    <w:r>
      <w:rPr>
        <w:noProof/>
        <w:lang w:eastAsia="es-CO"/>
      </w:rPr>
      <w:drawing>
        <wp:anchor distT="0" distB="0" distL="114300" distR="114300" simplePos="0" relativeHeight="251665408" behindDoc="0" locked="0" layoutInCell="1" allowOverlap="1" wp14:anchorId="1E582477" wp14:editId="6183BFC2">
          <wp:simplePos x="0" y="0"/>
          <wp:positionH relativeFrom="margin">
            <wp:posOffset>5724746</wp:posOffset>
          </wp:positionH>
          <wp:positionV relativeFrom="bottomMargin">
            <wp:align>top</wp:align>
          </wp:positionV>
          <wp:extent cx="791842" cy="618491"/>
          <wp:effectExtent l="0" t="0" r="0" b="0"/>
          <wp:wrapSquare wrapText="bothSides"/>
          <wp:docPr id="16" name="Imagen 18" descr="aaa-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91842" cy="618491"/>
                  </a:xfrm>
                  <a:prstGeom prst="rect">
                    <a:avLst/>
                  </a:prstGeom>
                  <a:noFill/>
                  <a:ln>
                    <a:noFill/>
                    <a:prstDash/>
                  </a:ln>
                </pic:spPr>
              </pic:pic>
            </a:graphicData>
          </a:graphic>
        </wp:anchor>
      </w:drawing>
    </w:r>
    <w:r>
      <w:rPr>
        <w:noProof/>
        <w:lang w:eastAsia="es-CO"/>
      </w:rPr>
      <mc:AlternateContent>
        <mc:Choice Requires="wps">
          <w:drawing>
            <wp:anchor distT="0" distB="0" distL="114300" distR="114300" simplePos="0" relativeHeight="251666432" behindDoc="0" locked="0" layoutInCell="1" allowOverlap="1" wp14:anchorId="42A455FB" wp14:editId="2DBB6AF3">
              <wp:simplePos x="0" y="0"/>
              <wp:positionH relativeFrom="column">
                <wp:posOffset>2886074</wp:posOffset>
              </wp:positionH>
              <wp:positionV relativeFrom="paragraph">
                <wp:posOffset>-50163</wp:posOffset>
              </wp:positionV>
              <wp:extent cx="0" cy="438152"/>
              <wp:effectExtent l="0" t="0" r="38100" b="19048"/>
              <wp:wrapNone/>
              <wp:docPr id="7" name="AutoShape 5"/>
              <wp:cNvGraphicFramePr/>
              <a:graphic xmlns:a="http://schemas.openxmlformats.org/drawingml/2006/main">
                <a:graphicData uri="http://schemas.microsoft.com/office/word/2010/wordprocessingShape">
                  <wps:wsp>
                    <wps:cNvCnPr/>
                    <wps:spPr>
                      <a:xfrm>
                        <a:off x="0" y="0"/>
                        <a:ext cx="0" cy="438152"/>
                      </a:xfrm>
                      <a:prstGeom prst="straightConnector1">
                        <a:avLst/>
                      </a:prstGeom>
                      <a:noFill/>
                      <a:ln w="15873" cap="flat">
                        <a:solidFill>
                          <a:srgbClr val="000000"/>
                        </a:solidFill>
                        <a:prstDash val="solid"/>
                        <a:round/>
                      </a:ln>
                    </wps:spPr>
                    <wps:bodyPr/>
                  </wps:wsp>
                </a:graphicData>
              </a:graphic>
            </wp:anchor>
          </w:drawing>
        </mc:Choice>
        <mc:Fallback>
          <w:pict>
            <v:shapetype w14:anchorId="3F2122C8" id="_x0000_t32" coordsize="21600,21600" o:spt="32" o:oned="t" path="m,l21600,21600e" filled="f">
              <v:path arrowok="t" fillok="f" o:connecttype="none"/>
              <o:lock v:ext="edit" shapetype="t"/>
            </v:shapetype>
            <v:shape id="AutoShape 5" o:spid="_x0000_s1026" type="#_x0000_t32" style="position:absolute;margin-left:227.25pt;margin-top:-3.95pt;width:0;height:3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" strokeweight=".44092mm"/>
          </w:pict>
        </mc:Fallback>
      </mc:AlternateContent>
    </w:r>
    <w:r>
      <w:rPr>
        <w:rFonts w:ascii="Arial" w:hAnsi="Arial" w:cs="Arial"/>
        <w:sz w:val="16"/>
        <w:szCs w:val="16"/>
      </w:rPr>
      <w:t>Calle 26 No. 57-41 Torre 8 Pisos 7-8 CEMSA – C.P. 111321</w:t>
    </w:r>
  </w:p>
  <w:p w14:paraId="680F1E5A" w14:textId="7E6BB6BC" w:rsidR="001B1EDB" w:rsidRDefault="001B1EDB" w:rsidP="001B1EDB">
    <w:pPr>
      <w:tabs>
        <w:tab w:val="right" w:pos="5103"/>
      </w:tabs>
      <w:spacing w:after="0" w:line="180" w:lineRule="exact"/>
      <w:ind w:right="1041"/>
      <w:jc w:val="both"/>
      <w:rPr>
        <w:rFonts w:ascii="Arial" w:hAnsi="Arial" w:cs="Arial"/>
        <w:sz w:val="16"/>
        <w:szCs w:val="16"/>
      </w:rPr>
    </w:pPr>
    <w:proofErr w:type="spellStart"/>
    <w:r>
      <w:rPr>
        <w:rFonts w:ascii="Arial" w:hAnsi="Arial" w:cs="Arial"/>
        <w:sz w:val="16"/>
        <w:szCs w:val="16"/>
      </w:rPr>
      <w:t>Pbx</w:t>
    </w:r>
    <w:proofErr w:type="spellEnd"/>
    <w:r>
      <w:rPr>
        <w:rFonts w:ascii="Arial" w:hAnsi="Arial" w:cs="Arial"/>
        <w:sz w:val="16"/>
        <w:szCs w:val="16"/>
      </w:rPr>
      <w:t>: 3779555  - Información: Línea 195</w:t>
    </w:r>
    <w:r>
      <w:rPr>
        <w:rFonts w:ascii="Arial" w:hAnsi="Arial" w:cs="Arial"/>
        <w:sz w:val="16"/>
        <w:szCs w:val="16"/>
      </w:rPr>
      <w:tab/>
      <w:t xml:space="preserve">          </w:t>
    </w:r>
    <w:r>
      <w:rPr>
        <w:rFonts w:ascii="Arial" w:hAnsi="Arial" w:cs="Arial"/>
        <w:sz w:val="16"/>
        <w:szCs w:val="16"/>
      </w:rPr>
      <w:tab/>
      <w:t xml:space="preserve">GDO-FM-004 </w:t>
    </w:r>
  </w:p>
  <w:p w14:paraId="270C4FA5" w14:textId="77777777" w:rsidR="001B1EDB" w:rsidRDefault="00256C0B" w:rsidP="001B1EDB">
    <w:pPr>
      <w:tabs>
        <w:tab w:val="right" w:pos="5103"/>
      </w:tabs>
      <w:spacing w:after="0" w:line="180" w:lineRule="exact"/>
      <w:ind w:right="1041"/>
      <w:jc w:val="both"/>
    </w:pPr>
    <w:hyperlink r:id="rId2" w:history="1">
      <w:r w:rsidR="001B1EDB">
        <w:rPr>
          <w:rStyle w:val="Hipervnculo"/>
          <w:rFonts w:ascii="Arial" w:hAnsi="Arial" w:cs="Arial"/>
          <w:sz w:val="16"/>
          <w:szCs w:val="16"/>
        </w:rPr>
        <w:t>www.umv.gov.co</w:t>
      </w:r>
    </w:hyperlink>
    <w:r w:rsidR="001B1EDB">
      <w:rPr>
        <w:rFonts w:ascii="Arial" w:hAnsi="Arial" w:cs="Arial"/>
        <w:sz w:val="16"/>
        <w:szCs w:val="16"/>
      </w:rPr>
      <w:tab/>
    </w:r>
    <w:r w:rsidR="001B1EDB">
      <w:rPr>
        <w:rFonts w:ascii="Arial" w:hAnsi="Arial" w:cs="Arial"/>
        <w:sz w:val="16"/>
        <w:szCs w:val="16"/>
      </w:rPr>
      <w:tab/>
      <w:t xml:space="preserve">Página </w:t>
    </w:r>
    <w:r w:rsidR="001B1EDB">
      <w:rPr>
        <w:rFonts w:ascii="Arial" w:hAnsi="Arial" w:cs="Arial"/>
        <w:sz w:val="16"/>
        <w:szCs w:val="16"/>
      </w:rPr>
      <w:fldChar w:fldCharType="begin"/>
    </w:r>
    <w:r w:rsidR="001B1EDB">
      <w:rPr>
        <w:rFonts w:ascii="Arial" w:hAnsi="Arial" w:cs="Arial"/>
        <w:sz w:val="16"/>
        <w:szCs w:val="16"/>
      </w:rPr>
      <w:instrText xml:space="preserve"> PAGE </w:instrText>
    </w:r>
    <w:r w:rsidR="001B1EDB">
      <w:rPr>
        <w:rFonts w:ascii="Arial" w:hAnsi="Arial" w:cs="Arial"/>
        <w:sz w:val="16"/>
        <w:szCs w:val="16"/>
      </w:rPr>
      <w:fldChar w:fldCharType="separate"/>
    </w:r>
    <w:r w:rsidR="00225F3A">
      <w:rPr>
        <w:rFonts w:ascii="Arial" w:hAnsi="Arial" w:cs="Arial"/>
        <w:noProof/>
        <w:sz w:val="16"/>
        <w:szCs w:val="16"/>
      </w:rPr>
      <w:t>3</w:t>
    </w:r>
    <w:r w:rsidR="001B1EDB">
      <w:rPr>
        <w:rFonts w:ascii="Arial" w:hAnsi="Arial" w:cs="Arial"/>
        <w:sz w:val="16"/>
        <w:szCs w:val="16"/>
      </w:rPr>
      <w:fldChar w:fldCharType="end"/>
    </w:r>
    <w:r w:rsidR="001B1EDB">
      <w:rPr>
        <w:rFonts w:ascii="Arial" w:hAnsi="Arial" w:cs="Arial"/>
        <w:sz w:val="16"/>
        <w:szCs w:val="16"/>
      </w:rPr>
      <w:t xml:space="preserve"> de </w:t>
    </w:r>
    <w:r w:rsidR="001B1EDB">
      <w:rPr>
        <w:rFonts w:ascii="Arial" w:hAnsi="Arial" w:cs="Arial"/>
        <w:sz w:val="16"/>
        <w:szCs w:val="16"/>
      </w:rPr>
      <w:fldChar w:fldCharType="begin"/>
    </w:r>
    <w:r w:rsidR="001B1EDB">
      <w:rPr>
        <w:rFonts w:ascii="Arial" w:hAnsi="Arial" w:cs="Arial"/>
        <w:sz w:val="16"/>
        <w:szCs w:val="16"/>
      </w:rPr>
      <w:instrText xml:space="preserve"> NUMPAGES </w:instrText>
    </w:r>
    <w:r w:rsidR="001B1EDB">
      <w:rPr>
        <w:rFonts w:ascii="Arial" w:hAnsi="Arial" w:cs="Arial"/>
        <w:sz w:val="16"/>
        <w:szCs w:val="16"/>
      </w:rPr>
      <w:fldChar w:fldCharType="separate"/>
    </w:r>
    <w:r w:rsidR="00225F3A">
      <w:rPr>
        <w:rFonts w:ascii="Arial" w:hAnsi="Arial" w:cs="Arial"/>
        <w:noProof/>
        <w:sz w:val="16"/>
        <w:szCs w:val="16"/>
      </w:rPr>
      <w:t>4</w:t>
    </w:r>
    <w:r w:rsidR="001B1EDB">
      <w:rPr>
        <w:rFonts w:ascii="Arial" w:hAnsi="Arial" w:cs="Arial"/>
        <w:sz w:val="16"/>
        <w:szCs w:val="16"/>
      </w:rPr>
      <w:fldChar w:fldCharType="end"/>
    </w:r>
  </w:p>
  <w:p w14:paraId="5DDDD552" w14:textId="030AE1A1" w:rsidR="00291AC4" w:rsidRPr="00A0723E" w:rsidRDefault="00256C0B" w:rsidP="00A072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5EB5" w14:textId="77777777" w:rsidR="00A70720" w:rsidRDefault="00A70720" w:rsidP="00A70720">
    <w:pPr>
      <w:tabs>
        <w:tab w:val="center" w:pos="4419"/>
        <w:tab w:val="right" w:pos="8838"/>
      </w:tabs>
      <w:spacing w:after="0" w:line="180" w:lineRule="exact"/>
      <w:jc w:val="both"/>
    </w:pPr>
    <w:r>
      <w:rPr>
        <w:noProof/>
        <w:lang w:eastAsia="es-CO"/>
      </w:rPr>
      <w:drawing>
        <wp:anchor distT="0" distB="0" distL="114300" distR="114300" simplePos="0" relativeHeight="251668480" behindDoc="0" locked="0" layoutInCell="1" allowOverlap="1" wp14:anchorId="7FBCE3AC" wp14:editId="0C773F7D">
          <wp:simplePos x="0" y="0"/>
          <wp:positionH relativeFrom="margin">
            <wp:posOffset>5724746</wp:posOffset>
          </wp:positionH>
          <wp:positionV relativeFrom="bottomMargin">
            <wp:align>top</wp:align>
          </wp:positionV>
          <wp:extent cx="791842" cy="618491"/>
          <wp:effectExtent l="0" t="0" r="0" b="0"/>
          <wp:wrapSquare wrapText="bothSides"/>
          <wp:docPr id="18" name="Imagen 18" descr="aaa-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91842" cy="618491"/>
                  </a:xfrm>
                  <a:prstGeom prst="rect">
                    <a:avLst/>
                  </a:prstGeom>
                  <a:noFill/>
                  <a:ln>
                    <a:noFill/>
                    <a:prstDash/>
                  </a:ln>
                </pic:spPr>
              </pic:pic>
            </a:graphicData>
          </a:graphic>
        </wp:anchor>
      </w:drawing>
    </w:r>
    <w:r>
      <w:rPr>
        <w:noProof/>
        <w:lang w:eastAsia="es-CO"/>
      </w:rPr>
      <mc:AlternateContent>
        <mc:Choice Requires="wps">
          <w:drawing>
            <wp:anchor distT="0" distB="0" distL="114300" distR="114300" simplePos="0" relativeHeight="251669504" behindDoc="0" locked="0" layoutInCell="1" allowOverlap="1" wp14:anchorId="55CB5794" wp14:editId="74EBB94E">
              <wp:simplePos x="0" y="0"/>
              <wp:positionH relativeFrom="column">
                <wp:posOffset>2886074</wp:posOffset>
              </wp:positionH>
              <wp:positionV relativeFrom="paragraph">
                <wp:posOffset>-50163</wp:posOffset>
              </wp:positionV>
              <wp:extent cx="0" cy="438152"/>
              <wp:effectExtent l="0" t="0" r="38100" b="19048"/>
              <wp:wrapNone/>
              <wp:docPr id="9" name="AutoShape 5"/>
              <wp:cNvGraphicFramePr/>
              <a:graphic xmlns:a="http://schemas.openxmlformats.org/drawingml/2006/main">
                <a:graphicData uri="http://schemas.microsoft.com/office/word/2010/wordprocessingShape">
                  <wps:wsp>
                    <wps:cNvCnPr/>
                    <wps:spPr>
                      <a:xfrm>
                        <a:off x="0" y="0"/>
                        <a:ext cx="0" cy="438152"/>
                      </a:xfrm>
                      <a:prstGeom prst="straightConnector1">
                        <a:avLst/>
                      </a:prstGeom>
                      <a:noFill/>
                      <a:ln w="15873" cap="flat">
                        <a:solidFill>
                          <a:srgbClr val="000000"/>
                        </a:solidFill>
                        <a:prstDash val="solid"/>
                        <a:round/>
                      </a:ln>
                    </wps:spPr>
                    <wps:bodyPr/>
                  </wps:wsp>
                </a:graphicData>
              </a:graphic>
            </wp:anchor>
          </w:drawing>
        </mc:Choice>
        <mc:Fallback>
          <w:pict>
            <v:shapetype w14:anchorId="3B3264AA" id="_x0000_t32" coordsize="21600,21600" o:spt="32" o:oned="t" path="m,l21600,21600e" filled="f">
              <v:path arrowok="t" fillok="f" o:connecttype="none"/>
              <o:lock v:ext="edit" shapetype="t"/>
            </v:shapetype>
            <v:shape id="AutoShape 5" o:spid="_x0000_s1026" type="#_x0000_t32" style="position:absolute;margin-left:227.25pt;margin-top:-3.95pt;width:0;height:3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" strokeweight=".44092mm"/>
          </w:pict>
        </mc:Fallback>
      </mc:AlternateContent>
    </w:r>
    <w:r>
      <w:rPr>
        <w:rFonts w:ascii="Arial" w:hAnsi="Arial" w:cs="Arial"/>
        <w:sz w:val="16"/>
        <w:szCs w:val="16"/>
      </w:rPr>
      <w:t>Calle 26 No. 57-41 Torre 8 Pisos 7-8 CEMSA – C.P. 111321</w:t>
    </w:r>
  </w:p>
  <w:p w14:paraId="3843EC91" w14:textId="77777777" w:rsidR="00A70720" w:rsidRDefault="00A70720" w:rsidP="00A70720">
    <w:pPr>
      <w:tabs>
        <w:tab w:val="right" w:pos="5103"/>
      </w:tabs>
      <w:spacing w:after="0" w:line="180" w:lineRule="exact"/>
      <w:ind w:right="1041"/>
      <w:jc w:val="both"/>
      <w:rPr>
        <w:rFonts w:ascii="Arial" w:hAnsi="Arial" w:cs="Arial"/>
        <w:sz w:val="16"/>
        <w:szCs w:val="16"/>
      </w:rPr>
    </w:pPr>
    <w:proofErr w:type="spellStart"/>
    <w:r>
      <w:rPr>
        <w:rFonts w:ascii="Arial" w:hAnsi="Arial" w:cs="Arial"/>
        <w:sz w:val="16"/>
        <w:szCs w:val="16"/>
      </w:rPr>
      <w:t>Pbx</w:t>
    </w:r>
    <w:proofErr w:type="spellEnd"/>
    <w:r>
      <w:rPr>
        <w:rFonts w:ascii="Arial" w:hAnsi="Arial" w:cs="Arial"/>
        <w:sz w:val="16"/>
        <w:szCs w:val="16"/>
      </w:rPr>
      <w:t>: 3779555  - Información: Línea 195</w:t>
    </w:r>
    <w:r>
      <w:rPr>
        <w:rFonts w:ascii="Arial" w:hAnsi="Arial" w:cs="Arial"/>
        <w:sz w:val="16"/>
        <w:szCs w:val="16"/>
      </w:rPr>
      <w:tab/>
      <w:t xml:space="preserve">          </w:t>
    </w:r>
    <w:r>
      <w:rPr>
        <w:rFonts w:ascii="Arial" w:hAnsi="Arial" w:cs="Arial"/>
        <w:sz w:val="16"/>
        <w:szCs w:val="16"/>
      </w:rPr>
      <w:tab/>
      <w:t xml:space="preserve">GDO-FM-004 </w:t>
    </w:r>
  </w:p>
  <w:p w14:paraId="20D753F7" w14:textId="77777777" w:rsidR="00A70720" w:rsidRDefault="00256C0B" w:rsidP="00A70720">
    <w:pPr>
      <w:tabs>
        <w:tab w:val="right" w:pos="5103"/>
      </w:tabs>
      <w:spacing w:after="0" w:line="180" w:lineRule="exact"/>
      <w:ind w:right="1041"/>
      <w:jc w:val="both"/>
    </w:pPr>
    <w:hyperlink r:id="rId2" w:history="1">
      <w:r w:rsidR="00A70720">
        <w:rPr>
          <w:rStyle w:val="Hipervnculo"/>
          <w:rFonts w:ascii="Arial" w:hAnsi="Arial" w:cs="Arial"/>
          <w:sz w:val="16"/>
          <w:szCs w:val="16"/>
        </w:rPr>
        <w:t>www.umv.gov.co</w:t>
      </w:r>
    </w:hyperlink>
    <w:r w:rsidR="00A70720">
      <w:rPr>
        <w:rFonts w:ascii="Arial" w:hAnsi="Arial" w:cs="Arial"/>
        <w:sz w:val="16"/>
        <w:szCs w:val="16"/>
      </w:rPr>
      <w:tab/>
    </w:r>
    <w:r w:rsidR="00A70720">
      <w:rPr>
        <w:rFonts w:ascii="Arial" w:hAnsi="Arial" w:cs="Arial"/>
        <w:sz w:val="16"/>
        <w:szCs w:val="16"/>
      </w:rPr>
      <w:tab/>
      <w:t xml:space="preserve">Página </w:t>
    </w:r>
    <w:r w:rsidR="00A70720">
      <w:rPr>
        <w:rFonts w:ascii="Arial" w:hAnsi="Arial" w:cs="Arial"/>
        <w:sz w:val="16"/>
        <w:szCs w:val="16"/>
      </w:rPr>
      <w:fldChar w:fldCharType="begin"/>
    </w:r>
    <w:r w:rsidR="00A70720">
      <w:rPr>
        <w:rFonts w:ascii="Arial" w:hAnsi="Arial" w:cs="Arial"/>
        <w:sz w:val="16"/>
        <w:szCs w:val="16"/>
      </w:rPr>
      <w:instrText xml:space="preserve"> PAGE </w:instrText>
    </w:r>
    <w:r w:rsidR="00A70720">
      <w:rPr>
        <w:rFonts w:ascii="Arial" w:hAnsi="Arial" w:cs="Arial"/>
        <w:sz w:val="16"/>
        <w:szCs w:val="16"/>
      </w:rPr>
      <w:fldChar w:fldCharType="separate"/>
    </w:r>
    <w:r w:rsidR="00D421FF">
      <w:rPr>
        <w:rFonts w:ascii="Arial" w:hAnsi="Arial" w:cs="Arial"/>
        <w:noProof/>
        <w:sz w:val="16"/>
        <w:szCs w:val="16"/>
      </w:rPr>
      <w:t>1</w:t>
    </w:r>
    <w:r w:rsidR="00A70720">
      <w:rPr>
        <w:rFonts w:ascii="Arial" w:hAnsi="Arial" w:cs="Arial"/>
        <w:sz w:val="16"/>
        <w:szCs w:val="16"/>
      </w:rPr>
      <w:fldChar w:fldCharType="end"/>
    </w:r>
    <w:r w:rsidR="00A70720">
      <w:rPr>
        <w:rFonts w:ascii="Arial" w:hAnsi="Arial" w:cs="Arial"/>
        <w:sz w:val="16"/>
        <w:szCs w:val="16"/>
      </w:rPr>
      <w:t xml:space="preserve"> de </w:t>
    </w:r>
    <w:r w:rsidR="00A70720">
      <w:rPr>
        <w:rFonts w:ascii="Arial" w:hAnsi="Arial" w:cs="Arial"/>
        <w:sz w:val="16"/>
        <w:szCs w:val="16"/>
      </w:rPr>
      <w:fldChar w:fldCharType="begin"/>
    </w:r>
    <w:r w:rsidR="00A70720">
      <w:rPr>
        <w:rFonts w:ascii="Arial" w:hAnsi="Arial" w:cs="Arial"/>
        <w:sz w:val="16"/>
        <w:szCs w:val="16"/>
      </w:rPr>
      <w:instrText xml:space="preserve"> NUMPAGES </w:instrText>
    </w:r>
    <w:r w:rsidR="00A70720">
      <w:rPr>
        <w:rFonts w:ascii="Arial" w:hAnsi="Arial" w:cs="Arial"/>
        <w:sz w:val="16"/>
        <w:szCs w:val="16"/>
      </w:rPr>
      <w:fldChar w:fldCharType="separate"/>
    </w:r>
    <w:r w:rsidR="00D421FF">
      <w:rPr>
        <w:rFonts w:ascii="Arial" w:hAnsi="Arial" w:cs="Arial"/>
        <w:noProof/>
        <w:sz w:val="16"/>
        <w:szCs w:val="16"/>
      </w:rPr>
      <w:t>3</w:t>
    </w:r>
    <w:r w:rsidR="00A70720">
      <w:rPr>
        <w:rFonts w:ascii="Arial" w:hAnsi="Arial" w:cs="Arial"/>
        <w:sz w:val="16"/>
        <w:szCs w:val="16"/>
      </w:rPr>
      <w:fldChar w:fldCharType="end"/>
    </w:r>
  </w:p>
  <w:p w14:paraId="6ABD0783" w14:textId="27FF787F" w:rsidR="00BA77CE" w:rsidRPr="00A70720" w:rsidRDefault="00256C0B" w:rsidP="00A707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A2090" w14:textId="77777777" w:rsidR="00256C0B" w:rsidRDefault="00256C0B">
      <w:pPr>
        <w:spacing w:after="0" w:line="240" w:lineRule="auto"/>
      </w:pPr>
      <w:r>
        <w:separator/>
      </w:r>
    </w:p>
  </w:footnote>
  <w:footnote w:type="continuationSeparator" w:id="0">
    <w:p w14:paraId="516F11B0" w14:textId="77777777" w:rsidR="00256C0B" w:rsidRDefault="00256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FD06" w14:textId="02F3D35D" w:rsidR="00525187" w:rsidRDefault="000B62BC" w:rsidP="00525187">
    <w:pPr>
      <w:pStyle w:val="Encabezado"/>
      <w:jc w:val="center"/>
      <w:rPr>
        <w:rFonts w:ascii="Times New Roman" w:hAnsi="Times New Roman"/>
        <w:b/>
        <w:sz w:val="24"/>
        <w:szCs w:val="24"/>
      </w:rPr>
    </w:pPr>
    <w:r w:rsidRPr="00D75388">
      <w:rPr>
        <w:noProof/>
        <w:lang w:eastAsia="es-CO"/>
      </w:rPr>
      <w:drawing>
        <wp:anchor distT="0" distB="0" distL="114300" distR="114300" simplePos="0" relativeHeight="251658240" behindDoc="0" locked="0" layoutInCell="1" allowOverlap="1" wp14:anchorId="6A249761" wp14:editId="52E3A9BF">
          <wp:simplePos x="0" y="0"/>
          <wp:positionH relativeFrom="column">
            <wp:posOffset>2586355</wp:posOffset>
          </wp:positionH>
          <wp:positionV relativeFrom="paragraph">
            <wp:posOffset>-8890</wp:posOffset>
          </wp:positionV>
          <wp:extent cx="799465" cy="717550"/>
          <wp:effectExtent l="0" t="0" r="635" b="6350"/>
          <wp:wrapTight wrapText="bothSides">
            <wp:wrapPolygon edited="0">
              <wp:start x="0" y="0"/>
              <wp:lineTo x="0" y="21218"/>
              <wp:lineTo x="21102" y="21218"/>
              <wp:lineTo x="21102" y="0"/>
              <wp:lineTo x="0" y="0"/>
            </wp:wrapPolygon>
          </wp:wrapTight>
          <wp:docPr id="15" name="Imagen 15"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MV_CABEZOTE"/>
                  <pic:cNvPicPr>
                    <a:picLocks noChangeAspect="1" noChangeArrowheads="1"/>
                  </pic:cNvPicPr>
                </pic:nvPicPr>
                <pic:blipFill>
                  <a:blip r:embed="rId1">
                    <a:extLst>
                      <a:ext uri="{28A0092B-C50C-407E-A947-70E740481C1C}">
                        <a14:useLocalDpi xmlns:a14="http://schemas.microsoft.com/office/drawing/2010/main" val="0"/>
                      </a:ext>
                    </a:extLst>
                  </a:blip>
                  <a:srcRect l="42982" t="17186" r="43307"/>
                  <a:stretch>
                    <a:fillRect/>
                  </a:stretch>
                </pic:blipFill>
                <pic:spPr bwMode="auto">
                  <a:xfrm>
                    <a:off x="0" y="0"/>
                    <a:ext cx="799465" cy="717550"/>
                  </a:xfrm>
                  <a:prstGeom prst="rect">
                    <a:avLst/>
                  </a:prstGeom>
                  <a:noFill/>
                </pic:spPr>
              </pic:pic>
            </a:graphicData>
          </a:graphic>
          <wp14:sizeRelH relativeFrom="page">
            <wp14:pctWidth>0</wp14:pctWidth>
          </wp14:sizeRelH>
          <wp14:sizeRelV relativeFrom="page">
            <wp14:pctHeight>0</wp14:pctHeight>
          </wp14:sizeRelV>
        </wp:anchor>
      </w:drawing>
    </w:r>
  </w:p>
  <w:p w14:paraId="6325B515" w14:textId="77777777" w:rsidR="00525187" w:rsidRDefault="00256C0B" w:rsidP="00525187">
    <w:pPr>
      <w:pStyle w:val="Encabezado"/>
      <w:jc w:val="center"/>
      <w:rPr>
        <w:rFonts w:ascii="Times New Roman" w:hAnsi="Times New Roman"/>
        <w:b/>
        <w:sz w:val="24"/>
        <w:szCs w:val="24"/>
      </w:rPr>
    </w:pPr>
  </w:p>
  <w:p w14:paraId="38A0C1AB" w14:textId="77777777" w:rsidR="00525187" w:rsidRDefault="00256C0B" w:rsidP="00525187">
    <w:pPr>
      <w:pStyle w:val="Encabezado"/>
      <w:jc w:val="center"/>
      <w:rPr>
        <w:rFonts w:ascii="Times New Roman" w:hAnsi="Times New Roman"/>
        <w:b/>
        <w:sz w:val="24"/>
        <w:szCs w:val="24"/>
      </w:rPr>
    </w:pPr>
  </w:p>
  <w:p w14:paraId="0A328B33" w14:textId="77777777" w:rsidR="00525187" w:rsidRDefault="00256C0B" w:rsidP="00525187">
    <w:pPr>
      <w:pStyle w:val="Encabezado"/>
      <w:jc w:val="center"/>
      <w:rPr>
        <w:rFonts w:ascii="Times New Roman" w:hAnsi="Times New Roman"/>
        <w:b/>
        <w:sz w:val="24"/>
        <w:szCs w:val="24"/>
      </w:rPr>
    </w:pPr>
  </w:p>
  <w:p w14:paraId="5012E158" w14:textId="77777777" w:rsidR="00525187" w:rsidRDefault="00256C0B" w:rsidP="00525187">
    <w:pPr>
      <w:spacing w:after="0" w:line="240" w:lineRule="auto"/>
      <w:jc w:val="center"/>
      <w:rPr>
        <w:rFonts w:ascii="Arial" w:hAnsi="Arial" w:cs="Arial"/>
        <w:b/>
        <w:bCs/>
        <w:szCs w:val="20"/>
      </w:rPr>
    </w:pPr>
  </w:p>
  <w:p w14:paraId="7F5BC12F" w14:textId="77777777" w:rsidR="00525187" w:rsidRDefault="000B62BC" w:rsidP="00525187">
    <w:pPr>
      <w:spacing w:after="0" w:line="240" w:lineRule="auto"/>
      <w:jc w:val="center"/>
      <w:rPr>
        <w:rFonts w:ascii="Arial" w:hAnsi="Arial" w:cs="Arial"/>
        <w:b/>
        <w:bCs/>
        <w:sz w:val="20"/>
        <w:szCs w:val="20"/>
      </w:rPr>
    </w:pPr>
    <w:r w:rsidRPr="007C4AB1">
      <w:rPr>
        <w:rFonts w:ascii="Arial" w:hAnsi="Arial" w:cs="Arial"/>
        <w:b/>
        <w:bCs/>
        <w:sz w:val="20"/>
        <w:szCs w:val="20"/>
      </w:rPr>
      <w:t>Continuación de la RESOLUCIÓN N° ___________ DE ___________________</w:t>
    </w:r>
  </w:p>
  <w:p w14:paraId="7E0F2E91" w14:textId="77777777" w:rsidR="00525187" w:rsidRDefault="000B62BC" w:rsidP="00525187">
    <w:pPr>
      <w:pStyle w:val="Textoindependiente3"/>
      <w:widowControl w:val="0"/>
      <w:autoSpaceDE w:val="0"/>
      <w:autoSpaceDN w:val="0"/>
      <w:adjustRightInd w:val="0"/>
      <w:ind w:right="-1"/>
      <w:jc w:val="center"/>
      <w:rPr>
        <w:rFonts w:cs="Arial"/>
        <w:b/>
        <w:bCs/>
        <w:sz w:val="20"/>
      </w:rPr>
    </w:pPr>
    <w:r w:rsidRPr="007C4AB1">
      <w:rPr>
        <w:rFonts w:cs="Arial"/>
        <w:b/>
        <w:bCs/>
        <w:sz w:val="20"/>
      </w:rPr>
      <w:t xml:space="preserve"> </w:t>
    </w:r>
  </w:p>
  <w:p w14:paraId="6F85DD6A" w14:textId="7B42F619" w:rsidR="000609CB" w:rsidRPr="00A004A4" w:rsidRDefault="000609CB" w:rsidP="000609CB">
    <w:pPr>
      <w:pStyle w:val="Encabezado"/>
      <w:jc w:val="center"/>
      <w:rPr>
        <w:rFonts w:ascii="Arial" w:hAnsi="Arial" w:cs="Arial"/>
      </w:rPr>
    </w:pPr>
    <w:r w:rsidRPr="00A004A4">
      <w:rPr>
        <w:rFonts w:ascii="Arial" w:hAnsi="Arial" w:cs="Arial"/>
      </w:rPr>
      <w:t>“</w:t>
    </w:r>
    <w:r>
      <w:rPr>
        <w:rFonts w:ascii="Arial" w:hAnsi="Arial" w:cs="Arial"/>
      </w:rPr>
      <w:t xml:space="preserve">Por la cual se </w:t>
    </w:r>
    <w:r w:rsidR="00521A88">
      <w:rPr>
        <w:rFonts w:ascii="Arial" w:hAnsi="Arial" w:cs="Arial"/>
      </w:rPr>
      <w:t>deroga</w:t>
    </w:r>
    <w:r>
      <w:rPr>
        <w:rFonts w:ascii="Arial" w:hAnsi="Arial" w:cs="Arial"/>
      </w:rPr>
      <w:t xml:space="preserve"> la Resolución No. 357 del 01 de agosto de 2014 </w:t>
    </w:r>
    <w:r w:rsidR="00521A88">
      <w:rPr>
        <w:rFonts w:ascii="Arial" w:hAnsi="Arial" w:cs="Arial"/>
      </w:rPr>
      <w:t>y se adopta</w:t>
    </w:r>
    <w:r>
      <w:rPr>
        <w:rFonts w:ascii="Arial" w:hAnsi="Arial" w:cs="Arial"/>
      </w:rPr>
      <w:t xml:space="preserve"> el </w:t>
    </w:r>
    <w:r w:rsidR="00521A88">
      <w:rPr>
        <w:rFonts w:ascii="Arial" w:hAnsi="Arial" w:cs="Arial"/>
      </w:rPr>
      <w:t xml:space="preserve">nuevo </w:t>
    </w:r>
    <w:r>
      <w:rPr>
        <w:rFonts w:ascii="Arial" w:hAnsi="Arial" w:cs="Arial"/>
      </w:rPr>
      <w:t>Reglamento de la Brigada de Emergencias de la Unidad Administrativa Especial de Rehabilitación y Mantenimiento Vial - UAERMV</w:t>
    </w:r>
    <w:r w:rsidRPr="00A004A4">
      <w:rPr>
        <w:rFonts w:ascii="Arial" w:hAnsi="Arial" w:cs="Arial"/>
      </w:rPr>
      <w:t>”</w:t>
    </w:r>
  </w:p>
  <w:p w14:paraId="42E1016D" w14:textId="5F80DB48" w:rsidR="005A3224" w:rsidRPr="00A004A4" w:rsidRDefault="005A3224" w:rsidP="005A3224">
    <w:pPr>
      <w:pStyle w:val="Encabezado"/>
      <w:jc w:val="center"/>
      <w:rPr>
        <w:rFonts w:ascii="Arial" w:hAnsi="Arial" w:cs="Arial"/>
      </w:rPr>
    </w:pPr>
  </w:p>
  <w:p w14:paraId="1F8E3662" w14:textId="77777777" w:rsidR="00723239" w:rsidRDefault="00256C0B" w:rsidP="000C4A79">
    <w:pPr>
      <w:pStyle w:val="Encabezado"/>
      <w:jc w:val="center"/>
      <w:rPr>
        <w:rFonts w:ascii="Times New Roman" w:hAnsi="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CEF88" w14:textId="39A7DB80" w:rsidR="00525187" w:rsidRDefault="000B62BC" w:rsidP="00525187">
    <w:pPr>
      <w:pStyle w:val="Encabezado"/>
      <w:jc w:val="center"/>
      <w:rPr>
        <w:rFonts w:ascii="Times New Roman" w:hAnsi="Times New Roman"/>
        <w:b/>
        <w:sz w:val="24"/>
        <w:szCs w:val="24"/>
      </w:rPr>
    </w:pPr>
    <w:r w:rsidRPr="00D75388">
      <w:rPr>
        <w:noProof/>
        <w:lang w:eastAsia="es-CO"/>
      </w:rPr>
      <w:drawing>
        <wp:anchor distT="0" distB="0" distL="114300" distR="114300" simplePos="0" relativeHeight="251663360" behindDoc="0" locked="0" layoutInCell="1" allowOverlap="1" wp14:anchorId="51856821" wp14:editId="3DEFF572">
          <wp:simplePos x="0" y="0"/>
          <wp:positionH relativeFrom="column">
            <wp:posOffset>2610485</wp:posOffset>
          </wp:positionH>
          <wp:positionV relativeFrom="paragraph">
            <wp:posOffset>-94615</wp:posOffset>
          </wp:positionV>
          <wp:extent cx="799465" cy="717550"/>
          <wp:effectExtent l="0" t="0" r="635" b="6350"/>
          <wp:wrapTight wrapText="bothSides">
            <wp:wrapPolygon edited="0">
              <wp:start x="0" y="0"/>
              <wp:lineTo x="0" y="21218"/>
              <wp:lineTo x="21102" y="21218"/>
              <wp:lineTo x="21102" y="0"/>
              <wp:lineTo x="0" y="0"/>
            </wp:wrapPolygon>
          </wp:wrapTight>
          <wp:docPr id="17" name="Imagen 17"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MV_CABEZOTE"/>
                  <pic:cNvPicPr>
                    <a:picLocks noChangeAspect="1" noChangeArrowheads="1"/>
                  </pic:cNvPicPr>
                </pic:nvPicPr>
                <pic:blipFill>
                  <a:blip r:embed="rId1">
                    <a:extLst>
                      <a:ext uri="{28A0092B-C50C-407E-A947-70E740481C1C}">
                        <a14:useLocalDpi xmlns:a14="http://schemas.microsoft.com/office/drawing/2010/main" val="0"/>
                      </a:ext>
                    </a:extLst>
                  </a:blip>
                  <a:srcRect l="42982" t="17186" r="43307"/>
                  <a:stretch>
                    <a:fillRect/>
                  </a:stretch>
                </pic:blipFill>
                <pic:spPr bwMode="auto">
                  <a:xfrm>
                    <a:off x="0" y="0"/>
                    <a:ext cx="799465" cy="717550"/>
                  </a:xfrm>
                  <a:prstGeom prst="rect">
                    <a:avLst/>
                  </a:prstGeom>
                  <a:noFill/>
                </pic:spPr>
              </pic:pic>
            </a:graphicData>
          </a:graphic>
          <wp14:sizeRelH relativeFrom="page">
            <wp14:pctWidth>0</wp14:pctWidth>
          </wp14:sizeRelH>
          <wp14:sizeRelV relativeFrom="page">
            <wp14:pctHeight>0</wp14:pctHeight>
          </wp14:sizeRelV>
        </wp:anchor>
      </w:drawing>
    </w:r>
  </w:p>
  <w:p w14:paraId="7ADDEF26" w14:textId="77777777" w:rsidR="00525187" w:rsidRDefault="00256C0B" w:rsidP="00525187">
    <w:pPr>
      <w:pStyle w:val="Encabezado"/>
      <w:jc w:val="center"/>
      <w:rPr>
        <w:rFonts w:ascii="Times New Roman" w:hAnsi="Times New Roman"/>
        <w:b/>
        <w:sz w:val="24"/>
        <w:szCs w:val="24"/>
      </w:rPr>
    </w:pPr>
  </w:p>
  <w:p w14:paraId="2F2C6E3B" w14:textId="77777777" w:rsidR="00525187" w:rsidRDefault="00256C0B" w:rsidP="00525187">
    <w:pPr>
      <w:pStyle w:val="Encabezado"/>
      <w:jc w:val="center"/>
      <w:rPr>
        <w:rFonts w:ascii="Times New Roman" w:hAnsi="Times New Roman"/>
        <w:b/>
        <w:sz w:val="24"/>
        <w:szCs w:val="24"/>
      </w:rPr>
    </w:pPr>
  </w:p>
  <w:p w14:paraId="568D96CA" w14:textId="77777777" w:rsidR="00525187" w:rsidRDefault="00256C0B" w:rsidP="00525187">
    <w:pPr>
      <w:pStyle w:val="Encabezado"/>
      <w:jc w:val="center"/>
      <w:rPr>
        <w:rFonts w:ascii="Times New Roman" w:hAnsi="Times New Roman"/>
        <w:b/>
        <w:sz w:val="24"/>
        <w:szCs w:val="24"/>
      </w:rPr>
    </w:pPr>
  </w:p>
  <w:p w14:paraId="10DE968E" w14:textId="77777777" w:rsidR="00525187" w:rsidRPr="00366BD5" w:rsidRDefault="000B62BC" w:rsidP="00525187">
    <w:pPr>
      <w:spacing w:after="0" w:line="240" w:lineRule="auto"/>
      <w:jc w:val="center"/>
      <w:rPr>
        <w:rFonts w:ascii="Arial" w:hAnsi="Arial" w:cs="Arial"/>
        <w:b/>
        <w:bCs/>
        <w:szCs w:val="20"/>
      </w:rPr>
    </w:pPr>
    <w:r w:rsidRPr="00A00B30">
      <w:rPr>
        <w:rFonts w:ascii="Arial" w:hAnsi="Arial" w:cs="Arial"/>
        <w:b/>
        <w:bCs/>
        <w:szCs w:val="20"/>
      </w:rPr>
      <w:t xml:space="preserve">RESOLUCIÓN N° ___________ DE ___________________ </w:t>
    </w:r>
  </w:p>
  <w:p w14:paraId="464290E4" w14:textId="77777777" w:rsidR="00525187" w:rsidRDefault="00256C0B" w:rsidP="00525187">
    <w:pPr>
      <w:pStyle w:val="Textoindependiente3"/>
      <w:widowControl w:val="0"/>
      <w:autoSpaceDE w:val="0"/>
      <w:autoSpaceDN w:val="0"/>
      <w:adjustRightInd w:val="0"/>
      <w:ind w:right="-1"/>
      <w:jc w:val="center"/>
      <w:rPr>
        <w:rFonts w:cs="Arial"/>
        <w:b/>
        <w:bCs/>
        <w:sz w:val="20"/>
      </w:rPr>
    </w:pPr>
  </w:p>
  <w:p w14:paraId="0B751BD8" w14:textId="77777777" w:rsidR="00521A88" w:rsidRPr="00A004A4" w:rsidRDefault="00521A88" w:rsidP="00521A88">
    <w:pPr>
      <w:pStyle w:val="Encabezado"/>
      <w:jc w:val="center"/>
      <w:rPr>
        <w:rFonts w:ascii="Arial" w:hAnsi="Arial" w:cs="Arial"/>
      </w:rPr>
    </w:pPr>
    <w:r w:rsidRPr="00A004A4">
      <w:rPr>
        <w:rFonts w:ascii="Arial" w:hAnsi="Arial" w:cs="Arial"/>
      </w:rPr>
      <w:t>“</w:t>
    </w:r>
    <w:r>
      <w:rPr>
        <w:rFonts w:ascii="Arial" w:hAnsi="Arial" w:cs="Arial"/>
      </w:rPr>
      <w:t>Por la cual se deroga la Resolución No. 357 del 01 de agosto de 2014 y se adopta el nuevo Reglamento de la Brigada de Emergencias de la Unidad Administrativa Especial de Rehabilitación y Mantenimiento Vial - UAERMV</w:t>
    </w:r>
    <w:r w:rsidRPr="00A004A4">
      <w:rPr>
        <w:rFonts w:ascii="Arial" w:hAnsi="Arial" w:cs="Arial"/>
      </w:rPr>
      <w:t>”</w:t>
    </w:r>
  </w:p>
  <w:p w14:paraId="31CDF3AB" w14:textId="77777777" w:rsidR="007C4AB1" w:rsidRPr="007C4AB1" w:rsidRDefault="00256C0B" w:rsidP="007C4A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EB2"/>
    <w:multiLevelType w:val="hybridMultilevel"/>
    <w:tmpl w:val="AA4A88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C11F4F"/>
    <w:multiLevelType w:val="hybridMultilevel"/>
    <w:tmpl w:val="E9A88A5A"/>
    <w:lvl w:ilvl="0" w:tplc="99FCF27C">
      <w:start w:val="1"/>
      <w:numFmt w:val="decimal"/>
      <w:lvlText w:val="%1."/>
      <w:lvlJc w:val="left"/>
      <w:pPr>
        <w:ind w:left="729" w:hanging="428"/>
      </w:pPr>
      <w:rPr>
        <w:rFonts w:ascii="Arial" w:eastAsia="Arial" w:hAnsi="Arial" w:cs="Arial" w:hint="default"/>
        <w:spacing w:val="-6"/>
        <w:w w:val="99"/>
        <w:sz w:val="24"/>
        <w:szCs w:val="24"/>
        <w:lang w:val="es-CO" w:eastAsia="es-CO" w:bidi="es-CO"/>
      </w:rPr>
    </w:lvl>
    <w:lvl w:ilvl="1" w:tplc="240A0017">
      <w:start w:val="1"/>
      <w:numFmt w:val="lowerLetter"/>
      <w:lvlText w:val="%2)"/>
      <w:lvlJc w:val="left"/>
      <w:pPr>
        <w:ind w:left="1382" w:hanging="360"/>
      </w:pPr>
      <w:rPr>
        <w:rFonts w:hint="default"/>
        <w:spacing w:val="-3"/>
        <w:w w:val="99"/>
        <w:sz w:val="24"/>
        <w:szCs w:val="24"/>
        <w:lang w:val="es-CO" w:eastAsia="es-CO" w:bidi="es-CO"/>
      </w:rPr>
    </w:lvl>
    <w:lvl w:ilvl="2" w:tplc="3806877C">
      <w:numFmt w:val="bullet"/>
      <w:lvlText w:val="•"/>
      <w:lvlJc w:val="left"/>
      <w:pPr>
        <w:ind w:left="2275" w:hanging="360"/>
      </w:pPr>
      <w:rPr>
        <w:rFonts w:hint="default"/>
        <w:lang w:val="es-CO" w:eastAsia="es-CO" w:bidi="es-CO"/>
      </w:rPr>
    </w:lvl>
    <w:lvl w:ilvl="3" w:tplc="0A2212BE">
      <w:numFmt w:val="bullet"/>
      <w:lvlText w:val="•"/>
      <w:lvlJc w:val="left"/>
      <w:pPr>
        <w:ind w:left="3171" w:hanging="360"/>
      </w:pPr>
      <w:rPr>
        <w:rFonts w:hint="default"/>
        <w:lang w:val="es-CO" w:eastAsia="es-CO" w:bidi="es-CO"/>
      </w:rPr>
    </w:lvl>
    <w:lvl w:ilvl="4" w:tplc="47FACF02">
      <w:numFmt w:val="bullet"/>
      <w:lvlText w:val="•"/>
      <w:lvlJc w:val="left"/>
      <w:pPr>
        <w:ind w:left="4067" w:hanging="360"/>
      </w:pPr>
      <w:rPr>
        <w:rFonts w:hint="default"/>
        <w:lang w:val="es-CO" w:eastAsia="es-CO" w:bidi="es-CO"/>
      </w:rPr>
    </w:lvl>
    <w:lvl w:ilvl="5" w:tplc="2220829C">
      <w:numFmt w:val="bullet"/>
      <w:lvlText w:val="•"/>
      <w:lvlJc w:val="left"/>
      <w:pPr>
        <w:ind w:left="4963" w:hanging="360"/>
      </w:pPr>
      <w:rPr>
        <w:rFonts w:hint="default"/>
        <w:lang w:val="es-CO" w:eastAsia="es-CO" w:bidi="es-CO"/>
      </w:rPr>
    </w:lvl>
    <w:lvl w:ilvl="6" w:tplc="000AB754">
      <w:numFmt w:val="bullet"/>
      <w:lvlText w:val="•"/>
      <w:lvlJc w:val="left"/>
      <w:pPr>
        <w:ind w:left="5859" w:hanging="360"/>
      </w:pPr>
      <w:rPr>
        <w:rFonts w:hint="default"/>
        <w:lang w:val="es-CO" w:eastAsia="es-CO" w:bidi="es-CO"/>
      </w:rPr>
    </w:lvl>
    <w:lvl w:ilvl="7" w:tplc="C884FB36">
      <w:numFmt w:val="bullet"/>
      <w:lvlText w:val="•"/>
      <w:lvlJc w:val="left"/>
      <w:pPr>
        <w:ind w:left="6754" w:hanging="360"/>
      </w:pPr>
      <w:rPr>
        <w:rFonts w:hint="default"/>
        <w:lang w:val="es-CO" w:eastAsia="es-CO" w:bidi="es-CO"/>
      </w:rPr>
    </w:lvl>
    <w:lvl w:ilvl="8" w:tplc="FD9025C2">
      <w:numFmt w:val="bullet"/>
      <w:lvlText w:val="•"/>
      <w:lvlJc w:val="left"/>
      <w:pPr>
        <w:ind w:left="7650" w:hanging="360"/>
      </w:pPr>
      <w:rPr>
        <w:rFonts w:hint="default"/>
        <w:lang w:val="es-CO" w:eastAsia="es-CO" w:bidi="es-CO"/>
      </w:rPr>
    </w:lvl>
  </w:abstractNum>
  <w:abstractNum w:abstractNumId="2" w15:restartNumberingAfterBreak="0">
    <w:nsid w:val="158A1140"/>
    <w:multiLevelType w:val="hybridMultilevel"/>
    <w:tmpl w:val="00C4DDD0"/>
    <w:lvl w:ilvl="0" w:tplc="240A0017">
      <w:start w:val="1"/>
      <w:numFmt w:val="lowerLetter"/>
      <w:lvlText w:val="%1)"/>
      <w:lvlJc w:val="left"/>
      <w:pPr>
        <w:ind w:left="1874" w:hanging="360"/>
      </w:pPr>
    </w:lvl>
    <w:lvl w:ilvl="1" w:tplc="240A0019" w:tentative="1">
      <w:start w:val="1"/>
      <w:numFmt w:val="lowerLetter"/>
      <w:lvlText w:val="%2."/>
      <w:lvlJc w:val="left"/>
      <w:pPr>
        <w:ind w:left="2594" w:hanging="360"/>
      </w:pPr>
    </w:lvl>
    <w:lvl w:ilvl="2" w:tplc="240A001B" w:tentative="1">
      <w:start w:val="1"/>
      <w:numFmt w:val="lowerRoman"/>
      <w:lvlText w:val="%3."/>
      <w:lvlJc w:val="right"/>
      <w:pPr>
        <w:ind w:left="3314" w:hanging="180"/>
      </w:pPr>
    </w:lvl>
    <w:lvl w:ilvl="3" w:tplc="240A000F" w:tentative="1">
      <w:start w:val="1"/>
      <w:numFmt w:val="decimal"/>
      <w:lvlText w:val="%4."/>
      <w:lvlJc w:val="left"/>
      <w:pPr>
        <w:ind w:left="4034" w:hanging="360"/>
      </w:pPr>
    </w:lvl>
    <w:lvl w:ilvl="4" w:tplc="240A0019" w:tentative="1">
      <w:start w:val="1"/>
      <w:numFmt w:val="lowerLetter"/>
      <w:lvlText w:val="%5."/>
      <w:lvlJc w:val="left"/>
      <w:pPr>
        <w:ind w:left="4754" w:hanging="360"/>
      </w:pPr>
    </w:lvl>
    <w:lvl w:ilvl="5" w:tplc="240A001B" w:tentative="1">
      <w:start w:val="1"/>
      <w:numFmt w:val="lowerRoman"/>
      <w:lvlText w:val="%6."/>
      <w:lvlJc w:val="right"/>
      <w:pPr>
        <w:ind w:left="5474" w:hanging="180"/>
      </w:pPr>
    </w:lvl>
    <w:lvl w:ilvl="6" w:tplc="240A000F" w:tentative="1">
      <w:start w:val="1"/>
      <w:numFmt w:val="decimal"/>
      <w:lvlText w:val="%7."/>
      <w:lvlJc w:val="left"/>
      <w:pPr>
        <w:ind w:left="6194" w:hanging="360"/>
      </w:pPr>
    </w:lvl>
    <w:lvl w:ilvl="7" w:tplc="240A0019" w:tentative="1">
      <w:start w:val="1"/>
      <w:numFmt w:val="lowerLetter"/>
      <w:lvlText w:val="%8."/>
      <w:lvlJc w:val="left"/>
      <w:pPr>
        <w:ind w:left="6914" w:hanging="360"/>
      </w:pPr>
    </w:lvl>
    <w:lvl w:ilvl="8" w:tplc="240A001B" w:tentative="1">
      <w:start w:val="1"/>
      <w:numFmt w:val="lowerRoman"/>
      <w:lvlText w:val="%9."/>
      <w:lvlJc w:val="right"/>
      <w:pPr>
        <w:ind w:left="7634" w:hanging="180"/>
      </w:pPr>
    </w:lvl>
  </w:abstractNum>
  <w:abstractNum w:abstractNumId="3" w15:restartNumberingAfterBreak="0">
    <w:nsid w:val="283B1C45"/>
    <w:multiLevelType w:val="hybridMultilevel"/>
    <w:tmpl w:val="9244B74E"/>
    <w:lvl w:ilvl="0" w:tplc="A3E8736C">
      <w:numFmt w:val="bullet"/>
      <w:lvlText w:val="-"/>
      <w:lvlJc w:val="left"/>
      <w:pPr>
        <w:ind w:left="712" w:hanging="428"/>
      </w:pPr>
      <w:rPr>
        <w:rFonts w:ascii="Times New Roman" w:eastAsia="Times New Roman" w:hAnsi="Times New Roman" w:cs="Times New Roman" w:hint="default"/>
        <w:spacing w:val="-3"/>
        <w:w w:val="99"/>
        <w:sz w:val="24"/>
        <w:szCs w:val="24"/>
        <w:lang w:val="es-CO" w:eastAsia="es-CO" w:bidi="es-CO"/>
      </w:rPr>
    </w:lvl>
    <w:lvl w:ilvl="1" w:tplc="5B10D8CE">
      <w:numFmt w:val="bullet"/>
      <w:lvlText w:val="•"/>
      <w:lvlJc w:val="left"/>
      <w:pPr>
        <w:ind w:left="1592" w:hanging="428"/>
      </w:pPr>
      <w:rPr>
        <w:rFonts w:hint="default"/>
        <w:lang w:val="es-CO" w:eastAsia="es-CO" w:bidi="es-CO"/>
      </w:rPr>
    </w:lvl>
    <w:lvl w:ilvl="2" w:tplc="F886C820">
      <w:numFmt w:val="bullet"/>
      <w:lvlText w:val="•"/>
      <w:lvlJc w:val="left"/>
      <w:pPr>
        <w:ind w:left="2464" w:hanging="428"/>
      </w:pPr>
      <w:rPr>
        <w:rFonts w:hint="default"/>
        <w:lang w:val="es-CO" w:eastAsia="es-CO" w:bidi="es-CO"/>
      </w:rPr>
    </w:lvl>
    <w:lvl w:ilvl="3" w:tplc="154447B0">
      <w:numFmt w:val="bullet"/>
      <w:lvlText w:val="•"/>
      <w:lvlJc w:val="left"/>
      <w:pPr>
        <w:ind w:left="3336" w:hanging="428"/>
      </w:pPr>
      <w:rPr>
        <w:rFonts w:hint="default"/>
        <w:lang w:val="es-CO" w:eastAsia="es-CO" w:bidi="es-CO"/>
      </w:rPr>
    </w:lvl>
    <w:lvl w:ilvl="4" w:tplc="8F149A8C">
      <w:numFmt w:val="bullet"/>
      <w:lvlText w:val="•"/>
      <w:lvlJc w:val="left"/>
      <w:pPr>
        <w:ind w:left="4208" w:hanging="428"/>
      </w:pPr>
      <w:rPr>
        <w:rFonts w:hint="default"/>
        <w:lang w:val="es-CO" w:eastAsia="es-CO" w:bidi="es-CO"/>
      </w:rPr>
    </w:lvl>
    <w:lvl w:ilvl="5" w:tplc="8326D750">
      <w:numFmt w:val="bullet"/>
      <w:lvlText w:val="•"/>
      <w:lvlJc w:val="left"/>
      <w:pPr>
        <w:ind w:left="5081" w:hanging="428"/>
      </w:pPr>
      <w:rPr>
        <w:rFonts w:hint="default"/>
        <w:lang w:val="es-CO" w:eastAsia="es-CO" w:bidi="es-CO"/>
      </w:rPr>
    </w:lvl>
    <w:lvl w:ilvl="6" w:tplc="BB125822">
      <w:numFmt w:val="bullet"/>
      <w:lvlText w:val="•"/>
      <w:lvlJc w:val="left"/>
      <w:pPr>
        <w:ind w:left="5953" w:hanging="428"/>
      </w:pPr>
      <w:rPr>
        <w:rFonts w:hint="default"/>
        <w:lang w:val="es-CO" w:eastAsia="es-CO" w:bidi="es-CO"/>
      </w:rPr>
    </w:lvl>
    <w:lvl w:ilvl="7" w:tplc="61242A12">
      <w:numFmt w:val="bullet"/>
      <w:lvlText w:val="•"/>
      <w:lvlJc w:val="left"/>
      <w:pPr>
        <w:ind w:left="6825" w:hanging="428"/>
      </w:pPr>
      <w:rPr>
        <w:rFonts w:hint="default"/>
        <w:lang w:val="es-CO" w:eastAsia="es-CO" w:bidi="es-CO"/>
      </w:rPr>
    </w:lvl>
    <w:lvl w:ilvl="8" w:tplc="6F58271C">
      <w:numFmt w:val="bullet"/>
      <w:lvlText w:val="•"/>
      <w:lvlJc w:val="left"/>
      <w:pPr>
        <w:ind w:left="7697" w:hanging="428"/>
      </w:pPr>
      <w:rPr>
        <w:rFonts w:hint="default"/>
        <w:lang w:val="es-CO" w:eastAsia="es-CO" w:bidi="es-CO"/>
      </w:rPr>
    </w:lvl>
  </w:abstractNum>
  <w:abstractNum w:abstractNumId="4" w15:restartNumberingAfterBreak="0">
    <w:nsid w:val="38CD496D"/>
    <w:multiLevelType w:val="hybridMultilevel"/>
    <w:tmpl w:val="1180A59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2701554"/>
    <w:multiLevelType w:val="hybridMultilevel"/>
    <w:tmpl w:val="F4A2947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8180F36"/>
    <w:multiLevelType w:val="hybridMultilevel"/>
    <w:tmpl w:val="8F645B18"/>
    <w:lvl w:ilvl="0" w:tplc="B9324C22">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4A6680"/>
    <w:multiLevelType w:val="hybridMultilevel"/>
    <w:tmpl w:val="2AA8D8D2"/>
    <w:lvl w:ilvl="0" w:tplc="9FEA5C20">
      <w:numFmt w:val="bullet"/>
      <w:lvlText w:val="-"/>
      <w:lvlJc w:val="left"/>
      <w:pPr>
        <w:ind w:left="729" w:hanging="428"/>
      </w:pPr>
      <w:rPr>
        <w:rFonts w:hint="default"/>
        <w:spacing w:val="-2"/>
        <w:w w:val="99"/>
        <w:lang w:val="es-CO" w:eastAsia="es-CO" w:bidi="es-CO"/>
      </w:rPr>
    </w:lvl>
    <w:lvl w:ilvl="1" w:tplc="8D40721E">
      <w:numFmt w:val="bullet"/>
      <w:lvlText w:val="•"/>
      <w:lvlJc w:val="left"/>
      <w:pPr>
        <w:ind w:left="1592" w:hanging="428"/>
      </w:pPr>
      <w:rPr>
        <w:rFonts w:hint="default"/>
        <w:lang w:val="es-CO" w:eastAsia="es-CO" w:bidi="es-CO"/>
      </w:rPr>
    </w:lvl>
    <w:lvl w:ilvl="2" w:tplc="8C1E0648">
      <w:numFmt w:val="bullet"/>
      <w:lvlText w:val="•"/>
      <w:lvlJc w:val="left"/>
      <w:pPr>
        <w:ind w:left="2464" w:hanging="428"/>
      </w:pPr>
      <w:rPr>
        <w:rFonts w:hint="default"/>
        <w:lang w:val="es-CO" w:eastAsia="es-CO" w:bidi="es-CO"/>
      </w:rPr>
    </w:lvl>
    <w:lvl w:ilvl="3" w:tplc="4ADE9C3C">
      <w:numFmt w:val="bullet"/>
      <w:lvlText w:val="•"/>
      <w:lvlJc w:val="left"/>
      <w:pPr>
        <w:ind w:left="3336" w:hanging="428"/>
      </w:pPr>
      <w:rPr>
        <w:rFonts w:hint="default"/>
        <w:lang w:val="es-CO" w:eastAsia="es-CO" w:bidi="es-CO"/>
      </w:rPr>
    </w:lvl>
    <w:lvl w:ilvl="4" w:tplc="16BEC2AE">
      <w:numFmt w:val="bullet"/>
      <w:lvlText w:val="•"/>
      <w:lvlJc w:val="left"/>
      <w:pPr>
        <w:ind w:left="4208" w:hanging="428"/>
      </w:pPr>
      <w:rPr>
        <w:rFonts w:hint="default"/>
        <w:lang w:val="es-CO" w:eastAsia="es-CO" w:bidi="es-CO"/>
      </w:rPr>
    </w:lvl>
    <w:lvl w:ilvl="5" w:tplc="1AD4A680">
      <w:numFmt w:val="bullet"/>
      <w:lvlText w:val="•"/>
      <w:lvlJc w:val="left"/>
      <w:pPr>
        <w:ind w:left="5081" w:hanging="428"/>
      </w:pPr>
      <w:rPr>
        <w:rFonts w:hint="default"/>
        <w:lang w:val="es-CO" w:eastAsia="es-CO" w:bidi="es-CO"/>
      </w:rPr>
    </w:lvl>
    <w:lvl w:ilvl="6" w:tplc="FD3206B0">
      <w:numFmt w:val="bullet"/>
      <w:lvlText w:val="•"/>
      <w:lvlJc w:val="left"/>
      <w:pPr>
        <w:ind w:left="5953" w:hanging="428"/>
      </w:pPr>
      <w:rPr>
        <w:rFonts w:hint="default"/>
        <w:lang w:val="es-CO" w:eastAsia="es-CO" w:bidi="es-CO"/>
      </w:rPr>
    </w:lvl>
    <w:lvl w:ilvl="7" w:tplc="E5A43FDA">
      <w:numFmt w:val="bullet"/>
      <w:lvlText w:val="•"/>
      <w:lvlJc w:val="left"/>
      <w:pPr>
        <w:ind w:left="6825" w:hanging="428"/>
      </w:pPr>
      <w:rPr>
        <w:rFonts w:hint="default"/>
        <w:lang w:val="es-CO" w:eastAsia="es-CO" w:bidi="es-CO"/>
      </w:rPr>
    </w:lvl>
    <w:lvl w:ilvl="8" w:tplc="14EAD4EE">
      <w:numFmt w:val="bullet"/>
      <w:lvlText w:val="•"/>
      <w:lvlJc w:val="left"/>
      <w:pPr>
        <w:ind w:left="7697" w:hanging="428"/>
      </w:pPr>
      <w:rPr>
        <w:rFonts w:hint="default"/>
        <w:lang w:val="es-CO" w:eastAsia="es-CO" w:bidi="es-CO"/>
      </w:rPr>
    </w:lvl>
  </w:abstractNum>
  <w:abstractNum w:abstractNumId="8" w15:restartNumberingAfterBreak="0">
    <w:nsid w:val="523E48C3"/>
    <w:multiLevelType w:val="hybridMultilevel"/>
    <w:tmpl w:val="27600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9711504"/>
    <w:multiLevelType w:val="hybridMultilevel"/>
    <w:tmpl w:val="319823D4"/>
    <w:lvl w:ilvl="0" w:tplc="B9324C22">
      <w:start w:val="1"/>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638B1BEE"/>
    <w:multiLevelType w:val="hybridMultilevel"/>
    <w:tmpl w:val="863E76A4"/>
    <w:lvl w:ilvl="0" w:tplc="145C6F1C">
      <w:numFmt w:val="bullet"/>
      <w:lvlText w:val="-"/>
      <w:lvlJc w:val="left"/>
      <w:pPr>
        <w:ind w:left="729" w:hanging="428"/>
      </w:pPr>
      <w:rPr>
        <w:rFonts w:ascii="Times New Roman" w:eastAsia="Times New Roman" w:hAnsi="Times New Roman" w:cs="Times New Roman" w:hint="default"/>
        <w:spacing w:val="-13"/>
        <w:w w:val="99"/>
        <w:sz w:val="24"/>
        <w:szCs w:val="24"/>
        <w:lang w:val="es-CO" w:eastAsia="es-CO" w:bidi="es-CO"/>
      </w:rPr>
    </w:lvl>
    <w:lvl w:ilvl="1" w:tplc="0CB4CB04">
      <w:numFmt w:val="bullet"/>
      <w:lvlText w:val="•"/>
      <w:lvlJc w:val="left"/>
      <w:pPr>
        <w:ind w:left="1592" w:hanging="428"/>
      </w:pPr>
      <w:rPr>
        <w:rFonts w:hint="default"/>
        <w:lang w:val="es-CO" w:eastAsia="es-CO" w:bidi="es-CO"/>
      </w:rPr>
    </w:lvl>
    <w:lvl w:ilvl="2" w:tplc="0BF406E0">
      <w:numFmt w:val="bullet"/>
      <w:lvlText w:val="•"/>
      <w:lvlJc w:val="left"/>
      <w:pPr>
        <w:ind w:left="2464" w:hanging="428"/>
      </w:pPr>
      <w:rPr>
        <w:rFonts w:hint="default"/>
        <w:lang w:val="es-CO" w:eastAsia="es-CO" w:bidi="es-CO"/>
      </w:rPr>
    </w:lvl>
    <w:lvl w:ilvl="3" w:tplc="17C2AAC4">
      <w:numFmt w:val="bullet"/>
      <w:lvlText w:val="•"/>
      <w:lvlJc w:val="left"/>
      <w:pPr>
        <w:ind w:left="3336" w:hanging="428"/>
      </w:pPr>
      <w:rPr>
        <w:rFonts w:hint="default"/>
        <w:lang w:val="es-CO" w:eastAsia="es-CO" w:bidi="es-CO"/>
      </w:rPr>
    </w:lvl>
    <w:lvl w:ilvl="4" w:tplc="936C16BC">
      <w:numFmt w:val="bullet"/>
      <w:lvlText w:val="•"/>
      <w:lvlJc w:val="left"/>
      <w:pPr>
        <w:ind w:left="4208" w:hanging="428"/>
      </w:pPr>
      <w:rPr>
        <w:rFonts w:hint="default"/>
        <w:lang w:val="es-CO" w:eastAsia="es-CO" w:bidi="es-CO"/>
      </w:rPr>
    </w:lvl>
    <w:lvl w:ilvl="5" w:tplc="6C4E7442">
      <w:numFmt w:val="bullet"/>
      <w:lvlText w:val="•"/>
      <w:lvlJc w:val="left"/>
      <w:pPr>
        <w:ind w:left="5081" w:hanging="428"/>
      </w:pPr>
      <w:rPr>
        <w:rFonts w:hint="default"/>
        <w:lang w:val="es-CO" w:eastAsia="es-CO" w:bidi="es-CO"/>
      </w:rPr>
    </w:lvl>
    <w:lvl w:ilvl="6" w:tplc="7FB24BCA">
      <w:numFmt w:val="bullet"/>
      <w:lvlText w:val="•"/>
      <w:lvlJc w:val="left"/>
      <w:pPr>
        <w:ind w:left="5953" w:hanging="428"/>
      </w:pPr>
      <w:rPr>
        <w:rFonts w:hint="default"/>
        <w:lang w:val="es-CO" w:eastAsia="es-CO" w:bidi="es-CO"/>
      </w:rPr>
    </w:lvl>
    <w:lvl w:ilvl="7" w:tplc="EC923430">
      <w:numFmt w:val="bullet"/>
      <w:lvlText w:val="•"/>
      <w:lvlJc w:val="left"/>
      <w:pPr>
        <w:ind w:left="6825" w:hanging="428"/>
      </w:pPr>
      <w:rPr>
        <w:rFonts w:hint="default"/>
        <w:lang w:val="es-CO" w:eastAsia="es-CO" w:bidi="es-CO"/>
      </w:rPr>
    </w:lvl>
    <w:lvl w:ilvl="8" w:tplc="9DE85598">
      <w:numFmt w:val="bullet"/>
      <w:lvlText w:val="•"/>
      <w:lvlJc w:val="left"/>
      <w:pPr>
        <w:ind w:left="7697" w:hanging="428"/>
      </w:pPr>
      <w:rPr>
        <w:rFonts w:hint="default"/>
        <w:lang w:val="es-CO" w:eastAsia="es-CO" w:bidi="es-CO"/>
      </w:rPr>
    </w:lvl>
  </w:abstractNum>
  <w:abstractNum w:abstractNumId="11" w15:restartNumberingAfterBreak="0">
    <w:nsid w:val="6DBB6FB9"/>
    <w:multiLevelType w:val="hybridMultilevel"/>
    <w:tmpl w:val="C4E88B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E6D625F"/>
    <w:multiLevelType w:val="hybridMultilevel"/>
    <w:tmpl w:val="2C7052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10"/>
  </w:num>
  <w:num w:numId="5">
    <w:abstractNumId w:val="1"/>
  </w:num>
  <w:num w:numId="6">
    <w:abstractNumId w:val="3"/>
  </w:num>
  <w:num w:numId="7">
    <w:abstractNumId w:val="6"/>
  </w:num>
  <w:num w:numId="8">
    <w:abstractNumId w:val="7"/>
  </w:num>
  <w:num w:numId="9">
    <w:abstractNumId w:val="12"/>
  </w:num>
  <w:num w:numId="10">
    <w:abstractNumId w:val="8"/>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A4"/>
    <w:rsid w:val="00000CCD"/>
    <w:rsid w:val="00002581"/>
    <w:rsid w:val="000159B7"/>
    <w:rsid w:val="000231DF"/>
    <w:rsid w:val="00025246"/>
    <w:rsid w:val="00041277"/>
    <w:rsid w:val="000609CB"/>
    <w:rsid w:val="000755F4"/>
    <w:rsid w:val="000B082F"/>
    <w:rsid w:val="000B62BC"/>
    <w:rsid w:val="000E1684"/>
    <w:rsid w:val="001057C7"/>
    <w:rsid w:val="00107FDC"/>
    <w:rsid w:val="00142424"/>
    <w:rsid w:val="00163C16"/>
    <w:rsid w:val="00175904"/>
    <w:rsid w:val="00182167"/>
    <w:rsid w:val="00197356"/>
    <w:rsid w:val="001A63A6"/>
    <w:rsid w:val="001B1EDB"/>
    <w:rsid w:val="001B372B"/>
    <w:rsid w:val="001B411C"/>
    <w:rsid w:val="001B5726"/>
    <w:rsid w:val="001C4D66"/>
    <w:rsid w:val="001C5881"/>
    <w:rsid w:val="001D598D"/>
    <w:rsid w:val="001E3684"/>
    <w:rsid w:val="0021308E"/>
    <w:rsid w:val="00225F3A"/>
    <w:rsid w:val="00234351"/>
    <w:rsid w:val="00256C0B"/>
    <w:rsid w:val="00265C1C"/>
    <w:rsid w:val="00266DD1"/>
    <w:rsid w:val="002B1A42"/>
    <w:rsid w:val="002B6D34"/>
    <w:rsid w:val="002C0B41"/>
    <w:rsid w:val="002D2704"/>
    <w:rsid w:val="00307D65"/>
    <w:rsid w:val="00314E2C"/>
    <w:rsid w:val="00324348"/>
    <w:rsid w:val="003266FA"/>
    <w:rsid w:val="0033521A"/>
    <w:rsid w:val="003378EA"/>
    <w:rsid w:val="00344590"/>
    <w:rsid w:val="003462A4"/>
    <w:rsid w:val="00347AC5"/>
    <w:rsid w:val="00356C43"/>
    <w:rsid w:val="00374DF8"/>
    <w:rsid w:val="00375630"/>
    <w:rsid w:val="00376177"/>
    <w:rsid w:val="0038009F"/>
    <w:rsid w:val="003C3FE0"/>
    <w:rsid w:val="003F0884"/>
    <w:rsid w:val="003F5268"/>
    <w:rsid w:val="00404447"/>
    <w:rsid w:val="004061B8"/>
    <w:rsid w:val="00410A69"/>
    <w:rsid w:val="00414DD3"/>
    <w:rsid w:val="004200AB"/>
    <w:rsid w:val="00420818"/>
    <w:rsid w:val="00434FCD"/>
    <w:rsid w:val="00436C5D"/>
    <w:rsid w:val="004428D1"/>
    <w:rsid w:val="00445890"/>
    <w:rsid w:val="0044707B"/>
    <w:rsid w:val="00473820"/>
    <w:rsid w:val="00475604"/>
    <w:rsid w:val="00477CFC"/>
    <w:rsid w:val="004952AB"/>
    <w:rsid w:val="004A16B7"/>
    <w:rsid w:val="004D35E3"/>
    <w:rsid w:val="004F552E"/>
    <w:rsid w:val="00510C66"/>
    <w:rsid w:val="00521A88"/>
    <w:rsid w:val="0052403E"/>
    <w:rsid w:val="00525DA9"/>
    <w:rsid w:val="005440CB"/>
    <w:rsid w:val="00567BCE"/>
    <w:rsid w:val="005A3224"/>
    <w:rsid w:val="005A3BBC"/>
    <w:rsid w:val="005B3EC3"/>
    <w:rsid w:val="005D5163"/>
    <w:rsid w:val="00607879"/>
    <w:rsid w:val="00624B74"/>
    <w:rsid w:val="006529FB"/>
    <w:rsid w:val="006557F2"/>
    <w:rsid w:val="00657823"/>
    <w:rsid w:val="00665B35"/>
    <w:rsid w:val="00670EE9"/>
    <w:rsid w:val="00690C21"/>
    <w:rsid w:val="006A1B28"/>
    <w:rsid w:val="006B4FE0"/>
    <w:rsid w:val="006B68DB"/>
    <w:rsid w:val="006C6CFF"/>
    <w:rsid w:val="006C79F7"/>
    <w:rsid w:val="006D00D9"/>
    <w:rsid w:val="00714353"/>
    <w:rsid w:val="00725E9B"/>
    <w:rsid w:val="007424A3"/>
    <w:rsid w:val="00782E88"/>
    <w:rsid w:val="007E048C"/>
    <w:rsid w:val="007E0F51"/>
    <w:rsid w:val="007E28FF"/>
    <w:rsid w:val="007F0584"/>
    <w:rsid w:val="008515CF"/>
    <w:rsid w:val="008613A9"/>
    <w:rsid w:val="00874622"/>
    <w:rsid w:val="008B2611"/>
    <w:rsid w:val="008C039B"/>
    <w:rsid w:val="008C0D05"/>
    <w:rsid w:val="008E603E"/>
    <w:rsid w:val="00902490"/>
    <w:rsid w:val="00903804"/>
    <w:rsid w:val="00916F9B"/>
    <w:rsid w:val="00934808"/>
    <w:rsid w:val="00941D5B"/>
    <w:rsid w:val="009513B0"/>
    <w:rsid w:val="00963CB7"/>
    <w:rsid w:val="009718A4"/>
    <w:rsid w:val="00977D22"/>
    <w:rsid w:val="009A0944"/>
    <w:rsid w:val="009A3DAA"/>
    <w:rsid w:val="009E4379"/>
    <w:rsid w:val="009F03EA"/>
    <w:rsid w:val="009F25C2"/>
    <w:rsid w:val="00A12B72"/>
    <w:rsid w:val="00A23111"/>
    <w:rsid w:val="00A30F3D"/>
    <w:rsid w:val="00A35B75"/>
    <w:rsid w:val="00A50D24"/>
    <w:rsid w:val="00A70720"/>
    <w:rsid w:val="00A92650"/>
    <w:rsid w:val="00A97024"/>
    <w:rsid w:val="00AB16D0"/>
    <w:rsid w:val="00AD6147"/>
    <w:rsid w:val="00AD7E7D"/>
    <w:rsid w:val="00AE1D30"/>
    <w:rsid w:val="00AF4F11"/>
    <w:rsid w:val="00B236EF"/>
    <w:rsid w:val="00B37F9C"/>
    <w:rsid w:val="00B406C4"/>
    <w:rsid w:val="00B406EE"/>
    <w:rsid w:val="00BA63B2"/>
    <w:rsid w:val="00BE3A44"/>
    <w:rsid w:val="00BE53E5"/>
    <w:rsid w:val="00C07824"/>
    <w:rsid w:val="00C2326E"/>
    <w:rsid w:val="00C301DE"/>
    <w:rsid w:val="00C31CAC"/>
    <w:rsid w:val="00C32B29"/>
    <w:rsid w:val="00C80266"/>
    <w:rsid w:val="00C81DA0"/>
    <w:rsid w:val="00C82356"/>
    <w:rsid w:val="00CE21E3"/>
    <w:rsid w:val="00D01447"/>
    <w:rsid w:val="00D10E1C"/>
    <w:rsid w:val="00D421FF"/>
    <w:rsid w:val="00D744F2"/>
    <w:rsid w:val="00DB3BF1"/>
    <w:rsid w:val="00DD0497"/>
    <w:rsid w:val="00E16E69"/>
    <w:rsid w:val="00E32855"/>
    <w:rsid w:val="00E45199"/>
    <w:rsid w:val="00E507C9"/>
    <w:rsid w:val="00E7530A"/>
    <w:rsid w:val="00E90C34"/>
    <w:rsid w:val="00E94037"/>
    <w:rsid w:val="00EC1DD8"/>
    <w:rsid w:val="00EE1893"/>
    <w:rsid w:val="00EE300A"/>
    <w:rsid w:val="00EE31E5"/>
    <w:rsid w:val="00EF2155"/>
    <w:rsid w:val="00F251B4"/>
    <w:rsid w:val="00F32675"/>
    <w:rsid w:val="00F3316F"/>
    <w:rsid w:val="00F538D9"/>
    <w:rsid w:val="00FB3B1D"/>
    <w:rsid w:val="00FD3FF8"/>
    <w:rsid w:val="00FE7C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28731"/>
  <w15:docId w15:val="{37D1F828-30C2-4957-AC78-E0D00B5D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2BC"/>
    <w:pPr>
      <w:spacing w:after="200" w:line="276" w:lineRule="auto"/>
    </w:pPr>
    <w:rPr>
      <w:rFonts w:ascii="Calibri" w:eastAsia="Calibri" w:hAnsi="Calibri" w:cs="Times New Roman"/>
    </w:rPr>
  </w:style>
  <w:style w:type="paragraph" w:styleId="Ttulo1">
    <w:name w:val="heading 1"/>
    <w:basedOn w:val="Normal"/>
    <w:link w:val="Ttulo1Car"/>
    <w:uiPriority w:val="9"/>
    <w:qFormat/>
    <w:rsid w:val="001057C7"/>
    <w:pPr>
      <w:widowControl w:val="0"/>
      <w:autoSpaceDE w:val="0"/>
      <w:autoSpaceDN w:val="0"/>
      <w:spacing w:after="0" w:line="240" w:lineRule="auto"/>
      <w:ind w:left="302"/>
      <w:outlineLvl w:val="0"/>
    </w:pPr>
    <w:rPr>
      <w:rFonts w:ascii="Arial" w:eastAsia="Arial" w:hAnsi="Arial" w:cs="Arial"/>
      <w:b/>
      <w:bCs/>
      <w:sz w:val="24"/>
      <w:szCs w:val="24"/>
      <w:lang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62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62BC"/>
    <w:rPr>
      <w:rFonts w:ascii="Calibri" w:eastAsia="Calibri" w:hAnsi="Calibri" w:cs="Times New Roman"/>
    </w:rPr>
  </w:style>
  <w:style w:type="paragraph" w:styleId="Piedepgina">
    <w:name w:val="footer"/>
    <w:basedOn w:val="Normal"/>
    <w:link w:val="PiedepginaCar"/>
    <w:uiPriority w:val="99"/>
    <w:unhideWhenUsed/>
    <w:rsid w:val="000B62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62BC"/>
    <w:rPr>
      <w:rFonts w:ascii="Calibri" w:eastAsia="Calibri" w:hAnsi="Calibri" w:cs="Times New Roman"/>
    </w:rPr>
  </w:style>
  <w:style w:type="character" w:styleId="Hipervnculo">
    <w:name w:val="Hyperlink"/>
    <w:uiPriority w:val="99"/>
    <w:unhideWhenUsed/>
    <w:rsid w:val="000B62BC"/>
    <w:rPr>
      <w:color w:val="0000FF"/>
      <w:u w:val="single"/>
    </w:rPr>
  </w:style>
  <w:style w:type="paragraph" w:styleId="Textoindependiente">
    <w:name w:val="Body Text"/>
    <w:basedOn w:val="Normal"/>
    <w:link w:val="TextoindependienteCar"/>
    <w:rsid w:val="000B62BC"/>
    <w:pPr>
      <w:spacing w:after="0" w:line="240" w:lineRule="auto"/>
    </w:pPr>
    <w:rPr>
      <w:rFonts w:ascii="Times New Roman" w:eastAsia="Times New Roman" w:hAnsi="Times New Roman"/>
      <w:sz w:val="28"/>
      <w:szCs w:val="20"/>
      <w:lang w:eastAsia="es-ES"/>
    </w:rPr>
  </w:style>
  <w:style w:type="character" w:customStyle="1" w:styleId="TextoindependienteCar">
    <w:name w:val="Texto independiente Car"/>
    <w:basedOn w:val="Fuentedeprrafopredeter"/>
    <w:link w:val="Textoindependiente"/>
    <w:rsid w:val="000B62BC"/>
    <w:rPr>
      <w:rFonts w:ascii="Times New Roman" w:eastAsia="Times New Roman" w:hAnsi="Times New Roman" w:cs="Times New Roman"/>
      <w:sz w:val="28"/>
      <w:szCs w:val="20"/>
      <w:lang w:eastAsia="es-ES"/>
    </w:rPr>
  </w:style>
  <w:style w:type="paragraph" w:styleId="Textoindependiente3">
    <w:name w:val="Body Text 3"/>
    <w:basedOn w:val="Normal"/>
    <w:link w:val="Textoindependiente3Car"/>
    <w:rsid w:val="000B62BC"/>
    <w:pPr>
      <w:spacing w:after="0" w:line="240" w:lineRule="auto"/>
      <w:jc w:val="both"/>
    </w:pPr>
    <w:rPr>
      <w:rFonts w:ascii="Arial" w:eastAsia="Times New Roman" w:hAnsi="Arial"/>
      <w:szCs w:val="20"/>
      <w:lang w:eastAsia="es-ES"/>
    </w:rPr>
  </w:style>
  <w:style w:type="character" w:customStyle="1" w:styleId="Textoindependiente3Car">
    <w:name w:val="Texto independiente 3 Car"/>
    <w:basedOn w:val="Fuentedeprrafopredeter"/>
    <w:link w:val="Textoindependiente3"/>
    <w:rsid w:val="000B62BC"/>
    <w:rPr>
      <w:rFonts w:ascii="Arial" w:eastAsia="Times New Roman" w:hAnsi="Arial" w:cs="Times New Roman"/>
      <w:szCs w:val="20"/>
      <w:lang w:eastAsia="es-ES"/>
    </w:rPr>
  </w:style>
  <w:style w:type="paragraph" w:customStyle="1" w:styleId="Sinespaciado1">
    <w:name w:val="Sin espaciado1"/>
    <w:uiPriority w:val="99"/>
    <w:rsid w:val="000B62BC"/>
    <w:pPr>
      <w:spacing w:after="0" w:line="240" w:lineRule="auto"/>
    </w:pPr>
    <w:rPr>
      <w:rFonts w:ascii="Calibri" w:eastAsia="Times New Roman" w:hAnsi="Calibri" w:cs="Times New Roman"/>
      <w:lang w:eastAsia="es-CO"/>
    </w:rPr>
  </w:style>
  <w:style w:type="paragraph" w:customStyle="1" w:styleId="Default">
    <w:name w:val="Default"/>
    <w:rsid w:val="000B62BC"/>
    <w:pPr>
      <w:autoSpaceDE w:val="0"/>
      <w:autoSpaceDN w:val="0"/>
      <w:adjustRightInd w:val="0"/>
      <w:spacing w:after="0" w:line="240" w:lineRule="auto"/>
    </w:pPr>
    <w:rPr>
      <w:rFonts w:ascii="Arial" w:eastAsia="Calibri" w:hAnsi="Arial" w:cs="Arial"/>
      <w:color w:val="000000"/>
      <w:sz w:val="24"/>
      <w:szCs w:val="24"/>
      <w:lang w:val="es-ES"/>
    </w:rPr>
  </w:style>
  <w:style w:type="paragraph" w:styleId="Prrafodelista">
    <w:name w:val="List Paragraph"/>
    <w:basedOn w:val="Normal"/>
    <w:uiPriority w:val="1"/>
    <w:qFormat/>
    <w:rsid w:val="00F3316F"/>
    <w:pPr>
      <w:spacing w:after="0" w:line="240" w:lineRule="auto"/>
      <w:ind w:left="720"/>
      <w:contextualSpacing/>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65C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5C1C"/>
    <w:rPr>
      <w:rFonts w:ascii="Segoe UI" w:eastAsia="Calibri" w:hAnsi="Segoe UI" w:cs="Segoe UI"/>
      <w:sz w:val="18"/>
      <w:szCs w:val="18"/>
    </w:rPr>
  </w:style>
  <w:style w:type="table" w:styleId="Tablaconcuadrcula">
    <w:name w:val="Table Grid"/>
    <w:basedOn w:val="Tablanormal"/>
    <w:uiPriority w:val="39"/>
    <w:rsid w:val="0044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424A3"/>
    <w:rPr>
      <w:sz w:val="16"/>
      <w:szCs w:val="16"/>
    </w:rPr>
  </w:style>
  <w:style w:type="paragraph" w:styleId="Textocomentario">
    <w:name w:val="annotation text"/>
    <w:basedOn w:val="Normal"/>
    <w:link w:val="TextocomentarioCar"/>
    <w:uiPriority w:val="99"/>
    <w:semiHidden/>
    <w:unhideWhenUsed/>
    <w:rsid w:val="007424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24A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424A3"/>
    <w:rPr>
      <w:b/>
      <w:bCs/>
    </w:rPr>
  </w:style>
  <w:style w:type="character" w:customStyle="1" w:styleId="AsuntodelcomentarioCar">
    <w:name w:val="Asunto del comentario Car"/>
    <w:basedOn w:val="TextocomentarioCar"/>
    <w:link w:val="Asuntodelcomentario"/>
    <w:uiPriority w:val="99"/>
    <w:semiHidden/>
    <w:rsid w:val="007424A3"/>
    <w:rPr>
      <w:rFonts w:ascii="Calibri" w:eastAsia="Calibri" w:hAnsi="Calibri" w:cs="Times New Roman"/>
      <w:b/>
      <w:bCs/>
      <w:sz w:val="20"/>
      <w:szCs w:val="20"/>
    </w:rPr>
  </w:style>
  <w:style w:type="character" w:customStyle="1" w:styleId="Ttulo1Car">
    <w:name w:val="Título 1 Car"/>
    <w:basedOn w:val="Fuentedeprrafopredeter"/>
    <w:link w:val="Ttulo1"/>
    <w:uiPriority w:val="9"/>
    <w:rsid w:val="001057C7"/>
    <w:rPr>
      <w:rFonts w:ascii="Arial" w:eastAsia="Arial" w:hAnsi="Arial" w:cs="Arial"/>
      <w:b/>
      <w:bCs/>
      <w:sz w:val="24"/>
      <w:szCs w:val="24"/>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mv.gov.c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umv.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44A0C-2FEB-4838-B4C2-3A067B02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10</Pages>
  <Words>2969</Words>
  <Characters>16332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Cristhian Ricardo Abello Zapata</dc:creator>
  <cp:lastModifiedBy>Cristhian Ricardo Abello Zapata</cp:lastModifiedBy>
  <cp:revision>16</cp:revision>
  <cp:lastPrinted>2018-12-04T00:28:00Z</cp:lastPrinted>
  <dcterms:created xsi:type="dcterms:W3CDTF">2018-12-19T19:10:00Z</dcterms:created>
  <dcterms:modified xsi:type="dcterms:W3CDTF">2019-03-20T21:31:00Z</dcterms:modified>
</cp:coreProperties>
</file>